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CE0F1B" w14:textId="5397E6F5" w:rsidR="007F18B0" w:rsidRDefault="00B66E34" w:rsidP="00B66E34">
      <w:pPr>
        <w:pStyle w:val="Titel"/>
        <w:rPr>
          <w:rFonts w:cstheme="minorHAnsi"/>
          <w:lang w:val="en-US"/>
        </w:rPr>
      </w:pPr>
      <w:r w:rsidRPr="004969CD">
        <w:rPr>
          <w:rFonts w:cstheme="minorHAnsi"/>
          <w:lang w:val="en-US"/>
        </w:rPr>
        <w:t>Kwalificatiefase</w:t>
      </w:r>
    </w:p>
    <w:p w14:paraId="104068B0" w14:textId="77777777" w:rsidR="00B66E34" w:rsidRPr="004969CD" w:rsidRDefault="00B66E34" w:rsidP="00B66E34">
      <w:pPr>
        <w:pStyle w:val="Kop1"/>
        <w:rPr>
          <w:rFonts w:cstheme="minorHAnsi"/>
          <w:lang w:val="en-US"/>
        </w:rPr>
      </w:pPr>
      <w:r w:rsidRPr="004969CD">
        <w:rPr>
          <w:rFonts w:cstheme="minorHAnsi"/>
          <w:lang w:val="en-US"/>
        </w:rPr>
        <w:t>Projectwerking</w:t>
      </w:r>
    </w:p>
    <w:p w14:paraId="2BFBC8DF" w14:textId="77777777" w:rsidR="003559C5" w:rsidRPr="004969CD" w:rsidRDefault="003559C5" w:rsidP="003559C5">
      <w:pPr>
        <w:rPr>
          <w:rFonts w:cstheme="minorHAnsi"/>
          <w:sz w:val="2"/>
          <w:lang w:val="en-US"/>
        </w:rPr>
      </w:pPr>
    </w:p>
    <w:tbl>
      <w:tblPr>
        <w:tblStyle w:val="Tabelraster"/>
        <w:tblW w:w="0" w:type="auto"/>
        <w:tblLook w:val="04A0" w:firstRow="1" w:lastRow="0" w:firstColumn="1" w:lastColumn="0" w:noHBand="0" w:noVBand="1"/>
      </w:tblPr>
      <w:tblGrid>
        <w:gridCol w:w="4528"/>
        <w:gridCol w:w="4528"/>
      </w:tblGrid>
      <w:tr w:rsidR="001C10E5" w:rsidRPr="004969CD" w14:paraId="503AB1AF" w14:textId="77777777" w:rsidTr="004969CD">
        <w:trPr>
          <w:trHeight w:val="3578"/>
        </w:trPr>
        <w:tc>
          <w:tcPr>
            <w:tcW w:w="4528" w:type="dxa"/>
            <w:shd w:val="clear" w:color="auto" w:fill="D0E4A6" w:themeFill="accent4" w:themeFillTint="66"/>
            <w:vAlign w:val="center"/>
          </w:tcPr>
          <w:p w14:paraId="4FB74DE8" w14:textId="77777777" w:rsidR="001C10E5" w:rsidRPr="009C671F" w:rsidRDefault="001C10E5" w:rsidP="001C10E5">
            <w:pPr>
              <w:rPr>
                <w:rFonts w:cstheme="minorHAnsi"/>
                <w:b/>
                <w:bCs/>
                <w:sz w:val="32"/>
                <w:lang w:val="en-US"/>
              </w:rPr>
            </w:pPr>
            <w:r w:rsidRPr="009C671F">
              <w:rPr>
                <w:rFonts w:cstheme="minorHAnsi"/>
                <w:b/>
                <w:bCs/>
                <w:sz w:val="32"/>
                <w:lang w:val="en-US"/>
              </w:rPr>
              <w:t>VRIJE TIJD:</w:t>
            </w:r>
          </w:p>
          <w:p w14:paraId="59CACD04" w14:textId="77777777" w:rsidR="009C671F" w:rsidRDefault="009C671F" w:rsidP="001C10E5">
            <w:pPr>
              <w:rPr>
                <w:rFonts w:cstheme="minorHAnsi"/>
                <w:sz w:val="32"/>
                <w:lang w:val="en-US"/>
              </w:rPr>
            </w:pPr>
          </w:p>
          <w:p w14:paraId="73B6B079" w14:textId="42A89E39" w:rsidR="009C671F" w:rsidRDefault="001C10E5" w:rsidP="001C10E5">
            <w:pPr>
              <w:rPr>
                <w:rFonts w:cstheme="minorHAnsi"/>
                <w:sz w:val="32"/>
                <w:lang w:val="en-US"/>
              </w:rPr>
            </w:pPr>
            <w:proofErr w:type="spellStart"/>
            <w:r>
              <w:rPr>
                <w:rFonts w:cstheme="minorHAnsi"/>
                <w:sz w:val="32"/>
                <w:lang w:val="en-US"/>
              </w:rPr>
              <w:t>Uitgaan</w:t>
            </w:r>
            <w:proofErr w:type="spellEnd"/>
          </w:p>
          <w:p w14:paraId="4B6021E5" w14:textId="77777777" w:rsidR="009C671F" w:rsidRDefault="009C671F" w:rsidP="001C10E5">
            <w:pPr>
              <w:rPr>
                <w:rFonts w:cstheme="minorHAnsi"/>
                <w:sz w:val="32"/>
                <w:lang w:val="en-US"/>
              </w:rPr>
            </w:pPr>
            <w:proofErr w:type="spellStart"/>
            <w:r>
              <w:rPr>
                <w:rFonts w:cstheme="minorHAnsi"/>
                <w:sz w:val="32"/>
                <w:lang w:val="en-US"/>
              </w:rPr>
              <w:t>M</w:t>
            </w:r>
            <w:r w:rsidR="001C10E5">
              <w:rPr>
                <w:rFonts w:cstheme="minorHAnsi"/>
                <w:sz w:val="32"/>
                <w:lang w:val="en-US"/>
              </w:rPr>
              <w:t>uziek</w:t>
            </w:r>
            <w:proofErr w:type="spellEnd"/>
          </w:p>
          <w:p w14:paraId="0C74DA7C" w14:textId="42013059" w:rsidR="001C10E5" w:rsidRPr="004969CD" w:rsidRDefault="009C671F" w:rsidP="001C10E5">
            <w:pPr>
              <w:rPr>
                <w:rFonts w:cstheme="minorHAnsi"/>
                <w:sz w:val="32"/>
                <w:lang w:val="en-US"/>
              </w:rPr>
            </w:pPr>
            <w:proofErr w:type="spellStart"/>
            <w:r>
              <w:rPr>
                <w:rFonts w:cstheme="minorHAnsi"/>
                <w:sz w:val="32"/>
                <w:lang w:val="en-US"/>
              </w:rPr>
              <w:t>S</w:t>
            </w:r>
            <w:r w:rsidR="001C10E5">
              <w:rPr>
                <w:rFonts w:cstheme="minorHAnsi"/>
                <w:sz w:val="32"/>
                <w:lang w:val="en-US"/>
              </w:rPr>
              <w:t>ociale</w:t>
            </w:r>
            <w:proofErr w:type="spellEnd"/>
            <w:r w:rsidR="001C10E5">
              <w:rPr>
                <w:rFonts w:cstheme="minorHAnsi"/>
                <w:sz w:val="32"/>
                <w:lang w:val="en-US"/>
              </w:rPr>
              <w:t xml:space="preserve"> media</w:t>
            </w:r>
          </w:p>
        </w:tc>
        <w:tc>
          <w:tcPr>
            <w:tcW w:w="4528" w:type="dxa"/>
          </w:tcPr>
          <w:p w14:paraId="5BBE7C22" w14:textId="0A59327C" w:rsidR="001C10E5" w:rsidRPr="006F2FF7" w:rsidRDefault="006F2FF7" w:rsidP="006F2FF7">
            <w:pPr>
              <w:autoSpaceDE w:val="0"/>
              <w:autoSpaceDN w:val="0"/>
              <w:adjustRightInd w:val="0"/>
              <w:spacing w:before="0" w:after="0" w:line="240" w:lineRule="auto"/>
              <w:rPr>
                <w:rFonts w:cstheme="minorHAnsi"/>
              </w:rPr>
            </w:pPr>
            <w:r w:rsidRPr="006F2FF7">
              <w:rPr>
                <w:rFonts w:eastAsia="Times New Roman" w:cstheme="minorHAnsi"/>
              </w:rPr>
              <w:t xml:space="preserve">9.1.1. </w:t>
            </w:r>
            <w:r w:rsidRPr="006F2FF7">
              <w:rPr>
                <w:rFonts w:cstheme="minorHAnsi"/>
              </w:rPr>
              <w:t>De leerling beleeft plezier aan zijn vrije tijd en komt door vrijetijdsbesteding tot rust en ontspanning</w:t>
            </w:r>
          </w:p>
          <w:p w14:paraId="1AF267A9" w14:textId="77777777" w:rsidR="006F2FF7" w:rsidRPr="006F2FF7" w:rsidRDefault="006F2FF7" w:rsidP="006F2FF7">
            <w:pPr>
              <w:autoSpaceDE w:val="0"/>
              <w:autoSpaceDN w:val="0"/>
              <w:adjustRightInd w:val="0"/>
              <w:spacing w:before="0" w:after="0" w:line="240" w:lineRule="auto"/>
              <w:rPr>
                <w:rFonts w:cstheme="minorHAnsi"/>
              </w:rPr>
            </w:pPr>
          </w:p>
          <w:p w14:paraId="6B75D910" w14:textId="392F8239" w:rsidR="006F2FF7" w:rsidRPr="006F2FF7" w:rsidRDefault="006F2FF7" w:rsidP="006F2FF7">
            <w:pPr>
              <w:autoSpaceDE w:val="0"/>
              <w:autoSpaceDN w:val="0"/>
              <w:adjustRightInd w:val="0"/>
              <w:spacing w:before="0" w:after="0" w:line="240" w:lineRule="auto"/>
              <w:rPr>
                <w:rFonts w:cstheme="minorHAnsi"/>
              </w:rPr>
            </w:pPr>
            <w:r w:rsidRPr="006F2FF7">
              <w:rPr>
                <w:rFonts w:cstheme="minorHAnsi"/>
              </w:rPr>
              <w:t>9.1.2. De leerling verkent mogelijkheden om zijn vrije tijd op een aangename wijze in te vullen: alleen, in gezinsverband, met vrienden of in clubverband, actief of passief</w:t>
            </w:r>
          </w:p>
          <w:p w14:paraId="6EA3A0CB" w14:textId="165C6EA8" w:rsidR="006F2FF7" w:rsidRPr="006F2FF7" w:rsidRDefault="006F2FF7" w:rsidP="006F2FF7">
            <w:pPr>
              <w:autoSpaceDE w:val="0"/>
              <w:autoSpaceDN w:val="0"/>
              <w:adjustRightInd w:val="0"/>
              <w:spacing w:before="0" w:after="0" w:line="240" w:lineRule="auto"/>
              <w:rPr>
                <w:rFonts w:cstheme="minorHAnsi"/>
              </w:rPr>
            </w:pPr>
          </w:p>
          <w:p w14:paraId="22440BE9" w14:textId="77777777" w:rsidR="006F2FF7" w:rsidRPr="006F2FF7" w:rsidRDefault="006F2FF7" w:rsidP="006F2FF7">
            <w:pPr>
              <w:autoSpaceDE w:val="0"/>
              <w:autoSpaceDN w:val="0"/>
              <w:adjustRightInd w:val="0"/>
              <w:spacing w:before="0" w:after="0" w:line="240" w:lineRule="auto"/>
              <w:rPr>
                <w:rFonts w:cstheme="minorHAnsi"/>
              </w:rPr>
            </w:pPr>
            <w:r w:rsidRPr="006F2FF7">
              <w:rPr>
                <w:rFonts w:cstheme="minorHAnsi"/>
              </w:rPr>
              <w:t>9.1.3. De leerling kent het verschil tussen een vrijetijdsbesteding en een hobby en beseft</w:t>
            </w:r>
          </w:p>
          <w:p w14:paraId="730DCD83" w14:textId="2AE27AA4" w:rsidR="006F2FF7" w:rsidRPr="006F2FF7" w:rsidRDefault="006F2FF7" w:rsidP="006F2FF7">
            <w:pPr>
              <w:autoSpaceDE w:val="0"/>
              <w:autoSpaceDN w:val="0"/>
              <w:adjustRightInd w:val="0"/>
              <w:spacing w:before="0" w:after="0" w:line="240" w:lineRule="auto"/>
              <w:rPr>
                <w:rFonts w:cstheme="minorHAnsi"/>
              </w:rPr>
            </w:pPr>
            <w:r w:rsidRPr="006F2FF7">
              <w:rPr>
                <w:rFonts w:cstheme="minorHAnsi"/>
              </w:rPr>
              <w:t>dat een hobby meer inzet, volharding en tijd vraagt</w:t>
            </w:r>
          </w:p>
          <w:p w14:paraId="4D87BA79" w14:textId="77777777" w:rsidR="006F2FF7" w:rsidRPr="006F2FF7" w:rsidRDefault="006F2FF7" w:rsidP="006F2FF7">
            <w:pPr>
              <w:autoSpaceDE w:val="0"/>
              <w:autoSpaceDN w:val="0"/>
              <w:adjustRightInd w:val="0"/>
              <w:spacing w:before="0" w:after="0" w:line="240" w:lineRule="auto"/>
              <w:rPr>
                <w:rFonts w:cstheme="minorHAnsi"/>
              </w:rPr>
            </w:pPr>
          </w:p>
          <w:p w14:paraId="37363398" w14:textId="08256FC8" w:rsidR="006F2FF7" w:rsidRPr="006F2FF7" w:rsidRDefault="006F2FF7" w:rsidP="006F2FF7">
            <w:pPr>
              <w:autoSpaceDE w:val="0"/>
              <w:autoSpaceDN w:val="0"/>
              <w:adjustRightInd w:val="0"/>
              <w:spacing w:before="0" w:after="0" w:line="240" w:lineRule="auto"/>
              <w:rPr>
                <w:rFonts w:cstheme="minorHAnsi"/>
              </w:rPr>
            </w:pPr>
            <w:r w:rsidRPr="006F2FF7">
              <w:rPr>
                <w:rFonts w:cstheme="minorHAnsi"/>
              </w:rPr>
              <w:t>9.1.4. De leerling onderzoekt de mogelijkheden om zijn vrijetijdsactiviteiten in clubverband uit te oefenen</w:t>
            </w:r>
          </w:p>
          <w:p w14:paraId="67698A1A" w14:textId="56E3E362" w:rsidR="006F2FF7" w:rsidRPr="006F2FF7" w:rsidRDefault="006F2FF7" w:rsidP="006F2FF7">
            <w:pPr>
              <w:autoSpaceDE w:val="0"/>
              <w:autoSpaceDN w:val="0"/>
              <w:adjustRightInd w:val="0"/>
              <w:spacing w:before="0" w:after="0" w:line="240" w:lineRule="auto"/>
              <w:rPr>
                <w:rFonts w:cstheme="minorHAnsi"/>
              </w:rPr>
            </w:pPr>
          </w:p>
          <w:p w14:paraId="7F96FB91" w14:textId="5F063FC2" w:rsidR="006F2FF7" w:rsidRPr="006F2FF7" w:rsidRDefault="006F2FF7" w:rsidP="006F2FF7">
            <w:pPr>
              <w:autoSpaceDE w:val="0"/>
              <w:autoSpaceDN w:val="0"/>
              <w:adjustRightInd w:val="0"/>
              <w:spacing w:before="0" w:after="0" w:line="240" w:lineRule="auto"/>
              <w:rPr>
                <w:rFonts w:cstheme="minorHAnsi"/>
              </w:rPr>
            </w:pPr>
            <w:r w:rsidRPr="006F2FF7">
              <w:rPr>
                <w:rFonts w:cstheme="minorHAnsi"/>
              </w:rPr>
              <w:t>9.1.5. De leerling beseft dat een engagement in een club, inzet en verplichtingen tegenover anderen meebrengt</w:t>
            </w:r>
          </w:p>
          <w:p w14:paraId="0DC8F096" w14:textId="70C26EAD" w:rsidR="006F2FF7" w:rsidRPr="006F2FF7" w:rsidRDefault="006F2FF7" w:rsidP="006F2FF7">
            <w:pPr>
              <w:autoSpaceDE w:val="0"/>
              <w:autoSpaceDN w:val="0"/>
              <w:adjustRightInd w:val="0"/>
              <w:spacing w:before="0" w:after="0" w:line="240" w:lineRule="auto"/>
              <w:rPr>
                <w:rFonts w:cstheme="minorHAnsi"/>
              </w:rPr>
            </w:pPr>
          </w:p>
          <w:p w14:paraId="6E1CC7EC" w14:textId="772EE886" w:rsidR="006F2FF7" w:rsidRPr="006F2FF7" w:rsidRDefault="006F2FF7" w:rsidP="006F2FF7">
            <w:pPr>
              <w:autoSpaceDE w:val="0"/>
              <w:autoSpaceDN w:val="0"/>
              <w:adjustRightInd w:val="0"/>
              <w:spacing w:before="0" w:after="0" w:line="240" w:lineRule="auto"/>
              <w:rPr>
                <w:rFonts w:cstheme="minorHAnsi"/>
              </w:rPr>
            </w:pPr>
            <w:r w:rsidRPr="006F2FF7">
              <w:rPr>
                <w:rFonts w:cstheme="minorHAnsi"/>
              </w:rPr>
              <w:t>9.1.6. De leerling vindt voldoening in het gezelschap, de vriendschap en de sociale</w:t>
            </w:r>
            <w:r w:rsidR="009C671F">
              <w:rPr>
                <w:rFonts w:cstheme="minorHAnsi"/>
              </w:rPr>
              <w:t xml:space="preserve"> </w:t>
            </w:r>
            <w:r w:rsidRPr="006F2FF7">
              <w:rPr>
                <w:rFonts w:cstheme="minorHAnsi"/>
              </w:rPr>
              <w:t>ondersteuning die hij bij een vereniging ervaart</w:t>
            </w:r>
          </w:p>
          <w:p w14:paraId="0E26F9A0" w14:textId="08432EAB" w:rsidR="006F2FF7" w:rsidRPr="006F2FF7" w:rsidRDefault="006F2FF7" w:rsidP="006F2FF7">
            <w:pPr>
              <w:autoSpaceDE w:val="0"/>
              <w:autoSpaceDN w:val="0"/>
              <w:adjustRightInd w:val="0"/>
              <w:spacing w:before="0" w:after="0" w:line="240" w:lineRule="auto"/>
              <w:rPr>
                <w:rFonts w:cstheme="minorHAnsi"/>
              </w:rPr>
            </w:pPr>
          </w:p>
          <w:p w14:paraId="14620ACC" w14:textId="36D18835" w:rsidR="006F2FF7" w:rsidRPr="006F2FF7" w:rsidRDefault="006F2FF7" w:rsidP="006F2FF7">
            <w:pPr>
              <w:autoSpaceDE w:val="0"/>
              <w:autoSpaceDN w:val="0"/>
              <w:adjustRightInd w:val="0"/>
              <w:spacing w:before="0" w:after="0" w:line="240" w:lineRule="auto"/>
              <w:rPr>
                <w:rFonts w:cstheme="minorHAnsi"/>
              </w:rPr>
            </w:pPr>
            <w:r w:rsidRPr="006F2FF7">
              <w:rPr>
                <w:rFonts w:cstheme="minorHAnsi"/>
              </w:rPr>
              <w:t>9.1.7. De leerling breidt zijn sociale contacten uit langs het verenigingsleven</w:t>
            </w:r>
          </w:p>
          <w:p w14:paraId="1F633CC3" w14:textId="3D1EC0B5" w:rsidR="006F2FF7" w:rsidRPr="006F2FF7" w:rsidRDefault="006F2FF7" w:rsidP="006F2FF7">
            <w:pPr>
              <w:autoSpaceDE w:val="0"/>
              <w:autoSpaceDN w:val="0"/>
              <w:adjustRightInd w:val="0"/>
              <w:spacing w:before="0" w:after="0" w:line="240" w:lineRule="auto"/>
              <w:rPr>
                <w:rFonts w:cstheme="minorHAnsi"/>
              </w:rPr>
            </w:pPr>
          </w:p>
          <w:p w14:paraId="5EB97A14" w14:textId="77777777" w:rsidR="006F2FF7" w:rsidRPr="006F2FF7" w:rsidRDefault="006F2FF7" w:rsidP="006F2FF7">
            <w:pPr>
              <w:autoSpaceDE w:val="0"/>
              <w:autoSpaceDN w:val="0"/>
              <w:adjustRightInd w:val="0"/>
              <w:spacing w:before="0" w:after="0" w:line="240" w:lineRule="auto"/>
              <w:rPr>
                <w:rFonts w:cstheme="minorHAnsi"/>
              </w:rPr>
            </w:pPr>
            <w:r w:rsidRPr="006F2FF7">
              <w:rPr>
                <w:rFonts w:cstheme="minorHAnsi"/>
              </w:rPr>
              <w:t>9.1.8. De leerling kan een kritisch oordeel uitbrengen over een vrijetijdsbesteding op</w:t>
            </w:r>
          </w:p>
          <w:p w14:paraId="5FD3BE9D" w14:textId="2B194981" w:rsidR="006F2FF7" w:rsidRPr="006F2FF7" w:rsidRDefault="006F2FF7" w:rsidP="006F2FF7">
            <w:pPr>
              <w:autoSpaceDE w:val="0"/>
              <w:autoSpaceDN w:val="0"/>
              <w:adjustRightInd w:val="0"/>
              <w:spacing w:before="0" w:after="0" w:line="240" w:lineRule="auto"/>
              <w:rPr>
                <w:rFonts w:cstheme="minorHAnsi"/>
              </w:rPr>
            </w:pPr>
            <w:r w:rsidRPr="006F2FF7">
              <w:rPr>
                <w:rFonts w:cstheme="minorHAnsi"/>
              </w:rPr>
              <w:t>basis van een eenvoudige kosten-baten-inschatting. Kosten: benodigde inzet,</w:t>
            </w:r>
            <w:r w:rsidR="009C671F">
              <w:rPr>
                <w:rFonts w:cstheme="minorHAnsi"/>
              </w:rPr>
              <w:t xml:space="preserve"> </w:t>
            </w:r>
            <w:r w:rsidRPr="006F2FF7">
              <w:rPr>
                <w:rFonts w:cstheme="minorHAnsi"/>
              </w:rPr>
              <w:t>voorbereiding of training, geld, tijdsinvestering. Baten: plezier, gezelschap en sociale contacten, prestige of aanzien, competentieverhoging of persoonlijke ontplooiing.</w:t>
            </w:r>
          </w:p>
          <w:p w14:paraId="74192540" w14:textId="03B7042F" w:rsidR="006F2FF7" w:rsidRPr="006F2FF7" w:rsidRDefault="006F2FF7" w:rsidP="006F2FF7">
            <w:pPr>
              <w:autoSpaceDE w:val="0"/>
              <w:autoSpaceDN w:val="0"/>
              <w:adjustRightInd w:val="0"/>
              <w:spacing w:before="0" w:after="0" w:line="240" w:lineRule="auto"/>
              <w:rPr>
                <w:rFonts w:cstheme="minorHAnsi"/>
              </w:rPr>
            </w:pPr>
          </w:p>
          <w:p w14:paraId="1F284356" w14:textId="23BBB773" w:rsidR="006F2FF7" w:rsidRDefault="006F2FF7" w:rsidP="006F2FF7">
            <w:pPr>
              <w:autoSpaceDE w:val="0"/>
              <w:autoSpaceDN w:val="0"/>
              <w:adjustRightInd w:val="0"/>
              <w:spacing w:before="0" w:after="0" w:line="240" w:lineRule="auto"/>
              <w:rPr>
                <w:rFonts w:cstheme="minorHAnsi"/>
              </w:rPr>
            </w:pPr>
            <w:r w:rsidRPr="006F2FF7">
              <w:rPr>
                <w:rFonts w:cstheme="minorHAnsi"/>
              </w:rPr>
              <w:t>9.1.9. De leerling maakt een bewuste en gevarieerde keuze binnen het hem bekende</w:t>
            </w:r>
            <w:r w:rsidR="009C671F">
              <w:rPr>
                <w:rFonts w:cstheme="minorHAnsi"/>
              </w:rPr>
              <w:t xml:space="preserve"> </w:t>
            </w:r>
            <w:r w:rsidRPr="006F2FF7">
              <w:rPr>
                <w:rFonts w:cstheme="minorHAnsi"/>
              </w:rPr>
              <w:t>ontspanningsaanbod, met een gedoseerd evenwicht tussen actieve en passieve</w:t>
            </w:r>
            <w:r w:rsidR="009C671F">
              <w:rPr>
                <w:rFonts w:cstheme="minorHAnsi"/>
              </w:rPr>
              <w:t xml:space="preserve"> </w:t>
            </w:r>
            <w:r w:rsidRPr="006F2FF7">
              <w:rPr>
                <w:rFonts w:cstheme="minorHAnsi"/>
              </w:rPr>
              <w:t>ontspanningsvormen</w:t>
            </w:r>
          </w:p>
          <w:p w14:paraId="4D2CE2C9" w14:textId="77777777" w:rsidR="006F2FF7" w:rsidRPr="006F2FF7" w:rsidRDefault="006F2FF7" w:rsidP="006F2FF7">
            <w:pPr>
              <w:autoSpaceDE w:val="0"/>
              <w:autoSpaceDN w:val="0"/>
              <w:adjustRightInd w:val="0"/>
              <w:spacing w:before="0" w:after="0" w:line="240" w:lineRule="auto"/>
              <w:rPr>
                <w:rFonts w:cstheme="minorHAnsi"/>
              </w:rPr>
            </w:pPr>
          </w:p>
          <w:p w14:paraId="6F4F3B4E" w14:textId="6ED03816" w:rsidR="006F2FF7" w:rsidRPr="006F2FF7" w:rsidRDefault="006F2FF7" w:rsidP="006F2FF7">
            <w:pPr>
              <w:autoSpaceDE w:val="0"/>
              <w:autoSpaceDN w:val="0"/>
              <w:adjustRightInd w:val="0"/>
              <w:spacing w:before="0" w:after="0" w:line="240" w:lineRule="auto"/>
              <w:rPr>
                <w:rFonts w:cstheme="minorHAnsi"/>
              </w:rPr>
            </w:pPr>
            <w:r>
              <w:rPr>
                <w:rFonts w:cstheme="minorHAnsi"/>
              </w:rPr>
              <w:t xml:space="preserve">9.1.10. </w:t>
            </w:r>
            <w:r w:rsidRPr="006F2FF7">
              <w:rPr>
                <w:rFonts w:cstheme="minorHAnsi"/>
              </w:rPr>
              <w:t xml:space="preserve">De leerling bereikt in zijn </w:t>
            </w:r>
            <w:proofErr w:type="spellStart"/>
            <w:r w:rsidRPr="006F2FF7">
              <w:rPr>
                <w:rFonts w:cstheme="minorHAnsi"/>
              </w:rPr>
              <w:t>daginvulling</w:t>
            </w:r>
            <w:proofErr w:type="spellEnd"/>
            <w:r w:rsidRPr="006F2FF7">
              <w:rPr>
                <w:rFonts w:cstheme="minorHAnsi"/>
              </w:rPr>
              <w:t xml:space="preserve"> een evenwicht tussen zijn vrijetijds- en andere bezigheden</w:t>
            </w:r>
          </w:p>
          <w:p w14:paraId="021E0F93" w14:textId="0A8CA693" w:rsidR="006F2FF7" w:rsidRDefault="006F2FF7" w:rsidP="006F2FF7">
            <w:pPr>
              <w:autoSpaceDE w:val="0"/>
              <w:autoSpaceDN w:val="0"/>
              <w:adjustRightInd w:val="0"/>
              <w:spacing w:before="0" w:after="0" w:line="240" w:lineRule="auto"/>
              <w:rPr>
                <w:rFonts w:cstheme="minorHAnsi"/>
              </w:rPr>
            </w:pPr>
          </w:p>
          <w:p w14:paraId="334C8A82" w14:textId="1A6A5BDF" w:rsidR="009C671F" w:rsidRDefault="006F2FF7" w:rsidP="006F2FF7">
            <w:pPr>
              <w:autoSpaceDE w:val="0"/>
              <w:autoSpaceDN w:val="0"/>
              <w:adjustRightInd w:val="0"/>
              <w:spacing w:before="0" w:after="0" w:line="240" w:lineRule="auto"/>
              <w:rPr>
                <w:rFonts w:cstheme="minorHAnsi"/>
              </w:rPr>
            </w:pPr>
            <w:r w:rsidRPr="006F2FF7">
              <w:rPr>
                <w:rFonts w:cstheme="minorHAnsi"/>
              </w:rPr>
              <w:t>9.1.11. De leerling verkent regelmatig nieuwe ontspanningsmogelijkheden</w:t>
            </w:r>
          </w:p>
          <w:p w14:paraId="1A0700DA" w14:textId="19B879CC" w:rsidR="006F2FF7" w:rsidRDefault="006F2FF7" w:rsidP="006F2FF7">
            <w:pPr>
              <w:autoSpaceDE w:val="0"/>
              <w:autoSpaceDN w:val="0"/>
              <w:adjustRightInd w:val="0"/>
              <w:spacing w:before="0" w:after="0" w:line="240" w:lineRule="auto"/>
              <w:rPr>
                <w:rFonts w:cstheme="minorHAnsi"/>
              </w:rPr>
            </w:pPr>
          </w:p>
          <w:p w14:paraId="55254F57" w14:textId="173E0B23" w:rsidR="006F2FF7" w:rsidRDefault="006F2FF7" w:rsidP="006F2FF7">
            <w:pPr>
              <w:autoSpaceDE w:val="0"/>
              <w:autoSpaceDN w:val="0"/>
              <w:adjustRightInd w:val="0"/>
              <w:spacing w:before="0" w:after="0" w:line="240" w:lineRule="auto"/>
              <w:rPr>
                <w:rFonts w:cstheme="minorHAnsi"/>
              </w:rPr>
            </w:pPr>
            <w:r w:rsidRPr="006F2FF7">
              <w:rPr>
                <w:rFonts w:cstheme="minorHAnsi"/>
              </w:rPr>
              <w:lastRenderedPageBreak/>
              <w:t>9.2.3.25. De leerling herkent verschillende soorten muziek en de sfeer die erdoor kan</w:t>
            </w:r>
            <w:r w:rsidR="009C671F">
              <w:rPr>
                <w:rFonts w:cstheme="minorHAnsi"/>
              </w:rPr>
              <w:t xml:space="preserve"> </w:t>
            </w:r>
            <w:r w:rsidRPr="006F2FF7">
              <w:rPr>
                <w:rFonts w:cstheme="minorHAnsi"/>
              </w:rPr>
              <w:t>opgeroepen worden</w:t>
            </w:r>
          </w:p>
          <w:p w14:paraId="24EC4CA8" w14:textId="18459CE1" w:rsidR="006F2FF7" w:rsidRDefault="006F2FF7" w:rsidP="006F2FF7">
            <w:pPr>
              <w:autoSpaceDE w:val="0"/>
              <w:autoSpaceDN w:val="0"/>
              <w:adjustRightInd w:val="0"/>
              <w:spacing w:before="0" w:after="0" w:line="240" w:lineRule="auto"/>
              <w:rPr>
                <w:rFonts w:cstheme="minorHAnsi"/>
              </w:rPr>
            </w:pPr>
          </w:p>
          <w:p w14:paraId="4A023BF5" w14:textId="77777777" w:rsidR="006F2FF7" w:rsidRPr="006F2FF7" w:rsidRDefault="006F2FF7" w:rsidP="006F2FF7">
            <w:pPr>
              <w:autoSpaceDE w:val="0"/>
              <w:autoSpaceDN w:val="0"/>
              <w:adjustRightInd w:val="0"/>
              <w:spacing w:before="0" w:after="0" w:line="240" w:lineRule="auto"/>
              <w:rPr>
                <w:rFonts w:cstheme="minorHAnsi"/>
              </w:rPr>
            </w:pPr>
            <w:r>
              <w:rPr>
                <w:rFonts w:cstheme="minorHAnsi"/>
              </w:rPr>
              <w:t xml:space="preserve">9.2.3.26. </w:t>
            </w:r>
            <w:r w:rsidRPr="006F2FF7">
              <w:rPr>
                <w:rFonts w:cstheme="minorHAnsi"/>
              </w:rPr>
              <w:t>De leerling gaat na waar en hoe hij verschillende soorten muziek kan beluisteren,</w:t>
            </w:r>
          </w:p>
          <w:p w14:paraId="41A02C88" w14:textId="52C30FBA" w:rsidR="006F2FF7" w:rsidRPr="006F2FF7" w:rsidRDefault="006F2FF7" w:rsidP="006F2FF7">
            <w:pPr>
              <w:autoSpaceDE w:val="0"/>
              <w:autoSpaceDN w:val="0"/>
              <w:adjustRightInd w:val="0"/>
              <w:spacing w:before="0" w:after="0" w:line="240" w:lineRule="auto"/>
              <w:rPr>
                <w:rFonts w:cstheme="minorHAnsi"/>
              </w:rPr>
            </w:pPr>
            <w:r w:rsidRPr="006F2FF7">
              <w:rPr>
                <w:rFonts w:cstheme="minorHAnsi"/>
              </w:rPr>
              <w:t>huren of kopen</w:t>
            </w:r>
          </w:p>
          <w:p w14:paraId="027971F0" w14:textId="1BCE7DD8" w:rsidR="001C10E5" w:rsidRPr="00607428" w:rsidRDefault="001C10E5" w:rsidP="001C10E5">
            <w:pPr>
              <w:rPr>
                <w:rFonts w:eastAsia="Times New Roman" w:cstheme="minorHAnsi"/>
              </w:rPr>
            </w:pPr>
            <w:r w:rsidRPr="00607428">
              <w:rPr>
                <w:rFonts w:eastAsia="Times New Roman" w:cstheme="minorHAnsi"/>
              </w:rPr>
              <w:t xml:space="preserve">9.2.6.36 De leerling staat open voor het verkennen van muzische uitingen in zijn omgeving en voor het ontdekken van de erdoor gecreëerde meerwaarde. </w:t>
            </w:r>
          </w:p>
          <w:p w14:paraId="7997F282" w14:textId="77777777" w:rsidR="001C10E5" w:rsidRDefault="001C10E5" w:rsidP="001C10E5">
            <w:pPr>
              <w:rPr>
                <w:rFonts w:eastAsia="Times New Roman" w:cstheme="minorHAnsi"/>
              </w:rPr>
            </w:pPr>
            <w:r w:rsidRPr="00607428">
              <w:rPr>
                <w:rFonts w:eastAsia="Times New Roman" w:cstheme="minorHAnsi"/>
              </w:rPr>
              <w:t>9.3.40 De leerling staat open voor en waardeert vrijetijds-vormen en muzische uitingen van anderen en andere culturen.</w:t>
            </w:r>
          </w:p>
          <w:p w14:paraId="51838172" w14:textId="77777777" w:rsidR="005E12AA" w:rsidRPr="004969CD" w:rsidRDefault="005E12AA" w:rsidP="005E12AA">
            <w:pPr>
              <w:pStyle w:val="Normaalweb"/>
              <w:rPr>
                <w:rFonts w:asciiTheme="minorHAnsi" w:hAnsiTheme="minorHAnsi" w:cstheme="minorHAnsi"/>
              </w:rPr>
            </w:pPr>
            <w:r>
              <w:rPr>
                <w:rFonts w:asciiTheme="minorHAnsi" w:hAnsiTheme="minorHAnsi" w:cstheme="minorHAnsi"/>
              </w:rPr>
              <w:t xml:space="preserve">3.2.1.41 </w:t>
            </w:r>
            <w:r w:rsidRPr="004969CD">
              <w:rPr>
                <w:rFonts w:asciiTheme="minorHAnsi" w:hAnsiTheme="minorHAnsi" w:cstheme="minorHAnsi"/>
              </w:rPr>
              <w:t>De leerling gebruikt woordenschat over maatschappelijke thema's in een zinvol verband.</w:t>
            </w:r>
          </w:p>
          <w:p w14:paraId="79EE90EC" w14:textId="3D09DDDD" w:rsidR="005E12AA" w:rsidRDefault="005E12AA" w:rsidP="005E12AA">
            <w:pPr>
              <w:rPr>
                <w:rFonts w:cstheme="minorHAnsi"/>
              </w:rPr>
            </w:pPr>
            <w:r>
              <w:rPr>
                <w:rFonts w:eastAsia="Times New Roman" w:cstheme="minorHAnsi"/>
              </w:rPr>
              <w:t>8.3.4.</w:t>
            </w:r>
            <w:r w:rsidRPr="00EF6774">
              <w:rPr>
                <w:rFonts w:eastAsia="Times New Roman" w:cstheme="minorHAnsi"/>
              </w:rPr>
              <w:t>73 De leerling herkent het belang van het behoren tot formele en informele sociale netwerken en gebruikt de voordelen ervan.</w:t>
            </w:r>
          </w:p>
        </w:tc>
      </w:tr>
      <w:tr w:rsidR="001C10E5" w:rsidRPr="004969CD" w14:paraId="0F252509" w14:textId="77777777" w:rsidTr="004969CD">
        <w:trPr>
          <w:trHeight w:val="3578"/>
        </w:trPr>
        <w:tc>
          <w:tcPr>
            <w:tcW w:w="4528" w:type="dxa"/>
            <w:shd w:val="clear" w:color="auto" w:fill="D0E4A6" w:themeFill="accent4" w:themeFillTint="66"/>
            <w:vAlign w:val="center"/>
          </w:tcPr>
          <w:p w14:paraId="2B524861" w14:textId="77777777" w:rsidR="001C10E5" w:rsidRPr="009C671F" w:rsidRDefault="001C10E5" w:rsidP="001C10E5">
            <w:pPr>
              <w:rPr>
                <w:rFonts w:cstheme="minorHAnsi"/>
                <w:b/>
                <w:bCs/>
                <w:sz w:val="32"/>
                <w:lang w:val="en-US"/>
              </w:rPr>
            </w:pPr>
            <w:r w:rsidRPr="009C671F">
              <w:rPr>
                <w:rFonts w:cstheme="minorHAnsi"/>
                <w:b/>
                <w:bCs/>
                <w:sz w:val="32"/>
                <w:lang w:val="en-US"/>
              </w:rPr>
              <w:lastRenderedPageBreak/>
              <w:t>VRIJE TIJD:</w:t>
            </w:r>
          </w:p>
          <w:p w14:paraId="739AE706" w14:textId="77777777" w:rsidR="009C671F" w:rsidRDefault="009C671F" w:rsidP="001C10E5">
            <w:pPr>
              <w:rPr>
                <w:rFonts w:cstheme="minorHAnsi"/>
                <w:sz w:val="32"/>
                <w:lang w:val="en-US"/>
              </w:rPr>
            </w:pPr>
          </w:p>
          <w:p w14:paraId="0EAF83E3" w14:textId="1F1E9731" w:rsidR="001C10E5" w:rsidRPr="001739A4" w:rsidRDefault="001C10E5" w:rsidP="001C10E5">
            <w:pPr>
              <w:rPr>
                <w:rFonts w:cstheme="minorHAnsi"/>
                <w:sz w:val="32"/>
                <w:lang w:val="en-US"/>
              </w:rPr>
            </w:pPr>
            <w:r w:rsidRPr="001739A4">
              <w:rPr>
                <w:rFonts w:cstheme="minorHAnsi"/>
                <w:sz w:val="32"/>
                <w:lang w:val="en-US"/>
              </w:rPr>
              <w:t xml:space="preserve">Alcohol/drugs </w:t>
            </w:r>
            <w:proofErr w:type="spellStart"/>
            <w:r w:rsidRPr="001739A4">
              <w:rPr>
                <w:rFonts w:cstheme="minorHAnsi"/>
                <w:sz w:val="32"/>
                <w:lang w:val="en-US"/>
              </w:rPr>
              <w:t>achter</w:t>
            </w:r>
            <w:proofErr w:type="spellEnd"/>
            <w:r w:rsidRPr="001739A4">
              <w:rPr>
                <w:rFonts w:cstheme="minorHAnsi"/>
                <w:sz w:val="32"/>
                <w:lang w:val="en-US"/>
              </w:rPr>
              <w:t xml:space="preserve"> het </w:t>
            </w:r>
            <w:proofErr w:type="spellStart"/>
            <w:r w:rsidRPr="001739A4">
              <w:rPr>
                <w:rFonts w:cstheme="minorHAnsi"/>
                <w:sz w:val="32"/>
                <w:lang w:val="en-US"/>
              </w:rPr>
              <w:t>stuur</w:t>
            </w:r>
            <w:proofErr w:type="spellEnd"/>
          </w:p>
          <w:p w14:paraId="6F343550" w14:textId="77777777" w:rsidR="001C10E5" w:rsidRPr="004969CD" w:rsidRDefault="001C10E5" w:rsidP="004969CD">
            <w:pPr>
              <w:rPr>
                <w:rFonts w:cstheme="minorHAnsi"/>
                <w:sz w:val="32"/>
                <w:lang w:val="en-US"/>
              </w:rPr>
            </w:pPr>
          </w:p>
        </w:tc>
        <w:tc>
          <w:tcPr>
            <w:tcW w:w="4528" w:type="dxa"/>
          </w:tcPr>
          <w:p w14:paraId="03B427E6" w14:textId="77777777" w:rsidR="001C10E5" w:rsidRDefault="001C10E5" w:rsidP="001C10E5">
            <w:pPr>
              <w:pStyle w:val="Normaalweb"/>
              <w:rPr>
                <w:rFonts w:asciiTheme="minorHAnsi" w:hAnsiTheme="minorHAnsi" w:cstheme="minorHAnsi"/>
              </w:rPr>
            </w:pPr>
          </w:p>
          <w:p w14:paraId="2D584D4B" w14:textId="7CF95162" w:rsidR="001C10E5" w:rsidRPr="001C10E5" w:rsidRDefault="001C10E5" w:rsidP="001C10E5">
            <w:pPr>
              <w:pStyle w:val="Normaalweb"/>
              <w:rPr>
                <w:rFonts w:asciiTheme="minorHAnsi" w:hAnsiTheme="minorHAnsi" w:cstheme="minorHAnsi"/>
              </w:rPr>
            </w:pPr>
            <w:r w:rsidRPr="001C10E5">
              <w:rPr>
                <w:rFonts w:asciiTheme="minorHAnsi" w:hAnsiTheme="minorHAnsi" w:cstheme="minorHAnsi"/>
              </w:rPr>
              <w:t xml:space="preserve">1.8.51 De leerling is vertrouwd met hulplijnen en </w:t>
            </w:r>
            <w:proofErr w:type="spellStart"/>
            <w:r w:rsidRPr="001C10E5">
              <w:rPr>
                <w:rFonts w:asciiTheme="minorHAnsi" w:hAnsiTheme="minorHAnsi" w:cstheme="minorHAnsi"/>
              </w:rPr>
              <w:t>lagedrempelvoorzieningen</w:t>
            </w:r>
            <w:proofErr w:type="spellEnd"/>
            <w:r w:rsidRPr="001C10E5">
              <w:rPr>
                <w:rFonts w:asciiTheme="minorHAnsi" w:hAnsiTheme="minorHAnsi" w:cstheme="minorHAnsi"/>
              </w:rPr>
              <w:t xml:space="preserve"> in zijn buurt.</w:t>
            </w:r>
          </w:p>
          <w:p w14:paraId="2F99FDE1" w14:textId="77777777" w:rsidR="001C10E5" w:rsidRPr="001C10E5" w:rsidRDefault="001C10E5" w:rsidP="001C10E5">
            <w:pPr>
              <w:pStyle w:val="Normaalweb"/>
              <w:rPr>
                <w:rFonts w:asciiTheme="minorHAnsi" w:hAnsiTheme="minorHAnsi" w:cstheme="minorHAnsi"/>
              </w:rPr>
            </w:pPr>
            <w:r w:rsidRPr="001C10E5">
              <w:rPr>
                <w:rFonts w:asciiTheme="minorHAnsi" w:hAnsiTheme="minorHAnsi" w:cstheme="minorHAnsi"/>
              </w:rPr>
              <w:t>4.3.14 De leerling weet dat het misbruik van genot- en geneesmiddelen gevolgen heeft voor de eigen gezondheid, de gezondheid van anderen, de sport- en de leerprestaties en de sociale relaties.</w:t>
            </w:r>
          </w:p>
          <w:p w14:paraId="41AD6D17" w14:textId="77777777" w:rsidR="001C10E5" w:rsidRPr="001C10E5" w:rsidRDefault="001C10E5" w:rsidP="001C10E5">
            <w:pPr>
              <w:pStyle w:val="Normaalweb"/>
              <w:rPr>
                <w:rFonts w:asciiTheme="minorHAnsi" w:hAnsiTheme="minorHAnsi" w:cstheme="minorHAnsi"/>
              </w:rPr>
            </w:pPr>
            <w:r w:rsidRPr="001C10E5">
              <w:rPr>
                <w:rFonts w:asciiTheme="minorHAnsi" w:hAnsiTheme="minorHAnsi" w:cstheme="minorHAnsi"/>
              </w:rPr>
              <w:t>4.3.16 De leerling schat risico’s bij gebruik van genotmiddelen en medicijnen in en maakt op een bewuste manier keuzes met het oog op een gezonde levensstijl.</w:t>
            </w:r>
          </w:p>
          <w:p w14:paraId="353EE8B8" w14:textId="77777777" w:rsidR="001C10E5" w:rsidRPr="001C10E5" w:rsidRDefault="001C10E5" w:rsidP="001C10E5">
            <w:pPr>
              <w:pStyle w:val="Normaalweb"/>
              <w:rPr>
                <w:rFonts w:asciiTheme="minorHAnsi" w:hAnsiTheme="minorHAnsi" w:cstheme="minorHAnsi"/>
              </w:rPr>
            </w:pPr>
            <w:r w:rsidRPr="001C10E5">
              <w:rPr>
                <w:rFonts w:asciiTheme="minorHAnsi" w:hAnsiTheme="minorHAnsi" w:cstheme="minorHAnsi"/>
              </w:rPr>
              <w:t>4.3.17 De leerling reageert assertief in verschillende aanbodsituaties.</w:t>
            </w:r>
          </w:p>
          <w:p w14:paraId="49729AC2" w14:textId="77777777" w:rsidR="001C10E5" w:rsidRPr="004969CD" w:rsidRDefault="001C10E5" w:rsidP="001C10E5">
            <w:pPr>
              <w:pStyle w:val="Normaalweb"/>
              <w:rPr>
                <w:rFonts w:asciiTheme="minorHAnsi" w:hAnsiTheme="minorHAnsi" w:cstheme="minorHAnsi"/>
              </w:rPr>
            </w:pPr>
            <w:r>
              <w:rPr>
                <w:rFonts w:asciiTheme="minorHAnsi" w:hAnsiTheme="minorHAnsi" w:cstheme="minorHAnsi"/>
              </w:rPr>
              <w:t xml:space="preserve">7.3.17 </w:t>
            </w:r>
            <w:r w:rsidRPr="004969CD">
              <w:rPr>
                <w:rFonts w:asciiTheme="minorHAnsi" w:hAnsiTheme="minorHAnsi" w:cstheme="minorHAnsi"/>
              </w:rPr>
              <w:t>De leerling kent milieubelastende en milieuvriendelijke vervoersvormen.</w:t>
            </w:r>
          </w:p>
          <w:p w14:paraId="5F15628E" w14:textId="77777777" w:rsidR="005A5399" w:rsidRDefault="001C10E5" w:rsidP="001C10E5">
            <w:pPr>
              <w:pStyle w:val="Normaalweb"/>
              <w:rPr>
                <w:rFonts w:asciiTheme="minorHAnsi" w:hAnsiTheme="minorHAnsi" w:cstheme="minorHAnsi"/>
              </w:rPr>
            </w:pPr>
            <w:r>
              <w:rPr>
                <w:rFonts w:asciiTheme="minorHAnsi" w:hAnsiTheme="minorHAnsi" w:cstheme="minorHAnsi"/>
              </w:rPr>
              <w:t xml:space="preserve">7.3.18 </w:t>
            </w:r>
            <w:r w:rsidRPr="004969CD">
              <w:rPr>
                <w:rFonts w:asciiTheme="minorHAnsi" w:hAnsiTheme="minorHAnsi" w:cstheme="minorHAnsi"/>
              </w:rPr>
              <w:t>De leerling weet dat verkeersproblemen en -oplossingen hun oorsprong vinden in maatschappelijke en individuele keuzes.</w:t>
            </w:r>
          </w:p>
          <w:p w14:paraId="40EE404A" w14:textId="423DFCBB" w:rsidR="009C671F" w:rsidRPr="001C10E5" w:rsidRDefault="009C671F" w:rsidP="001C10E5">
            <w:pPr>
              <w:pStyle w:val="Normaalweb"/>
              <w:rPr>
                <w:rFonts w:asciiTheme="minorHAnsi" w:hAnsiTheme="minorHAnsi" w:cstheme="minorHAnsi"/>
              </w:rPr>
            </w:pPr>
          </w:p>
        </w:tc>
      </w:tr>
      <w:tr w:rsidR="001C10E5" w:rsidRPr="004969CD" w14:paraId="7DCAA6DD" w14:textId="77777777" w:rsidTr="004969CD">
        <w:trPr>
          <w:trHeight w:val="3578"/>
        </w:trPr>
        <w:tc>
          <w:tcPr>
            <w:tcW w:w="4528" w:type="dxa"/>
            <w:shd w:val="clear" w:color="auto" w:fill="D0E4A6" w:themeFill="accent4" w:themeFillTint="66"/>
            <w:vAlign w:val="center"/>
          </w:tcPr>
          <w:p w14:paraId="565DD0F1" w14:textId="77777777" w:rsidR="001C10E5" w:rsidRPr="009C671F" w:rsidRDefault="001C10E5" w:rsidP="004969CD">
            <w:pPr>
              <w:rPr>
                <w:rFonts w:cstheme="minorHAnsi"/>
                <w:b/>
                <w:bCs/>
                <w:sz w:val="32"/>
                <w:lang w:val="en-US"/>
              </w:rPr>
            </w:pPr>
            <w:r w:rsidRPr="009C671F">
              <w:rPr>
                <w:rFonts w:cstheme="minorHAnsi"/>
                <w:b/>
                <w:bCs/>
                <w:sz w:val="32"/>
                <w:lang w:val="en-US"/>
              </w:rPr>
              <w:lastRenderedPageBreak/>
              <w:t>VRIJE TIJD:</w:t>
            </w:r>
          </w:p>
          <w:p w14:paraId="7240CDE3" w14:textId="77777777" w:rsidR="005A5399" w:rsidRDefault="005A5399" w:rsidP="004969CD">
            <w:pPr>
              <w:rPr>
                <w:rFonts w:cstheme="minorHAnsi"/>
                <w:sz w:val="32"/>
                <w:lang w:val="en-US"/>
              </w:rPr>
            </w:pPr>
          </w:p>
          <w:p w14:paraId="0E06F84F" w14:textId="3B277D98" w:rsidR="005A5399" w:rsidRDefault="001C10E5" w:rsidP="004969CD">
            <w:pPr>
              <w:rPr>
                <w:rFonts w:cstheme="minorHAnsi"/>
                <w:sz w:val="32"/>
                <w:lang w:val="en-US"/>
              </w:rPr>
            </w:pPr>
            <w:proofErr w:type="spellStart"/>
            <w:r>
              <w:rPr>
                <w:rFonts w:cstheme="minorHAnsi"/>
                <w:sz w:val="32"/>
                <w:lang w:val="en-US"/>
              </w:rPr>
              <w:t>Buitenlandse</w:t>
            </w:r>
            <w:proofErr w:type="spellEnd"/>
            <w:r>
              <w:rPr>
                <w:rFonts w:cstheme="minorHAnsi"/>
                <w:sz w:val="32"/>
                <w:lang w:val="en-US"/>
              </w:rPr>
              <w:t xml:space="preserve"> reis</w:t>
            </w:r>
          </w:p>
          <w:p w14:paraId="17A2105A" w14:textId="03E1F1D4" w:rsidR="005A5399" w:rsidRPr="004969CD" w:rsidRDefault="005A5399" w:rsidP="004969CD">
            <w:pPr>
              <w:rPr>
                <w:rFonts w:cstheme="minorHAnsi"/>
                <w:sz w:val="32"/>
                <w:lang w:val="en-US"/>
              </w:rPr>
            </w:pPr>
            <w:proofErr w:type="spellStart"/>
            <w:r>
              <w:rPr>
                <w:rFonts w:cstheme="minorHAnsi"/>
                <w:sz w:val="32"/>
                <w:lang w:val="en-US"/>
              </w:rPr>
              <w:t>Vreemde</w:t>
            </w:r>
            <w:proofErr w:type="spellEnd"/>
            <w:r>
              <w:rPr>
                <w:rFonts w:cstheme="minorHAnsi"/>
                <w:sz w:val="32"/>
                <w:lang w:val="en-US"/>
              </w:rPr>
              <w:t xml:space="preserve"> </w:t>
            </w:r>
            <w:proofErr w:type="spellStart"/>
            <w:r>
              <w:rPr>
                <w:rFonts w:cstheme="minorHAnsi"/>
                <w:sz w:val="32"/>
                <w:lang w:val="en-US"/>
              </w:rPr>
              <w:t>taal</w:t>
            </w:r>
            <w:proofErr w:type="spellEnd"/>
          </w:p>
        </w:tc>
        <w:tc>
          <w:tcPr>
            <w:tcW w:w="4528" w:type="dxa"/>
          </w:tcPr>
          <w:p w14:paraId="0E4F974A" w14:textId="77777777" w:rsidR="00D067EA" w:rsidRDefault="00D067EA" w:rsidP="005A5399">
            <w:pPr>
              <w:pStyle w:val="Normaalweb"/>
              <w:rPr>
                <w:rFonts w:asciiTheme="minorHAnsi" w:hAnsiTheme="minorHAnsi" w:cstheme="minorHAnsi"/>
              </w:rPr>
            </w:pPr>
          </w:p>
          <w:p w14:paraId="4DD7D384" w14:textId="56AEE337" w:rsidR="005A5399" w:rsidRDefault="005A5399" w:rsidP="005A5399">
            <w:pPr>
              <w:pStyle w:val="Normaalweb"/>
              <w:rPr>
                <w:rFonts w:asciiTheme="minorHAnsi" w:hAnsiTheme="minorHAnsi" w:cstheme="minorHAnsi"/>
              </w:rPr>
            </w:pPr>
            <w:r>
              <w:rPr>
                <w:rFonts w:asciiTheme="minorHAnsi" w:hAnsiTheme="minorHAnsi" w:cstheme="minorHAnsi"/>
              </w:rPr>
              <w:t xml:space="preserve">1.1.3 </w:t>
            </w:r>
            <w:r w:rsidRPr="004969CD">
              <w:rPr>
                <w:rFonts w:asciiTheme="minorHAnsi" w:hAnsiTheme="minorHAnsi" w:cstheme="minorHAnsi"/>
              </w:rPr>
              <w:t>De leerling houdt zich aan de normale verplichtingen in diverse situaties.</w:t>
            </w:r>
          </w:p>
          <w:p w14:paraId="6182C96D" w14:textId="77777777" w:rsidR="00D067EA" w:rsidRPr="002E2A65" w:rsidRDefault="00D067EA" w:rsidP="00D067EA">
            <w:pPr>
              <w:autoSpaceDE w:val="0"/>
              <w:autoSpaceDN w:val="0"/>
              <w:adjustRightInd w:val="0"/>
              <w:spacing w:before="0" w:after="0" w:line="240" w:lineRule="auto"/>
              <w:rPr>
                <w:rFonts w:cstheme="minorHAnsi"/>
              </w:rPr>
            </w:pPr>
            <w:r w:rsidRPr="002E2A65">
              <w:rPr>
                <w:rFonts w:cstheme="minorHAnsi"/>
              </w:rPr>
              <w:t>1.1.4 De leerling kent de functies en verantwoordelijkheden van al wie bij de school en de opleiding betrokken is</w:t>
            </w:r>
          </w:p>
          <w:p w14:paraId="717632EF" w14:textId="77777777" w:rsidR="00D067EA" w:rsidRPr="002E2A65" w:rsidRDefault="00D067EA" w:rsidP="00D067EA">
            <w:pPr>
              <w:autoSpaceDE w:val="0"/>
              <w:autoSpaceDN w:val="0"/>
              <w:adjustRightInd w:val="0"/>
              <w:spacing w:before="0" w:after="0" w:line="240" w:lineRule="auto"/>
              <w:rPr>
                <w:rFonts w:cstheme="minorHAnsi"/>
              </w:rPr>
            </w:pPr>
          </w:p>
          <w:p w14:paraId="5E8D00F2" w14:textId="77777777" w:rsidR="00D067EA" w:rsidRPr="002E2A65" w:rsidRDefault="00D067EA" w:rsidP="00D067EA">
            <w:pPr>
              <w:autoSpaceDE w:val="0"/>
              <w:autoSpaceDN w:val="0"/>
              <w:adjustRightInd w:val="0"/>
              <w:spacing w:before="0" w:after="0" w:line="240" w:lineRule="auto"/>
              <w:rPr>
                <w:rFonts w:cstheme="minorHAnsi"/>
              </w:rPr>
            </w:pPr>
            <w:r w:rsidRPr="002E2A65">
              <w:rPr>
                <w:rFonts w:cstheme="minorHAnsi"/>
              </w:rPr>
              <w:t>1.1.5 De leerling maakt op een sociaal-aanvaardbare wijze gebruik van de middelen die</w:t>
            </w:r>
          </w:p>
          <w:p w14:paraId="626A2325" w14:textId="77777777" w:rsidR="00D067EA" w:rsidRPr="002E2A65" w:rsidRDefault="00D067EA" w:rsidP="00D067EA">
            <w:pPr>
              <w:autoSpaceDE w:val="0"/>
              <w:autoSpaceDN w:val="0"/>
              <w:adjustRightInd w:val="0"/>
              <w:spacing w:before="0" w:after="0" w:line="240" w:lineRule="auto"/>
              <w:rPr>
                <w:rFonts w:cstheme="minorHAnsi"/>
              </w:rPr>
            </w:pPr>
            <w:r w:rsidRPr="002E2A65">
              <w:rPr>
                <w:rFonts w:cstheme="minorHAnsi"/>
              </w:rPr>
              <w:t>er bestaan om vragen, problemen, ideeën of meningen kenbaar te maken</w:t>
            </w:r>
          </w:p>
          <w:p w14:paraId="42FE33FF" w14:textId="1E6BB159" w:rsidR="00D067EA" w:rsidRDefault="00D067EA" w:rsidP="005A5399">
            <w:pPr>
              <w:pStyle w:val="Normaalweb"/>
              <w:rPr>
                <w:rFonts w:asciiTheme="minorHAnsi" w:hAnsiTheme="minorHAnsi" w:cstheme="minorHAnsi"/>
              </w:rPr>
            </w:pPr>
            <w:r w:rsidRPr="002E2A65">
              <w:rPr>
                <w:rFonts w:asciiTheme="minorHAnsi" w:hAnsiTheme="minorHAnsi" w:cstheme="minorHAnsi"/>
              </w:rPr>
              <w:t>1.1.6 De leerling is gepast solidair met de groep.</w:t>
            </w:r>
          </w:p>
          <w:p w14:paraId="6BDA462B" w14:textId="77777777" w:rsidR="005A5399" w:rsidRPr="004969CD" w:rsidRDefault="005A5399" w:rsidP="005A5399">
            <w:pPr>
              <w:rPr>
                <w:rFonts w:eastAsia="Times New Roman" w:cstheme="minorHAnsi"/>
                <w:lang w:eastAsia="nl-NL"/>
              </w:rPr>
            </w:pPr>
            <w:r>
              <w:rPr>
                <w:rFonts w:eastAsia="Times New Roman" w:cstheme="minorHAnsi"/>
                <w:color w:val="000000"/>
                <w:lang w:eastAsia="nl-NL"/>
              </w:rPr>
              <w:t>5.3.1.</w:t>
            </w:r>
            <w:r w:rsidRPr="004969CD">
              <w:rPr>
                <w:rFonts w:eastAsia="Times New Roman" w:cstheme="minorHAnsi"/>
                <w:color w:val="000000"/>
                <w:lang w:eastAsia="nl-NL"/>
              </w:rPr>
              <w:t xml:space="preserve">46 De leerling stuurt zijn gedrag doelgericht, houdt het doel steeds voor ogen, evalueert en stuurt bij indien nodig en evalueert zijn werk achteraf. </w:t>
            </w:r>
          </w:p>
          <w:p w14:paraId="2FC2C9F2" w14:textId="77777777" w:rsidR="005A5399" w:rsidRPr="004969CD" w:rsidRDefault="005A5399" w:rsidP="005A5399">
            <w:pPr>
              <w:rPr>
                <w:rFonts w:eastAsia="Times New Roman" w:cstheme="minorHAnsi"/>
                <w:lang w:eastAsia="nl-NL"/>
              </w:rPr>
            </w:pPr>
            <w:r>
              <w:rPr>
                <w:rFonts w:eastAsia="Times New Roman" w:cstheme="minorHAnsi"/>
                <w:color w:val="000000"/>
                <w:lang w:eastAsia="nl-NL"/>
              </w:rPr>
              <w:t>5.3.1.</w:t>
            </w:r>
            <w:r w:rsidRPr="004969CD">
              <w:rPr>
                <w:rFonts w:eastAsia="Times New Roman" w:cstheme="minorHAnsi"/>
                <w:color w:val="000000"/>
                <w:lang w:eastAsia="nl-NL"/>
              </w:rPr>
              <w:t xml:space="preserve">52 De leerling maakt een onderscheid tussen toevallige en stabiele oorzaken van zijn succes/ mislukking. </w:t>
            </w:r>
          </w:p>
          <w:p w14:paraId="2C20D3BA" w14:textId="5ECA1929" w:rsidR="001C10E5" w:rsidRPr="005A5399" w:rsidRDefault="005A5399" w:rsidP="005A5399">
            <w:pPr>
              <w:rPr>
                <w:rFonts w:cstheme="minorHAnsi"/>
              </w:rPr>
            </w:pPr>
            <w:r w:rsidRPr="005A5399">
              <w:rPr>
                <w:rFonts w:cstheme="minorHAnsi"/>
                <w:color w:val="000000"/>
                <w:lang w:eastAsia="nl-NL"/>
              </w:rPr>
              <w:t>5.4.3.1.63 De leerling legt relaties tussen vroegere, huidige en toekomstige situaties. Hij begrijpt dat iets wat hij vroeger leerde in huidige en toekomstige situaties kan gebruikt worden.</w:t>
            </w:r>
          </w:p>
          <w:p w14:paraId="61E462AD" w14:textId="77777777" w:rsidR="005A5399" w:rsidRPr="005A5399" w:rsidRDefault="005A5399" w:rsidP="005A5399">
            <w:pPr>
              <w:pStyle w:val="Normaalweb"/>
              <w:rPr>
                <w:rFonts w:asciiTheme="minorHAnsi" w:hAnsiTheme="minorHAnsi" w:cstheme="minorHAnsi"/>
              </w:rPr>
            </w:pPr>
            <w:r w:rsidRPr="005A5399">
              <w:rPr>
                <w:rFonts w:asciiTheme="minorHAnsi" w:hAnsiTheme="minorHAnsi" w:cstheme="minorHAnsi"/>
              </w:rPr>
              <w:t>3.1.8.34 De leerling maakt een portfolio van zijn luistervaardigheid in een andere taal.</w:t>
            </w:r>
          </w:p>
          <w:p w14:paraId="11AA66AF" w14:textId="77777777" w:rsidR="005A5399" w:rsidRPr="005A5399" w:rsidRDefault="005A5399" w:rsidP="005A5399">
            <w:pPr>
              <w:pStyle w:val="Normaalweb"/>
              <w:rPr>
                <w:rFonts w:asciiTheme="minorHAnsi" w:hAnsiTheme="minorHAnsi" w:cstheme="minorHAnsi"/>
              </w:rPr>
            </w:pPr>
            <w:r w:rsidRPr="005A5399">
              <w:rPr>
                <w:rFonts w:asciiTheme="minorHAnsi" w:hAnsiTheme="minorHAnsi" w:cstheme="minorHAnsi"/>
              </w:rPr>
              <w:t>3.2.9.69 De leerling maakt een portfolio van zijn spreekvaardigheid in een andere taal.</w:t>
            </w:r>
          </w:p>
          <w:p w14:paraId="51320743" w14:textId="77777777" w:rsidR="005A5399" w:rsidRPr="005A5399" w:rsidRDefault="005A5399" w:rsidP="005A5399">
            <w:pPr>
              <w:pStyle w:val="Normaalweb"/>
              <w:rPr>
                <w:rFonts w:asciiTheme="minorHAnsi" w:hAnsiTheme="minorHAnsi" w:cstheme="minorHAnsi"/>
              </w:rPr>
            </w:pPr>
            <w:r w:rsidRPr="005A5399">
              <w:rPr>
                <w:rFonts w:asciiTheme="minorHAnsi" w:hAnsiTheme="minorHAnsi" w:cstheme="minorHAnsi"/>
              </w:rPr>
              <w:t>3.3.6.89 De leerling maakt een portfolio van zijn leesvaardigheid in een andere taal.</w:t>
            </w:r>
          </w:p>
          <w:p w14:paraId="3F5A1454" w14:textId="074D7E51" w:rsidR="005A5399" w:rsidRDefault="005A5399" w:rsidP="005A5399">
            <w:pPr>
              <w:rPr>
                <w:rFonts w:cstheme="minorHAnsi"/>
              </w:rPr>
            </w:pPr>
            <w:r w:rsidRPr="005A5399">
              <w:rPr>
                <w:rFonts w:cstheme="minorHAnsi"/>
              </w:rPr>
              <w:t>3.4.6.104 De leerling maakt een portfolio van zijn</w:t>
            </w:r>
            <w:r w:rsidRPr="004969CD">
              <w:rPr>
                <w:rFonts w:cstheme="minorHAnsi"/>
              </w:rPr>
              <w:t xml:space="preserve"> schrijfvaardigheid in een andere taal.</w:t>
            </w:r>
          </w:p>
        </w:tc>
      </w:tr>
      <w:tr w:rsidR="001C10E5" w:rsidRPr="004969CD" w14:paraId="7E03567E" w14:textId="77777777" w:rsidTr="004969CD">
        <w:trPr>
          <w:trHeight w:val="3578"/>
        </w:trPr>
        <w:tc>
          <w:tcPr>
            <w:tcW w:w="4528" w:type="dxa"/>
            <w:shd w:val="clear" w:color="auto" w:fill="D0E4A6" w:themeFill="accent4" w:themeFillTint="66"/>
            <w:vAlign w:val="center"/>
          </w:tcPr>
          <w:p w14:paraId="3B522641" w14:textId="77777777" w:rsidR="001C10E5" w:rsidRPr="009C671F" w:rsidRDefault="001C10E5" w:rsidP="004969CD">
            <w:pPr>
              <w:rPr>
                <w:rFonts w:cstheme="minorHAnsi"/>
                <w:b/>
                <w:bCs/>
                <w:sz w:val="32"/>
                <w:lang w:val="en-US"/>
              </w:rPr>
            </w:pPr>
            <w:r w:rsidRPr="009C671F">
              <w:rPr>
                <w:rFonts w:cstheme="minorHAnsi"/>
                <w:b/>
                <w:bCs/>
                <w:sz w:val="32"/>
                <w:lang w:val="en-US"/>
              </w:rPr>
              <w:lastRenderedPageBreak/>
              <w:t>VRIJE TIJD:</w:t>
            </w:r>
          </w:p>
          <w:p w14:paraId="1AF1CCFD" w14:textId="77777777" w:rsidR="005A5399" w:rsidRDefault="005A5399" w:rsidP="004969CD">
            <w:pPr>
              <w:rPr>
                <w:rFonts w:cstheme="minorHAnsi"/>
                <w:sz w:val="32"/>
                <w:lang w:val="en-US"/>
              </w:rPr>
            </w:pPr>
          </w:p>
          <w:p w14:paraId="252458F2" w14:textId="7509FB12" w:rsidR="005A5399" w:rsidRDefault="001C10E5" w:rsidP="004969CD">
            <w:pPr>
              <w:rPr>
                <w:rFonts w:cstheme="minorHAnsi"/>
                <w:sz w:val="32"/>
                <w:lang w:val="en-US"/>
              </w:rPr>
            </w:pPr>
            <w:proofErr w:type="spellStart"/>
            <w:r>
              <w:rPr>
                <w:rFonts w:cstheme="minorHAnsi"/>
                <w:sz w:val="32"/>
                <w:lang w:val="en-US"/>
              </w:rPr>
              <w:t>Actualiteit</w:t>
            </w:r>
            <w:proofErr w:type="spellEnd"/>
            <w:r>
              <w:rPr>
                <w:rFonts w:cstheme="minorHAnsi"/>
                <w:sz w:val="32"/>
                <w:lang w:val="en-US"/>
              </w:rPr>
              <w:t xml:space="preserve"> </w:t>
            </w:r>
          </w:p>
          <w:p w14:paraId="4168349F" w14:textId="75DB543D" w:rsidR="001C10E5" w:rsidRPr="004969CD" w:rsidRDefault="005A5399" w:rsidP="004969CD">
            <w:pPr>
              <w:rPr>
                <w:rFonts w:cstheme="minorHAnsi"/>
                <w:sz w:val="32"/>
                <w:lang w:val="en-US"/>
              </w:rPr>
            </w:pPr>
            <w:r>
              <w:rPr>
                <w:rFonts w:cstheme="minorHAnsi"/>
                <w:sz w:val="32"/>
                <w:lang w:val="en-US"/>
              </w:rPr>
              <w:t>M</w:t>
            </w:r>
            <w:r w:rsidR="001C10E5">
              <w:rPr>
                <w:rFonts w:cstheme="minorHAnsi"/>
                <w:sz w:val="32"/>
                <w:lang w:val="en-US"/>
              </w:rPr>
              <w:t>edia</w:t>
            </w:r>
          </w:p>
        </w:tc>
        <w:tc>
          <w:tcPr>
            <w:tcW w:w="4528" w:type="dxa"/>
          </w:tcPr>
          <w:p w14:paraId="5DE9CFEB" w14:textId="77777777" w:rsidR="005A5399" w:rsidRPr="00607428" w:rsidRDefault="005A5399" w:rsidP="005A5399">
            <w:pPr>
              <w:rPr>
                <w:rFonts w:cstheme="minorHAnsi"/>
              </w:rPr>
            </w:pPr>
            <w:r w:rsidRPr="00607428">
              <w:rPr>
                <w:rFonts w:eastAsia="Times New Roman" w:cstheme="minorHAnsi"/>
              </w:rPr>
              <w:t xml:space="preserve">1.2.11 </w:t>
            </w:r>
            <w:r w:rsidRPr="00607428">
              <w:rPr>
                <w:rFonts w:cstheme="minorHAnsi"/>
              </w:rPr>
              <w:t>De leerling kent verschillende vormen en maatschappelijke contexten van media</w:t>
            </w:r>
            <w:r>
              <w:rPr>
                <w:rFonts w:cstheme="minorHAnsi"/>
              </w:rPr>
              <w:t>.</w:t>
            </w:r>
          </w:p>
          <w:p w14:paraId="6DDA4D20" w14:textId="77777777" w:rsidR="005A5399" w:rsidRPr="00607428" w:rsidRDefault="005A5399" w:rsidP="005A5399">
            <w:pPr>
              <w:rPr>
                <w:rFonts w:cstheme="minorHAnsi"/>
              </w:rPr>
            </w:pPr>
            <w:r w:rsidRPr="00607428">
              <w:rPr>
                <w:rFonts w:eastAsia="Times New Roman" w:cstheme="minorHAnsi"/>
              </w:rPr>
              <w:t xml:space="preserve">1.2.12 </w:t>
            </w:r>
            <w:r w:rsidRPr="00607428">
              <w:rPr>
                <w:rFonts w:cstheme="minorHAnsi"/>
              </w:rPr>
              <w:t>De leerling illustreert de invloed van de media op zijn eigen denken en handelen.</w:t>
            </w:r>
          </w:p>
          <w:p w14:paraId="6ACDADE6" w14:textId="77777777" w:rsidR="005A5399" w:rsidRPr="00607428" w:rsidRDefault="005A5399" w:rsidP="005A5399">
            <w:pPr>
              <w:rPr>
                <w:rFonts w:cstheme="minorHAnsi"/>
              </w:rPr>
            </w:pPr>
            <w:r w:rsidRPr="00607428">
              <w:rPr>
                <w:rFonts w:cstheme="minorHAnsi"/>
              </w:rPr>
              <w:t>1.2.13 De leerling kent de mogelijkheden en het gebruik van de media.</w:t>
            </w:r>
          </w:p>
          <w:p w14:paraId="6F953255" w14:textId="77777777" w:rsidR="005A5399" w:rsidRPr="00607428" w:rsidRDefault="005A5399" w:rsidP="005A5399">
            <w:pPr>
              <w:autoSpaceDE w:val="0"/>
              <w:autoSpaceDN w:val="0"/>
              <w:adjustRightInd w:val="0"/>
              <w:spacing w:before="0" w:after="0" w:line="240" w:lineRule="auto"/>
              <w:rPr>
                <w:rFonts w:cstheme="minorHAnsi"/>
              </w:rPr>
            </w:pPr>
            <w:r w:rsidRPr="00607428">
              <w:rPr>
                <w:rFonts w:cstheme="minorHAnsi"/>
              </w:rPr>
              <w:t>1.2.14 De leerling kan een kritische houding aannemen ten aanzien van allerlei vormen van berichtgeving.</w:t>
            </w:r>
          </w:p>
          <w:p w14:paraId="49B8E8BB" w14:textId="309CB367" w:rsidR="005A5399" w:rsidRDefault="005A5399" w:rsidP="005A5399">
            <w:pPr>
              <w:rPr>
                <w:rFonts w:cstheme="minorHAnsi"/>
              </w:rPr>
            </w:pPr>
            <w:r w:rsidRPr="00607428">
              <w:rPr>
                <w:rFonts w:cstheme="minorHAnsi"/>
              </w:rPr>
              <w:t>1.2.15 De leerling zoekt een eigen weg in de informatiestroom</w:t>
            </w:r>
            <w:r>
              <w:rPr>
                <w:rFonts w:cstheme="minorHAnsi"/>
              </w:rPr>
              <w:t>.</w:t>
            </w:r>
          </w:p>
          <w:p w14:paraId="0ECA6C82" w14:textId="77777777" w:rsidR="005A5399" w:rsidRPr="004969CD" w:rsidRDefault="005A5399" w:rsidP="005A5399">
            <w:pPr>
              <w:pStyle w:val="Normaalweb"/>
              <w:rPr>
                <w:rFonts w:asciiTheme="minorHAnsi" w:hAnsiTheme="minorHAnsi" w:cstheme="minorHAnsi"/>
              </w:rPr>
            </w:pPr>
            <w:r>
              <w:rPr>
                <w:rFonts w:asciiTheme="minorHAnsi" w:hAnsiTheme="minorHAnsi" w:cstheme="minorHAnsi"/>
              </w:rPr>
              <w:t xml:space="preserve">3.2.3.47 </w:t>
            </w:r>
            <w:r w:rsidRPr="004969CD">
              <w:rPr>
                <w:rFonts w:asciiTheme="minorHAnsi" w:hAnsiTheme="minorHAnsi" w:cstheme="minorHAnsi"/>
              </w:rPr>
              <w:t>De leerling vertelt verkregen informatie duidelijk, bondig en begrijpelijk na.</w:t>
            </w:r>
          </w:p>
          <w:p w14:paraId="06B15E7E" w14:textId="77777777" w:rsidR="005A5399" w:rsidRPr="004969CD" w:rsidRDefault="005A5399" w:rsidP="005A5399">
            <w:pPr>
              <w:pStyle w:val="Normaalweb"/>
              <w:rPr>
                <w:rFonts w:asciiTheme="minorHAnsi" w:hAnsiTheme="minorHAnsi" w:cstheme="minorHAnsi"/>
              </w:rPr>
            </w:pPr>
            <w:r>
              <w:rPr>
                <w:rFonts w:asciiTheme="minorHAnsi" w:hAnsiTheme="minorHAnsi" w:cstheme="minorHAnsi"/>
              </w:rPr>
              <w:t xml:space="preserve">3.2.3.48 </w:t>
            </w:r>
            <w:r w:rsidRPr="004969CD">
              <w:rPr>
                <w:rFonts w:asciiTheme="minorHAnsi" w:hAnsiTheme="minorHAnsi" w:cstheme="minorHAnsi"/>
              </w:rPr>
              <w:t>De leerling is mondeling assertief.</w:t>
            </w:r>
          </w:p>
          <w:p w14:paraId="5D82C224" w14:textId="77777777" w:rsidR="005A5399" w:rsidRPr="004969CD" w:rsidRDefault="005A5399" w:rsidP="005A5399">
            <w:pPr>
              <w:pStyle w:val="Normaalweb"/>
              <w:rPr>
                <w:rFonts w:asciiTheme="minorHAnsi" w:hAnsiTheme="minorHAnsi" w:cstheme="minorHAnsi"/>
              </w:rPr>
            </w:pPr>
            <w:r>
              <w:rPr>
                <w:rFonts w:asciiTheme="minorHAnsi" w:hAnsiTheme="minorHAnsi" w:cstheme="minorHAnsi"/>
              </w:rPr>
              <w:t xml:space="preserve">3.2.5.57 </w:t>
            </w:r>
            <w:r w:rsidRPr="004969CD">
              <w:rPr>
                <w:rFonts w:asciiTheme="minorHAnsi" w:hAnsiTheme="minorHAnsi" w:cstheme="minorHAnsi"/>
              </w:rPr>
              <w:t>De leerling uit zijn meningen en argumenteert gepast.</w:t>
            </w:r>
          </w:p>
          <w:p w14:paraId="7C5ECC05" w14:textId="77777777" w:rsidR="005A5399" w:rsidRPr="004969CD" w:rsidRDefault="005A5399" w:rsidP="005A5399">
            <w:pPr>
              <w:pStyle w:val="Normaalweb"/>
              <w:rPr>
                <w:rFonts w:asciiTheme="minorHAnsi" w:hAnsiTheme="minorHAnsi" w:cstheme="minorHAnsi"/>
              </w:rPr>
            </w:pPr>
            <w:r>
              <w:rPr>
                <w:rFonts w:asciiTheme="minorHAnsi" w:hAnsiTheme="minorHAnsi" w:cstheme="minorHAnsi"/>
              </w:rPr>
              <w:t xml:space="preserve">3.2.7.60 </w:t>
            </w:r>
            <w:r w:rsidRPr="004969CD">
              <w:rPr>
                <w:rFonts w:asciiTheme="minorHAnsi" w:hAnsiTheme="minorHAnsi" w:cstheme="minorHAnsi"/>
              </w:rPr>
              <w:t>De leerling reflecteert over zijn spreekgedrag en de inhoud.</w:t>
            </w:r>
          </w:p>
          <w:p w14:paraId="5BC5E010" w14:textId="77777777" w:rsidR="005A5399" w:rsidRPr="004969CD" w:rsidRDefault="005A5399" w:rsidP="005A5399">
            <w:pPr>
              <w:pStyle w:val="Normaalweb"/>
              <w:rPr>
                <w:rFonts w:asciiTheme="minorHAnsi" w:hAnsiTheme="minorHAnsi" w:cstheme="minorHAnsi"/>
              </w:rPr>
            </w:pPr>
            <w:r>
              <w:rPr>
                <w:rFonts w:asciiTheme="minorHAnsi" w:hAnsiTheme="minorHAnsi" w:cstheme="minorHAnsi"/>
              </w:rPr>
              <w:t xml:space="preserve">3.4.4.100 </w:t>
            </w:r>
            <w:r w:rsidRPr="004969CD">
              <w:rPr>
                <w:rFonts w:asciiTheme="minorHAnsi" w:hAnsiTheme="minorHAnsi" w:cstheme="minorHAnsi"/>
              </w:rPr>
              <w:t>De leerling reflecteert over het schrijfdoel.</w:t>
            </w:r>
          </w:p>
          <w:p w14:paraId="069B4C4A" w14:textId="7B3633C3" w:rsidR="005A5399" w:rsidRPr="00607428" w:rsidRDefault="005A5399" w:rsidP="005A5399">
            <w:pPr>
              <w:rPr>
                <w:rFonts w:cstheme="minorHAnsi"/>
              </w:rPr>
            </w:pPr>
            <w:r>
              <w:rPr>
                <w:rFonts w:cstheme="minorHAnsi"/>
              </w:rPr>
              <w:t xml:space="preserve">3.4.4.101 </w:t>
            </w:r>
            <w:r w:rsidRPr="004969CD">
              <w:rPr>
                <w:rFonts w:cstheme="minorHAnsi"/>
              </w:rPr>
              <w:t>De leerling reflecteert over de inhoud van zijn tekst.</w:t>
            </w:r>
          </w:p>
          <w:p w14:paraId="55C51F88" w14:textId="77777777" w:rsidR="005A5399" w:rsidRPr="004D608A" w:rsidRDefault="005A5399" w:rsidP="005A5399">
            <w:pPr>
              <w:rPr>
                <w:rFonts w:eastAsia="Times New Roman" w:cstheme="minorHAnsi"/>
              </w:rPr>
            </w:pPr>
            <w:r>
              <w:rPr>
                <w:rFonts w:eastAsia="Times New Roman" w:cstheme="minorHAnsi"/>
              </w:rPr>
              <w:t xml:space="preserve">9.2.5 </w:t>
            </w:r>
            <w:r w:rsidRPr="004D608A">
              <w:rPr>
                <w:rFonts w:eastAsia="Times New Roman" w:cstheme="minorHAnsi"/>
              </w:rPr>
              <w:t xml:space="preserve">33 De leerling gaat na in welke omstandigheden media kunnen worden ingeschakeld en maakt er in verschillende contexten gebruik van. </w:t>
            </w:r>
          </w:p>
          <w:p w14:paraId="065776D5" w14:textId="77777777" w:rsidR="005A5399" w:rsidRPr="004D608A" w:rsidRDefault="005A5399" w:rsidP="005A5399">
            <w:pPr>
              <w:rPr>
                <w:rFonts w:eastAsia="Times New Roman" w:cstheme="minorHAnsi"/>
              </w:rPr>
            </w:pPr>
            <w:r>
              <w:rPr>
                <w:rFonts w:eastAsia="Times New Roman" w:cstheme="minorHAnsi"/>
              </w:rPr>
              <w:t>9.3.5.</w:t>
            </w:r>
            <w:r w:rsidRPr="004D608A">
              <w:rPr>
                <w:rFonts w:eastAsia="Times New Roman" w:cstheme="minorHAnsi"/>
              </w:rPr>
              <w:t xml:space="preserve">34 De leerling werkt alleen of in groep scheppend met media. </w:t>
            </w:r>
          </w:p>
          <w:p w14:paraId="55B78F5A" w14:textId="62863CBF" w:rsidR="005A5399" w:rsidRDefault="005A5399" w:rsidP="005A5399">
            <w:pPr>
              <w:rPr>
                <w:rFonts w:cstheme="minorHAnsi"/>
              </w:rPr>
            </w:pPr>
          </w:p>
        </w:tc>
      </w:tr>
      <w:tr w:rsidR="003559C5" w:rsidRPr="004969CD" w14:paraId="6F504F41" w14:textId="77777777" w:rsidTr="004969CD">
        <w:trPr>
          <w:trHeight w:val="3578"/>
        </w:trPr>
        <w:tc>
          <w:tcPr>
            <w:tcW w:w="4528" w:type="dxa"/>
            <w:shd w:val="clear" w:color="auto" w:fill="D0E4A6" w:themeFill="accent4" w:themeFillTint="66"/>
            <w:vAlign w:val="center"/>
          </w:tcPr>
          <w:p w14:paraId="45F3E9DE" w14:textId="5272CC82" w:rsidR="00D067EA" w:rsidRDefault="00D067EA" w:rsidP="004969CD">
            <w:pPr>
              <w:rPr>
                <w:rFonts w:cstheme="minorHAnsi"/>
                <w:b/>
                <w:bCs/>
                <w:sz w:val="32"/>
                <w:lang w:val="en-US"/>
              </w:rPr>
            </w:pPr>
            <w:r w:rsidRPr="009C671F">
              <w:rPr>
                <w:rFonts w:cstheme="minorHAnsi"/>
                <w:b/>
                <w:bCs/>
                <w:sz w:val="32"/>
                <w:lang w:val="en-US"/>
              </w:rPr>
              <w:lastRenderedPageBreak/>
              <w:t>AUTO:</w:t>
            </w:r>
          </w:p>
          <w:p w14:paraId="191C78C9" w14:textId="77777777" w:rsidR="009C671F" w:rsidRPr="009C671F" w:rsidRDefault="009C671F" w:rsidP="004969CD">
            <w:pPr>
              <w:rPr>
                <w:rFonts w:cstheme="minorHAnsi"/>
                <w:b/>
                <w:bCs/>
                <w:sz w:val="32"/>
                <w:lang w:val="en-US"/>
              </w:rPr>
            </w:pPr>
          </w:p>
          <w:p w14:paraId="28C1B0C2" w14:textId="77777777" w:rsidR="003559C5" w:rsidRDefault="003559C5" w:rsidP="004969CD">
            <w:pPr>
              <w:rPr>
                <w:rFonts w:cstheme="minorHAnsi"/>
                <w:sz w:val="32"/>
                <w:lang w:val="en-US"/>
              </w:rPr>
            </w:pPr>
            <w:proofErr w:type="spellStart"/>
            <w:r w:rsidRPr="004969CD">
              <w:rPr>
                <w:rFonts w:cstheme="minorHAnsi"/>
                <w:sz w:val="32"/>
                <w:lang w:val="en-US"/>
              </w:rPr>
              <w:t>Rechten</w:t>
            </w:r>
            <w:proofErr w:type="spellEnd"/>
            <w:r w:rsidRPr="004969CD">
              <w:rPr>
                <w:rFonts w:cstheme="minorHAnsi"/>
                <w:sz w:val="32"/>
                <w:lang w:val="en-US"/>
              </w:rPr>
              <w:t xml:space="preserve"> </w:t>
            </w:r>
            <w:proofErr w:type="spellStart"/>
            <w:r w:rsidRPr="004969CD">
              <w:rPr>
                <w:rFonts w:cstheme="minorHAnsi"/>
                <w:sz w:val="32"/>
                <w:lang w:val="en-US"/>
              </w:rPr>
              <w:t>en</w:t>
            </w:r>
            <w:proofErr w:type="spellEnd"/>
            <w:r w:rsidRPr="004969CD">
              <w:rPr>
                <w:rFonts w:cstheme="minorHAnsi"/>
                <w:sz w:val="32"/>
                <w:lang w:val="en-US"/>
              </w:rPr>
              <w:t xml:space="preserve"> </w:t>
            </w:r>
            <w:proofErr w:type="spellStart"/>
            <w:r w:rsidRPr="004969CD">
              <w:rPr>
                <w:rFonts w:cstheme="minorHAnsi"/>
                <w:sz w:val="32"/>
                <w:lang w:val="en-US"/>
              </w:rPr>
              <w:t>plichten</w:t>
            </w:r>
            <w:proofErr w:type="spellEnd"/>
          </w:p>
          <w:p w14:paraId="7555E1E9" w14:textId="338E917E" w:rsidR="00D067EA" w:rsidRPr="00D067EA" w:rsidRDefault="00D067EA" w:rsidP="004969CD">
            <w:pPr>
              <w:rPr>
                <w:rFonts w:cstheme="minorHAnsi"/>
                <w:sz w:val="32"/>
                <w:szCs w:val="32"/>
                <w:lang w:val="en-US"/>
              </w:rPr>
            </w:pPr>
            <w:proofErr w:type="spellStart"/>
            <w:r w:rsidRPr="00D067EA">
              <w:rPr>
                <w:rFonts w:cstheme="minorHAnsi"/>
                <w:sz w:val="32"/>
                <w:szCs w:val="32"/>
                <w:lang w:val="en-US"/>
              </w:rPr>
              <w:t>Justitie</w:t>
            </w:r>
            <w:proofErr w:type="spellEnd"/>
          </w:p>
        </w:tc>
        <w:tc>
          <w:tcPr>
            <w:tcW w:w="4528" w:type="dxa"/>
          </w:tcPr>
          <w:p w14:paraId="7AC88BBF" w14:textId="35953E2D" w:rsidR="003559C5" w:rsidRPr="004969CD" w:rsidRDefault="004969CD" w:rsidP="00B66E34">
            <w:pPr>
              <w:rPr>
                <w:rFonts w:cstheme="minorHAnsi"/>
                <w:color w:val="3891A7" w:themeColor="accent1"/>
              </w:rPr>
            </w:pPr>
            <w:r>
              <w:rPr>
                <w:rFonts w:cstheme="minorHAnsi"/>
              </w:rPr>
              <w:t xml:space="preserve">1.1.1 </w:t>
            </w:r>
            <w:r w:rsidR="00380093" w:rsidRPr="004969CD">
              <w:rPr>
                <w:rFonts w:cstheme="minorHAnsi"/>
              </w:rPr>
              <w:t xml:space="preserve">De leerling weet dat iedereen rechten en plichten heeft.  </w:t>
            </w:r>
          </w:p>
          <w:p w14:paraId="0C231809" w14:textId="77777777" w:rsidR="00D067EA" w:rsidRDefault="004969CD" w:rsidP="00380093">
            <w:pPr>
              <w:tabs>
                <w:tab w:val="left" w:pos="3281"/>
              </w:tabs>
              <w:rPr>
                <w:rFonts w:cstheme="minorHAnsi"/>
              </w:rPr>
            </w:pPr>
            <w:r>
              <w:rPr>
                <w:rFonts w:cstheme="minorHAnsi"/>
              </w:rPr>
              <w:t xml:space="preserve">1.1.2 </w:t>
            </w:r>
            <w:r w:rsidR="00380093" w:rsidRPr="004969CD">
              <w:rPr>
                <w:rFonts w:cstheme="minorHAnsi"/>
              </w:rPr>
              <w:t xml:space="preserve">De leerling illustreert concreet aan de hand van leefregels en reglementen zijn rechten en plichten.   </w:t>
            </w:r>
          </w:p>
          <w:p w14:paraId="4BE057D9" w14:textId="4873F81A" w:rsidR="00D067EA" w:rsidRPr="004969CD" w:rsidRDefault="00D067EA" w:rsidP="00D067EA">
            <w:pPr>
              <w:pStyle w:val="Normaalweb"/>
              <w:rPr>
                <w:rFonts w:asciiTheme="minorHAnsi" w:hAnsiTheme="minorHAnsi" w:cstheme="minorHAnsi"/>
              </w:rPr>
            </w:pPr>
            <w:r>
              <w:rPr>
                <w:rFonts w:asciiTheme="minorHAnsi" w:hAnsiTheme="minorHAnsi" w:cstheme="minorHAnsi"/>
              </w:rPr>
              <w:t xml:space="preserve">1.3.17 </w:t>
            </w:r>
            <w:r w:rsidRPr="004969CD">
              <w:rPr>
                <w:rFonts w:asciiTheme="minorHAnsi" w:hAnsiTheme="minorHAnsi" w:cstheme="minorHAnsi"/>
              </w:rPr>
              <w:t>De leerling weet wat te doen bij vaststelling van diefstal, schade, ruzie, ….</w:t>
            </w:r>
          </w:p>
          <w:p w14:paraId="7896F639" w14:textId="77777777" w:rsidR="00D067EA" w:rsidRPr="004969CD" w:rsidRDefault="00D067EA" w:rsidP="00D067EA">
            <w:pPr>
              <w:pStyle w:val="Normaalweb"/>
              <w:rPr>
                <w:rFonts w:asciiTheme="minorHAnsi" w:hAnsiTheme="minorHAnsi" w:cstheme="minorHAnsi"/>
              </w:rPr>
            </w:pPr>
            <w:r>
              <w:rPr>
                <w:rFonts w:asciiTheme="minorHAnsi" w:hAnsiTheme="minorHAnsi" w:cstheme="minorHAnsi"/>
              </w:rPr>
              <w:t xml:space="preserve">1.3.18 </w:t>
            </w:r>
            <w:r w:rsidRPr="004969CD">
              <w:rPr>
                <w:rFonts w:asciiTheme="minorHAnsi" w:hAnsiTheme="minorHAnsi" w:cstheme="minorHAnsi"/>
              </w:rPr>
              <w:t>De leerling weet wat te doen bij onmiddellijke inning of proces verbaal bij overtredingen.</w:t>
            </w:r>
          </w:p>
          <w:p w14:paraId="5270D31B" w14:textId="77777777" w:rsidR="00D067EA" w:rsidRPr="004969CD" w:rsidRDefault="00D067EA" w:rsidP="00D067EA">
            <w:pPr>
              <w:pStyle w:val="Normaalweb"/>
              <w:rPr>
                <w:rFonts w:asciiTheme="minorHAnsi" w:hAnsiTheme="minorHAnsi" w:cstheme="minorHAnsi"/>
              </w:rPr>
            </w:pPr>
            <w:r>
              <w:rPr>
                <w:rFonts w:asciiTheme="minorHAnsi" w:hAnsiTheme="minorHAnsi" w:cstheme="minorHAnsi"/>
              </w:rPr>
              <w:t xml:space="preserve">1.3.19 </w:t>
            </w:r>
            <w:r w:rsidRPr="004969CD">
              <w:rPr>
                <w:rFonts w:asciiTheme="minorHAnsi" w:hAnsiTheme="minorHAnsi" w:cstheme="minorHAnsi"/>
              </w:rPr>
              <w:t>De leerling weet wat een strafregister en een bewijs van goed gedrag en zeden is.</w:t>
            </w:r>
          </w:p>
          <w:p w14:paraId="4D5F89F3" w14:textId="77777777" w:rsidR="00D067EA" w:rsidRPr="004969CD" w:rsidRDefault="00D067EA" w:rsidP="00D067EA">
            <w:pPr>
              <w:pStyle w:val="Normaalweb"/>
              <w:rPr>
                <w:rFonts w:asciiTheme="minorHAnsi" w:hAnsiTheme="minorHAnsi" w:cstheme="minorHAnsi"/>
              </w:rPr>
            </w:pPr>
            <w:r>
              <w:rPr>
                <w:rFonts w:asciiTheme="minorHAnsi" w:hAnsiTheme="minorHAnsi" w:cstheme="minorHAnsi"/>
              </w:rPr>
              <w:t xml:space="preserve">1.3.20 </w:t>
            </w:r>
            <w:r w:rsidRPr="004969CD">
              <w:rPr>
                <w:rFonts w:asciiTheme="minorHAnsi" w:hAnsiTheme="minorHAnsi" w:cstheme="minorHAnsi"/>
              </w:rPr>
              <w:t>De leerling kent de voornaamste bevoegdheden van het vredegerecht, de jeugdrechtbank,….</w:t>
            </w:r>
          </w:p>
          <w:p w14:paraId="500D6E54" w14:textId="653C12A1" w:rsidR="00380093" w:rsidRPr="00997CFC" w:rsidRDefault="00D067EA" w:rsidP="00D067EA">
            <w:pPr>
              <w:tabs>
                <w:tab w:val="left" w:pos="3281"/>
              </w:tabs>
              <w:rPr>
                <w:rFonts w:cstheme="minorHAnsi"/>
              </w:rPr>
            </w:pPr>
            <w:r>
              <w:rPr>
                <w:rFonts w:cstheme="minorHAnsi"/>
              </w:rPr>
              <w:t xml:space="preserve">1.3.21 </w:t>
            </w:r>
            <w:r w:rsidRPr="004969CD">
              <w:rPr>
                <w:rFonts w:cstheme="minorHAnsi"/>
              </w:rPr>
              <w:t>De leerling kent de weg naar de rechtshulp.</w:t>
            </w:r>
          </w:p>
          <w:p w14:paraId="11FB7440" w14:textId="5B31DA91" w:rsidR="00013F66" w:rsidRPr="004969CD" w:rsidRDefault="004969CD" w:rsidP="00013F66">
            <w:pPr>
              <w:pStyle w:val="Normaalweb"/>
              <w:rPr>
                <w:rFonts w:asciiTheme="minorHAnsi" w:hAnsiTheme="minorHAnsi" w:cstheme="minorHAnsi"/>
              </w:rPr>
            </w:pPr>
            <w:r>
              <w:rPr>
                <w:rFonts w:asciiTheme="minorHAnsi" w:hAnsiTheme="minorHAnsi" w:cstheme="minorHAnsi"/>
              </w:rPr>
              <w:t xml:space="preserve">1.3.22 </w:t>
            </w:r>
            <w:r w:rsidR="00013F66" w:rsidRPr="004969CD">
              <w:rPr>
                <w:rFonts w:asciiTheme="minorHAnsi" w:hAnsiTheme="minorHAnsi" w:cstheme="minorHAnsi"/>
              </w:rPr>
              <w:t>De leerling kent de verantwoordelijkheden als meerderjarige.</w:t>
            </w:r>
          </w:p>
          <w:p w14:paraId="748B33E8" w14:textId="77777777" w:rsidR="00D067EA" w:rsidRDefault="004969CD" w:rsidP="00C77F60">
            <w:pPr>
              <w:pStyle w:val="Normaalweb"/>
              <w:rPr>
                <w:rFonts w:asciiTheme="minorHAnsi" w:hAnsiTheme="minorHAnsi" w:cstheme="minorHAnsi"/>
              </w:rPr>
            </w:pPr>
            <w:r>
              <w:rPr>
                <w:rFonts w:asciiTheme="minorHAnsi" w:hAnsiTheme="minorHAnsi" w:cstheme="minorHAnsi"/>
              </w:rPr>
              <w:t xml:space="preserve">1.3.26 </w:t>
            </w:r>
            <w:r w:rsidR="00013F66" w:rsidRPr="004969CD">
              <w:rPr>
                <w:rFonts w:asciiTheme="minorHAnsi" w:hAnsiTheme="minorHAnsi" w:cstheme="minorHAnsi"/>
              </w:rPr>
              <w:t xml:space="preserve">De leerling kent de functie van de </w:t>
            </w:r>
            <w:proofErr w:type="spellStart"/>
            <w:r w:rsidR="00013F66" w:rsidRPr="004969CD">
              <w:rPr>
                <w:rFonts w:asciiTheme="minorHAnsi" w:hAnsiTheme="minorHAnsi" w:cstheme="minorHAnsi"/>
              </w:rPr>
              <w:t>ombudsdiensten</w:t>
            </w:r>
            <w:proofErr w:type="spellEnd"/>
            <w:r w:rsidR="00013F66" w:rsidRPr="004969CD">
              <w:rPr>
                <w:rFonts w:asciiTheme="minorHAnsi" w:hAnsiTheme="minorHAnsi" w:cstheme="minorHAnsi"/>
              </w:rPr>
              <w:t xml:space="preserve"> van de overheid.</w:t>
            </w:r>
          </w:p>
          <w:p w14:paraId="6F00086E" w14:textId="71A225A6" w:rsidR="00C77F60" w:rsidRPr="00D067EA" w:rsidRDefault="00C77F60" w:rsidP="00C77F60">
            <w:pPr>
              <w:pStyle w:val="Normaalweb"/>
              <w:rPr>
                <w:rFonts w:asciiTheme="minorHAnsi" w:hAnsiTheme="minorHAnsi" w:cstheme="minorHAnsi"/>
              </w:rPr>
            </w:pPr>
          </w:p>
        </w:tc>
      </w:tr>
      <w:tr w:rsidR="00285D8B" w:rsidRPr="004969CD" w14:paraId="5D5769DB" w14:textId="77777777" w:rsidTr="004969CD">
        <w:trPr>
          <w:trHeight w:val="3578"/>
        </w:trPr>
        <w:tc>
          <w:tcPr>
            <w:tcW w:w="4528" w:type="dxa"/>
            <w:shd w:val="clear" w:color="auto" w:fill="D0E4A6" w:themeFill="accent4" w:themeFillTint="66"/>
            <w:vAlign w:val="center"/>
          </w:tcPr>
          <w:p w14:paraId="34FF2441" w14:textId="1B534CFC" w:rsidR="00285D8B" w:rsidRDefault="00D067EA" w:rsidP="004969CD">
            <w:pPr>
              <w:rPr>
                <w:rFonts w:cstheme="minorHAnsi"/>
                <w:b/>
                <w:bCs/>
                <w:sz w:val="32"/>
                <w:lang w:val="en-US"/>
              </w:rPr>
            </w:pPr>
            <w:r w:rsidRPr="00C77F60">
              <w:rPr>
                <w:rFonts w:cstheme="minorHAnsi"/>
                <w:b/>
                <w:bCs/>
                <w:sz w:val="32"/>
                <w:lang w:val="en-US"/>
              </w:rPr>
              <w:t>AUTO:</w:t>
            </w:r>
          </w:p>
          <w:p w14:paraId="65BD2335" w14:textId="77777777" w:rsidR="00C77F60" w:rsidRPr="00C77F60" w:rsidRDefault="00C77F60" w:rsidP="004969CD">
            <w:pPr>
              <w:rPr>
                <w:rFonts w:cstheme="minorHAnsi"/>
                <w:b/>
                <w:bCs/>
                <w:sz w:val="32"/>
                <w:lang w:val="en-US"/>
              </w:rPr>
            </w:pPr>
          </w:p>
          <w:p w14:paraId="35C7A324" w14:textId="1BAD1CF8" w:rsidR="00D067EA" w:rsidRPr="004969CD" w:rsidRDefault="00D067EA" w:rsidP="004969CD">
            <w:pPr>
              <w:rPr>
                <w:rFonts w:cstheme="minorHAnsi"/>
                <w:sz w:val="32"/>
                <w:lang w:val="en-US"/>
              </w:rPr>
            </w:pPr>
            <w:proofErr w:type="spellStart"/>
            <w:r>
              <w:rPr>
                <w:rFonts w:cstheme="minorHAnsi"/>
                <w:sz w:val="32"/>
                <w:lang w:val="en-US"/>
              </w:rPr>
              <w:t>Theoretisch</w:t>
            </w:r>
            <w:proofErr w:type="spellEnd"/>
            <w:r>
              <w:rPr>
                <w:rFonts w:cstheme="minorHAnsi"/>
                <w:sz w:val="32"/>
                <w:lang w:val="en-US"/>
              </w:rPr>
              <w:t xml:space="preserve"> </w:t>
            </w:r>
            <w:proofErr w:type="spellStart"/>
            <w:r>
              <w:rPr>
                <w:rFonts w:cstheme="minorHAnsi"/>
                <w:sz w:val="32"/>
                <w:lang w:val="en-US"/>
              </w:rPr>
              <w:t>rijexamen</w:t>
            </w:r>
            <w:proofErr w:type="spellEnd"/>
          </w:p>
        </w:tc>
        <w:tc>
          <w:tcPr>
            <w:tcW w:w="4528" w:type="dxa"/>
          </w:tcPr>
          <w:p w14:paraId="4F41FA04" w14:textId="1C443495" w:rsidR="008A1D2C" w:rsidRPr="008A1D2C" w:rsidRDefault="008A1D2C" w:rsidP="00285D8B">
            <w:pPr>
              <w:rPr>
                <w:rFonts w:cstheme="minorHAnsi"/>
              </w:rPr>
            </w:pPr>
            <w:r w:rsidRPr="008A1D2C">
              <w:rPr>
                <w:rFonts w:cstheme="minorHAnsi"/>
              </w:rPr>
              <w:t>7.3.17 De leerling kent milieubelastende en milieuvriendelijke vervoersvormen.</w:t>
            </w:r>
          </w:p>
          <w:p w14:paraId="7FA20B4C" w14:textId="1E919965" w:rsidR="008A1D2C" w:rsidRDefault="008A1D2C" w:rsidP="008A1D2C">
            <w:pPr>
              <w:autoSpaceDE w:val="0"/>
              <w:autoSpaceDN w:val="0"/>
              <w:adjustRightInd w:val="0"/>
              <w:spacing w:before="0" w:after="0" w:line="240" w:lineRule="auto"/>
              <w:rPr>
                <w:rFonts w:cstheme="minorHAnsi"/>
              </w:rPr>
            </w:pPr>
            <w:r w:rsidRPr="008A1D2C">
              <w:rPr>
                <w:rFonts w:cstheme="minorHAnsi"/>
              </w:rPr>
              <w:t>7.3.18 De leerling weet dat verkeersproblemen en -oplossingen hun oorsprong vinden in</w:t>
            </w:r>
            <w:r>
              <w:rPr>
                <w:rFonts w:cstheme="minorHAnsi"/>
              </w:rPr>
              <w:t xml:space="preserve"> </w:t>
            </w:r>
            <w:r w:rsidRPr="008A1D2C">
              <w:rPr>
                <w:rFonts w:cstheme="minorHAnsi"/>
              </w:rPr>
              <w:t>maatschappelijke en individuele keuzes</w:t>
            </w:r>
          </w:p>
          <w:p w14:paraId="52B68B03" w14:textId="77777777" w:rsidR="008A1D2C" w:rsidRPr="008A1D2C" w:rsidRDefault="008A1D2C" w:rsidP="008A1D2C">
            <w:pPr>
              <w:autoSpaceDE w:val="0"/>
              <w:autoSpaceDN w:val="0"/>
              <w:adjustRightInd w:val="0"/>
              <w:spacing w:before="0" w:after="0" w:line="240" w:lineRule="auto"/>
              <w:rPr>
                <w:rFonts w:cstheme="minorHAnsi"/>
              </w:rPr>
            </w:pPr>
          </w:p>
          <w:p w14:paraId="360C0297" w14:textId="0D94B082" w:rsidR="008A1D2C" w:rsidRPr="008A1D2C" w:rsidRDefault="008A1D2C" w:rsidP="00285D8B">
            <w:pPr>
              <w:rPr>
                <w:rFonts w:cstheme="minorHAnsi"/>
              </w:rPr>
            </w:pPr>
            <w:r w:rsidRPr="008A1D2C">
              <w:rPr>
                <w:rFonts w:cstheme="minorHAnsi"/>
              </w:rPr>
              <w:t>7.3.21 De leerling engageert zich voor een defensief en sociaal verkeersgedrag.</w:t>
            </w:r>
          </w:p>
          <w:p w14:paraId="46CA637C" w14:textId="10F0CB67" w:rsidR="002D7675" w:rsidRDefault="00412630" w:rsidP="00285D8B">
            <w:pPr>
              <w:rPr>
                <w:rFonts w:cstheme="minorHAnsi"/>
              </w:rPr>
            </w:pPr>
            <w:r>
              <w:rPr>
                <w:rFonts w:cstheme="minorHAnsi"/>
              </w:rPr>
              <w:t xml:space="preserve">7.3.22 </w:t>
            </w:r>
            <w:r w:rsidRPr="004969CD">
              <w:rPr>
                <w:rFonts w:cstheme="minorHAnsi"/>
              </w:rPr>
              <w:t>De leerling is voorbereid op het theoretisch rijexamen.</w:t>
            </w:r>
          </w:p>
        </w:tc>
      </w:tr>
      <w:tr w:rsidR="003559C5" w:rsidRPr="004969CD" w14:paraId="1AA69575" w14:textId="77777777" w:rsidTr="004969CD">
        <w:tc>
          <w:tcPr>
            <w:tcW w:w="4528" w:type="dxa"/>
            <w:shd w:val="clear" w:color="auto" w:fill="D0E4A6" w:themeFill="accent4" w:themeFillTint="66"/>
            <w:vAlign w:val="center"/>
          </w:tcPr>
          <w:p w14:paraId="07639C3F" w14:textId="1EB8B0F7" w:rsidR="000F1AE2" w:rsidRPr="00C77F60" w:rsidRDefault="005E12AA" w:rsidP="004969CD">
            <w:pPr>
              <w:rPr>
                <w:rFonts w:cstheme="minorHAnsi"/>
                <w:b/>
                <w:bCs/>
                <w:sz w:val="32"/>
                <w:lang w:val="en-US"/>
              </w:rPr>
            </w:pPr>
            <w:r w:rsidRPr="00C77F60">
              <w:rPr>
                <w:rFonts w:cstheme="minorHAnsi"/>
                <w:b/>
                <w:bCs/>
                <w:sz w:val="32"/>
                <w:lang w:val="en-US"/>
              </w:rPr>
              <w:t>AUTO:</w:t>
            </w:r>
          </w:p>
          <w:p w14:paraId="69949BAC" w14:textId="54280A43" w:rsidR="000F1AE2" w:rsidRPr="004969CD" w:rsidRDefault="008A1D2C" w:rsidP="004969CD">
            <w:pPr>
              <w:rPr>
                <w:rFonts w:cstheme="minorHAnsi"/>
                <w:sz w:val="32"/>
                <w:lang w:val="en-US"/>
              </w:rPr>
            </w:pPr>
            <w:r>
              <w:rPr>
                <w:rFonts w:cstheme="minorHAnsi"/>
                <w:sz w:val="32"/>
                <w:lang w:val="en-US"/>
              </w:rPr>
              <w:t xml:space="preserve">Budget: </w:t>
            </w:r>
            <w:proofErr w:type="spellStart"/>
            <w:r>
              <w:rPr>
                <w:rFonts w:cstheme="minorHAnsi"/>
                <w:sz w:val="32"/>
                <w:lang w:val="en-US"/>
              </w:rPr>
              <w:t>aankoop</w:t>
            </w:r>
            <w:proofErr w:type="spellEnd"/>
            <w:r>
              <w:rPr>
                <w:rFonts w:cstheme="minorHAnsi"/>
                <w:sz w:val="32"/>
                <w:lang w:val="en-US"/>
              </w:rPr>
              <w:t xml:space="preserve"> </w:t>
            </w:r>
            <w:proofErr w:type="spellStart"/>
            <w:r>
              <w:rPr>
                <w:rFonts w:cstheme="minorHAnsi"/>
                <w:sz w:val="32"/>
                <w:lang w:val="en-US"/>
              </w:rPr>
              <w:t>wagen</w:t>
            </w:r>
            <w:proofErr w:type="spellEnd"/>
          </w:p>
        </w:tc>
        <w:tc>
          <w:tcPr>
            <w:tcW w:w="4528" w:type="dxa"/>
          </w:tcPr>
          <w:p w14:paraId="12128075" w14:textId="77777777" w:rsidR="00C77F60" w:rsidRDefault="00C77F60" w:rsidP="00C77F60">
            <w:pPr>
              <w:pStyle w:val="Normaalweb"/>
              <w:spacing w:line="240" w:lineRule="auto"/>
              <w:rPr>
                <w:rFonts w:asciiTheme="minorHAnsi" w:hAnsiTheme="minorHAnsi" w:cstheme="minorHAnsi"/>
              </w:rPr>
            </w:pPr>
          </w:p>
          <w:p w14:paraId="359B9178" w14:textId="692D8349" w:rsidR="00C77F60" w:rsidRPr="007C5748" w:rsidRDefault="00C77F60" w:rsidP="00C77F60">
            <w:pPr>
              <w:pStyle w:val="Normaalweb"/>
              <w:spacing w:line="240" w:lineRule="auto"/>
              <w:rPr>
                <w:rFonts w:asciiTheme="minorHAnsi" w:hAnsiTheme="minorHAnsi" w:cstheme="minorHAnsi"/>
              </w:rPr>
            </w:pPr>
            <w:r w:rsidRPr="007C5748">
              <w:rPr>
                <w:rFonts w:asciiTheme="minorHAnsi" w:hAnsiTheme="minorHAnsi" w:cstheme="minorHAnsi"/>
              </w:rPr>
              <w:t>2.4.1.23 De leerling heeft besef van de courante kostprijs van producten, materialen en diensten.</w:t>
            </w:r>
          </w:p>
          <w:p w14:paraId="2C2869DC" w14:textId="77777777" w:rsidR="00C77F60" w:rsidRPr="007C5748" w:rsidRDefault="00C77F60" w:rsidP="00C77F60">
            <w:pPr>
              <w:pStyle w:val="Normaalweb"/>
              <w:spacing w:line="240" w:lineRule="auto"/>
              <w:rPr>
                <w:rFonts w:asciiTheme="minorHAnsi" w:hAnsiTheme="minorHAnsi" w:cstheme="minorHAnsi"/>
              </w:rPr>
            </w:pPr>
            <w:r w:rsidRPr="007C5748">
              <w:rPr>
                <w:rFonts w:asciiTheme="minorHAnsi" w:hAnsiTheme="minorHAnsi" w:cstheme="minorHAnsi"/>
              </w:rPr>
              <w:t>2.4.1.24 De leerling schat de totale kostprijs van aankopen.</w:t>
            </w:r>
          </w:p>
          <w:p w14:paraId="2571D86B" w14:textId="77777777" w:rsidR="00C77F60" w:rsidRPr="007C5748" w:rsidRDefault="00C77F60" w:rsidP="00C77F60">
            <w:pPr>
              <w:pStyle w:val="Normaalweb"/>
              <w:spacing w:line="240" w:lineRule="auto"/>
              <w:rPr>
                <w:rFonts w:asciiTheme="minorHAnsi" w:hAnsiTheme="minorHAnsi" w:cstheme="minorHAnsi"/>
              </w:rPr>
            </w:pPr>
            <w:r w:rsidRPr="007C5748">
              <w:rPr>
                <w:rFonts w:asciiTheme="minorHAnsi" w:hAnsiTheme="minorHAnsi" w:cstheme="minorHAnsi"/>
              </w:rPr>
              <w:lastRenderedPageBreak/>
              <w:t>2.4.1.25 De leerling berekent de totale kostprijs van aankopen.</w:t>
            </w:r>
          </w:p>
          <w:p w14:paraId="1B883CE4" w14:textId="77777777" w:rsidR="00C77F60" w:rsidRPr="007C5748" w:rsidRDefault="00C77F60" w:rsidP="00C77F60">
            <w:pPr>
              <w:pStyle w:val="Normaalweb"/>
              <w:spacing w:line="240" w:lineRule="auto"/>
              <w:rPr>
                <w:rFonts w:asciiTheme="minorHAnsi" w:hAnsiTheme="minorHAnsi" w:cstheme="minorHAnsi"/>
              </w:rPr>
            </w:pPr>
            <w:r w:rsidRPr="007C5748">
              <w:rPr>
                <w:rFonts w:asciiTheme="minorHAnsi" w:hAnsiTheme="minorHAnsi" w:cstheme="minorHAnsi"/>
              </w:rPr>
              <w:t>2.4.1.26 De leerling begrijpt en berekent korting.</w:t>
            </w:r>
          </w:p>
          <w:p w14:paraId="5494BD43" w14:textId="4BED92BC" w:rsidR="00C77F60" w:rsidRDefault="00C77F60" w:rsidP="00C77F60">
            <w:pPr>
              <w:pStyle w:val="Normaalweb"/>
              <w:spacing w:line="240" w:lineRule="auto"/>
              <w:rPr>
                <w:rFonts w:asciiTheme="minorHAnsi" w:hAnsiTheme="minorHAnsi" w:cstheme="minorHAnsi"/>
              </w:rPr>
            </w:pPr>
            <w:r w:rsidRPr="007C5748">
              <w:rPr>
                <w:rFonts w:asciiTheme="minorHAnsi" w:hAnsiTheme="minorHAnsi" w:cstheme="minorHAnsi"/>
              </w:rPr>
              <w:t>2.4.1.27 De leerling vergelijkt de eenheidsprijs van goederen onderling.</w:t>
            </w:r>
          </w:p>
          <w:p w14:paraId="7423068B" w14:textId="3DDFBE4D" w:rsidR="00C77F60" w:rsidRPr="007C5748" w:rsidRDefault="002D7675" w:rsidP="002D7675">
            <w:pPr>
              <w:rPr>
                <w:rFonts w:cstheme="minorHAnsi"/>
              </w:rPr>
            </w:pPr>
            <w:r w:rsidRPr="008A1D2C">
              <w:rPr>
                <w:rFonts w:cstheme="minorHAnsi"/>
              </w:rPr>
              <w:t>7.3.17 De leerling kent milieubelastende en milieuvriendelijke vervoersvormen.</w:t>
            </w:r>
          </w:p>
          <w:p w14:paraId="38F14310" w14:textId="6AD6C26C" w:rsidR="005E12AA" w:rsidRPr="002E2A65" w:rsidRDefault="005E12AA" w:rsidP="000F1AE2">
            <w:pPr>
              <w:pStyle w:val="Normaalweb"/>
              <w:rPr>
                <w:rFonts w:asciiTheme="minorHAnsi" w:hAnsiTheme="minorHAnsi" w:cstheme="minorHAnsi"/>
              </w:rPr>
            </w:pPr>
          </w:p>
        </w:tc>
      </w:tr>
      <w:tr w:rsidR="008A1D2C" w:rsidRPr="004969CD" w14:paraId="0554F890" w14:textId="77777777" w:rsidTr="004969CD">
        <w:tc>
          <w:tcPr>
            <w:tcW w:w="4528" w:type="dxa"/>
            <w:shd w:val="clear" w:color="auto" w:fill="D0E4A6" w:themeFill="accent4" w:themeFillTint="66"/>
            <w:vAlign w:val="center"/>
          </w:tcPr>
          <w:p w14:paraId="45C2A77B" w14:textId="3E5EE532" w:rsidR="008A1D2C" w:rsidRDefault="008A1D2C" w:rsidP="008A1D2C">
            <w:pPr>
              <w:rPr>
                <w:rFonts w:cstheme="minorHAnsi"/>
                <w:b/>
                <w:bCs/>
                <w:sz w:val="32"/>
                <w:lang w:val="en-US"/>
              </w:rPr>
            </w:pPr>
            <w:r w:rsidRPr="00C77F60">
              <w:rPr>
                <w:rFonts w:cstheme="minorHAnsi"/>
                <w:b/>
                <w:bCs/>
                <w:sz w:val="32"/>
                <w:lang w:val="en-US"/>
              </w:rPr>
              <w:lastRenderedPageBreak/>
              <w:t>WONEN EN GEZIN:</w:t>
            </w:r>
          </w:p>
          <w:p w14:paraId="598B7E5D" w14:textId="77777777" w:rsidR="00C77F60" w:rsidRPr="00C77F60" w:rsidRDefault="00C77F60" w:rsidP="008A1D2C">
            <w:pPr>
              <w:rPr>
                <w:rFonts w:cstheme="minorHAnsi"/>
                <w:b/>
                <w:bCs/>
                <w:sz w:val="32"/>
                <w:lang w:val="en-US"/>
              </w:rPr>
            </w:pPr>
          </w:p>
          <w:p w14:paraId="50410E6F" w14:textId="3BED4B76" w:rsidR="008A1D2C" w:rsidRDefault="008A1D2C" w:rsidP="004969CD">
            <w:pPr>
              <w:rPr>
                <w:rFonts w:cstheme="minorHAnsi"/>
                <w:sz w:val="32"/>
                <w:lang w:val="en-US"/>
              </w:rPr>
            </w:pPr>
            <w:proofErr w:type="spellStart"/>
            <w:r>
              <w:rPr>
                <w:rFonts w:cstheme="minorHAnsi"/>
                <w:sz w:val="32"/>
                <w:lang w:val="en-US"/>
              </w:rPr>
              <w:t>Rechten</w:t>
            </w:r>
            <w:proofErr w:type="spellEnd"/>
            <w:r>
              <w:rPr>
                <w:rFonts w:cstheme="minorHAnsi"/>
                <w:sz w:val="32"/>
                <w:lang w:val="en-US"/>
              </w:rPr>
              <w:t xml:space="preserve"> </w:t>
            </w:r>
            <w:proofErr w:type="spellStart"/>
            <w:r>
              <w:rPr>
                <w:rFonts w:cstheme="minorHAnsi"/>
                <w:sz w:val="32"/>
                <w:lang w:val="en-US"/>
              </w:rPr>
              <w:t>en</w:t>
            </w:r>
            <w:proofErr w:type="spellEnd"/>
            <w:r>
              <w:rPr>
                <w:rFonts w:cstheme="minorHAnsi"/>
                <w:sz w:val="32"/>
                <w:lang w:val="en-US"/>
              </w:rPr>
              <w:t xml:space="preserve"> </w:t>
            </w:r>
            <w:proofErr w:type="spellStart"/>
            <w:r>
              <w:rPr>
                <w:rFonts w:cstheme="minorHAnsi"/>
                <w:sz w:val="32"/>
                <w:lang w:val="en-US"/>
              </w:rPr>
              <w:t>plichten</w:t>
            </w:r>
            <w:proofErr w:type="spellEnd"/>
          </w:p>
          <w:p w14:paraId="1974AFCF" w14:textId="646E25A3" w:rsidR="008A1D2C" w:rsidRDefault="008A1D2C" w:rsidP="004969CD">
            <w:pPr>
              <w:rPr>
                <w:rFonts w:cstheme="minorHAnsi"/>
                <w:sz w:val="32"/>
                <w:lang w:val="en-US"/>
              </w:rPr>
            </w:pPr>
            <w:proofErr w:type="spellStart"/>
            <w:r>
              <w:rPr>
                <w:rFonts w:cstheme="minorHAnsi"/>
                <w:sz w:val="32"/>
                <w:lang w:val="en-US"/>
              </w:rPr>
              <w:t>Justitie</w:t>
            </w:r>
            <w:proofErr w:type="spellEnd"/>
          </w:p>
          <w:p w14:paraId="4F690451" w14:textId="38AA500E" w:rsidR="008A1D2C" w:rsidRDefault="008A1D2C" w:rsidP="004969CD">
            <w:pPr>
              <w:rPr>
                <w:rFonts w:cstheme="minorHAnsi"/>
                <w:sz w:val="32"/>
                <w:lang w:val="en-US"/>
              </w:rPr>
            </w:pPr>
          </w:p>
        </w:tc>
        <w:tc>
          <w:tcPr>
            <w:tcW w:w="4528" w:type="dxa"/>
          </w:tcPr>
          <w:p w14:paraId="1781042D" w14:textId="77777777" w:rsidR="002D7675" w:rsidRDefault="002D7675" w:rsidP="008A1D2C">
            <w:pPr>
              <w:autoSpaceDE w:val="0"/>
              <w:autoSpaceDN w:val="0"/>
              <w:adjustRightInd w:val="0"/>
              <w:spacing w:before="0" w:after="0" w:line="240" w:lineRule="auto"/>
              <w:rPr>
                <w:rFonts w:cstheme="minorHAnsi"/>
              </w:rPr>
            </w:pPr>
          </w:p>
          <w:p w14:paraId="75CA3090" w14:textId="4B9468B0" w:rsidR="008A1D2C" w:rsidRPr="002E2A65" w:rsidRDefault="008A1D2C" w:rsidP="008A1D2C">
            <w:pPr>
              <w:autoSpaceDE w:val="0"/>
              <w:autoSpaceDN w:val="0"/>
              <w:adjustRightInd w:val="0"/>
              <w:spacing w:before="0" w:after="0" w:line="240" w:lineRule="auto"/>
              <w:rPr>
                <w:rFonts w:cstheme="minorHAnsi"/>
              </w:rPr>
            </w:pPr>
            <w:r w:rsidRPr="002E2A65">
              <w:rPr>
                <w:rFonts w:cstheme="minorHAnsi"/>
              </w:rPr>
              <w:t>1.1.7. De leerling is bereid zich in te zetten voor solidariteits- en andere acties in de klas, op school en in de ruimere leefomgeving.</w:t>
            </w:r>
          </w:p>
          <w:p w14:paraId="68B60124" w14:textId="77777777" w:rsidR="008A1D2C" w:rsidRPr="002E2A65" w:rsidRDefault="008A1D2C" w:rsidP="008A1D2C">
            <w:pPr>
              <w:autoSpaceDE w:val="0"/>
              <w:autoSpaceDN w:val="0"/>
              <w:adjustRightInd w:val="0"/>
              <w:spacing w:before="0" w:after="0" w:line="240" w:lineRule="auto"/>
              <w:rPr>
                <w:rFonts w:cstheme="minorHAnsi"/>
              </w:rPr>
            </w:pPr>
          </w:p>
          <w:p w14:paraId="2956B399" w14:textId="77777777" w:rsidR="008A1D2C" w:rsidRPr="002E2A65" w:rsidRDefault="008A1D2C" w:rsidP="008A1D2C">
            <w:pPr>
              <w:autoSpaceDE w:val="0"/>
              <w:autoSpaceDN w:val="0"/>
              <w:adjustRightInd w:val="0"/>
              <w:spacing w:before="0" w:after="0" w:line="240" w:lineRule="auto"/>
              <w:rPr>
                <w:rFonts w:cstheme="minorHAnsi"/>
              </w:rPr>
            </w:pPr>
            <w:r w:rsidRPr="002E2A65">
              <w:rPr>
                <w:rFonts w:cstheme="minorHAnsi"/>
              </w:rPr>
              <w:t>1.1.8. De leerling gaat op een verdraagzame manier om met verschillen in sekse, huidskleur, etniciteit, geaardheid, overtuiging en levensbeschouwing</w:t>
            </w:r>
          </w:p>
          <w:p w14:paraId="7E34AF2C" w14:textId="77777777" w:rsidR="008A1D2C" w:rsidRPr="002E2A65" w:rsidRDefault="008A1D2C" w:rsidP="008A1D2C">
            <w:pPr>
              <w:autoSpaceDE w:val="0"/>
              <w:autoSpaceDN w:val="0"/>
              <w:adjustRightInd w:val="0"/>
              <w:spacing w:before="0" w:after="0" w:line="240" w:lineRule="auto"/>
              <w:rPr>
                <w:rFonts w:cstheme="minorHAnsi"/>
              </w:rPr>
            </w:pPr>
          </w:p>
          <w:p w14:paraId="46312CD6" w14:textId="77777777" w:rsidR="008A1D2C" w:rsidRDefault="008A1D2C" w:rsidP="008A1D2C">
            <w:pPr>
              <w:autoSpaceDE w:val="0"/>
              <w:autoSpaceDN w:val="0"/>
              <w:adjustRightInd w:val="0"/>
              <w:spacing w:before="0" w:after="0" w:line="240" w:lineRule="auto"/>
              <w:rPr>
                <w:rFonts w:cstheme="minorHAnsi"/>
              </w:rPr>
            </w:pPr>
            <w:r w:rsidRPr="002E2A65">
              <w:rPr>
                <w:rFonts w:cstheme="minorHAnsi"/>
              </w:rPr>
              <w:t>1.1.9. De leerling heeft begrip voor verschillende gezinsvormen en gezinsculturen</w:t>
            </w:r>
            <w:r>
              <w:rPr>
                <w:rFonts w:cstheme="minorHAnsi"/>
              </w:rPr>
              <w:t>.</w:t>
            </w:r>
          </w:p>
          <w:p w14:paraId="6791DF56" w14:textId="77777777" w:rsidR="008A1D2C" w:rsidRPr="002E2A65" w:rsidRDefault="008A1D2C" w:rsidP="008A1D2C">
            <w:pPr>
              <w:autoSpaceDE w:val="0"/>
              <w:autoSpaceDN w:val="0"/>
              <w:adjustRightInd w:val="0"/>
              <w:spacing w:before="0" w:after="0" w:line="240" w:lineRule="auto"/>
              <w:rPr>
                <w:rFonts w:cstheme="minorHAnsi"/>
              </w:rPr>
            </w:pPr>
          </w:p>
          <w:p w14:paraId="6231DF06" w14:textId="77777777" w:rsidR="008A1D2C" w:rsidRDefault="008A1D2C" w:rsidP="008A1D2C">
            <w:pPr>
              <w:autoSpaceDE w:val="0"/>
              <w:autoSpaceDN w:val="0"/>
              <w:adjustRightInd w:val="0"/>
              <w:spacing w:before="0" w:after="0" w:line="240" w:lineRule="auto"/>
              <w:rPr>
                <w:rFonts w:cstheme="minorHAnsi"/>
              </w:rPr>
            </w:pPr>
            <w:r w:rsidRPr="002E2A65">
              <w:rPr>
                <w:rFonts w:cstheme="minorHAnsi"/>
              </w:rPr>
              <w:t>1.1.10. De leerling weet waar hij terecht kan bij problemen in eigen leefkring</w:t>
            </w:r>
            <w:r>
              <w:rPr>
                <w:rFonts w:cstheme="minorHAnsi"/>
              </w:rPr>
              <w:t>.</w:t>
            </w:r>
          </w:p>
          <w:p w14:paraId="2E45E1E4" w14:textId="77777777" w:rsidR="008A1D2C" w:rsidRPr="002E2A65" w:rsidRDefault="008A1D2C" w:rsidP="008A1D2C">
            <w:pPr>
              <w:rPr>
                <w:rFonts w:cstheme="minorHAnsi"/>
              </w:rPr>
            </w:pPr>
            <w:r w:rsidRPr="002E2A65">
              <w:rPr>
                <w:rFonts w:cstheme="minorHAnsi"/>
              </w:rPr>
              <w:t>1.3.23 De leerling weet welke gebeurtenissen men moet laten registreren en bij welke overheidsdienst: geboorte, huwelijk, scheiding, overlijden, verhuizen,</w:t>
            </w:r>
          </w:p>
          <w:p w14:paraId="49F7B335" w14:textId="77777777" w:rsidR="008A1D2C" w:rsidRPr="002E2A65" w:rsidRDefault="008A1D2C" w:rsidP="008A1D2C">
            <w:pPr>
              <w:pStyle w:val="Normaalweb"/>
              <w:rPr>
                <w:rFonts w:asciiTheme="minorHAnsi" w:hAnsiTheme="minorHAnsi" w:cstheme="minorHAnsi"/>
              </w:rPr>
            </w:pPr>
            <w:r w:rsidRPr="002E2A65">
              <w:rPr>
                <w:rFonts w:asciiTheme="minorHAnsi" w:hAnsiTheme="minorHAnsi" w:cstheme="minorHAnsi"/>
              </w:rPr>
              <w:t>1.3.24 De leerling weet wat er moet en kan gebeuren bij het aangaan van een huwelijk of andere samenlevingsvormen.</w:t>
            </w:r>
          </w:p>
          <w:p w14:paraId="3EA2C7C1" w14:textId="0647A8AB" w:rsidR="008A1D2C" w:rsidRDefault="008A1D2C" w:rsidP="008A1D2C">
            <w:pPr>
              <w:pStyle w:val="Normaalweb"/>
              <w:rPr>
                <w:rFonts w:asciiTheme="minorHAnsi" w:hAnsiTheme="minorHAnsi" w:cstheme="minorHAnsi"/>
              </w:rPr>
            </w:pPr>
            <w:r w:rsidRPr="002E2A65">
              <w:rPr>
                <w:rFonts w:asciiTheme="minorHAnsi" w:hAnsiTheme="minorHAnsi" w:cstheme="minorHAnsi"/>
              </w:rPr>
              <w:t>1.3.25 De leerling weet wat er moet en kan gebeuren bij het alleen wonen en het samenwonen.</w:t>
            </w:r>
          </w:p>
          <w:p w14:paraId="0AC8E85B" w14:textId="77777777" w:rsidR="00C77F60" w:rsidRDefault="00C77F60" w:rsidP="00C77F60">
            <w:pPr>
              <w:autoSpaceDE w:val="0"/>
              <w:autoSpaceDN w:val="0"/>
              <w:adjustRightInd w:val="0"/>
              <w:spacing w:before="0" w:after="0" w:line="240" w:lineRule="auto"/>
              <w:rPr>
                <w:rFonts w:cstheme="minorHAnsi"/>
              </w:rPr>
            </w:pPr>
            <w:r w:rsidRPr="002E2A65">
              <w:rPr>
                <w:rFonts w:cstheme="minorHAnsi"/>
              </w:rPr>
              <w:t>1.6.41 De leerling herkent schendingen van kinder- en mensenrechten, vooroordelen en discriminerend optreden bij zichzelf, bij anderen en in de media.</w:t>
            </w:r>
          </w:p>
          <w:p w14:paraId="5886B250" w14:textId="77777777" w:rsidR="00C77F60" w:rsidRPr="002E2A65" w:rsidRDefault="00C77F60" w:rsidP="00C77F60">
            <w:pPr>
              <w:autoSpaceDE w:val="0"/>
              <w:autoSpaceDN w:val="0"/>
              <w:adjustRightInd w:val="0"/>
              <w:spacing w:before="0" w:after="0" w:line="240" w:lineRule="auto"/>
              <w:rPr>
                <w:rFonts w:cstheme="minorHAnsi"/>
              </w:rPr>
            </w:pPr>
          </w:p>
          <w:p w14:paraId="42739D4D" w14:textId="77777777" w:rsidR="00C77F60" w:rsidRDefault="00C77F60" w:rsidP="00C77F60">
            <w:pPr>
              <w:autoSpaceDE w:val="0"/>
              <w:autoSpaceDN w:val="0"/>
              <w:adjustRightInd w:val="0"/>
              <w:spacing w:before="0" w:after="0" w:line="240" w:lineRule="auto"/>
              <w:rPr>
                <w:rFonts w:cstheme="minorHAnsi"/>
              </w:rPr>
            </w:pPr>
            <w:r w:rsidRPr="002E2A65">
              <w:rPr>
                <w:rFonts w:cstheme="minorHAnsi"/>
              </w:rPr>
              <w:t>1.6.42 De leerling brengt respect op voor de kinder- en mensenrechten</w:t>
            </w:r>
            <w:r>
              <w:rPr>
                <w:rFonts w:cstheme="minorHAnsi"/>
              </w:rPr>
              <w:t>.</w:t>
            </w:r>
          </w:p>
          <w:p w14:paraId="68665E93" w14:textId="77777777" w:rsidR="00C77F60" w:rsidRPr="002E2A65" w:rsidRDefault="00C77F60" w:rsidP="00C77F60">
            <w:pPr>
              <w:autoSpaceDE w:val="0"/>
              <w:autoSpaceDN w:val="0"/>
              <w:adjustRightInd w:val="0"/>
              <w:spacing w:before="0" w:after="0" w:line="240" w:lineRule="auto"/>
              <w:rPr>
                <w:rFonts w:cstheme="minorHAnsi"/>
              </w:rPr>
            </w:pPr>
          </w:p>
          <w:p w14:paraId="061E657E" w14:textId="4591C958" w:rsidR="00C77F60" w:rsidRDefault="00C77F60" w:rsidP="00C77F60">
            <w:pPr>
              <w:autoSpaceDE w:val="0"/>
              <w:autoSpaceDN w:val="0"/>
              <w:adjustRightInd w:val="0"/>
              <w:spacing w:before="0" w:after="0" w:line="240" w:lineRule="auto"/>
              <w:rPr>
                <w:rFonts w:cstheme="minorHAnsi"/>
              </w:rPr>
            </w:pPr>
            <w:r w:rsidRPr="002E2A65">
              <w:rPr>
                <w:rFonts w:cstheme="minorHAnsi"/>
              </w:rPr>
              <w:t>1.6.43 De leerling is bereid zich actief en opbouwend in te zetten voor de eigen rechten en</w:t>
            </w:r>
            <w:r>
              <w:rPr>
                <w:rFonts w:cstheme="minorHAnsi"/>
              </w:rPr>
              <w:t xml:space="preserve"> </w:t>
            </w:r>
            <w:r w:rsidRPr="002E2A65">
              <w:rPr>
                <w:rFonts w:cstheme="minorHAnsi"/>
              </w:rPr>
              <w:t>die van anderen overeenkomstig de principes van de mensenrechten</w:t>
            </w:r>
            <w:r>
              <w:rPr>
                <w:rFonts w:cstheme="minorHAnsi"/>
              </w:rPr>
              <w:t>.</w:t>
            </w:r>
          </w:p>
          <w:p w14:paraId="04E60B37" w14:textId="77777777" w:rsidR="00C77F60" w:rsidRDefault="00C77F60" w:rsidP="00C77F60">
            <w:pPr>
              <w:autoSpaceDE w:val="0"/>
              <w:autoSpaceDN w:val="0"/>
              <w:adjustRightInd w:val="0"/>
              <w:spacing w:before="0" w:after="0" w:line="240" w:lineRule="auto"/>
              <w:rPr>
                <w:rFonts w:cstheme="minorHAnsi"/>
              </w:rPr>
            </w:pPr>
          </w:p>
          <w:p w14:paraId="05D6063E" w14:textId="4B89FCD3" w:rsidR="008A1D2C" w:rsidRDefault="008A1D2C" w:rsidP="008A1D2C">
            <w:pPr>
              <w:autoSpaceDE w:val="0"/>
              <w:autoSpaceDN w:val="0"/>
              <w:adjustRightInd w:val="0"/>
              <w:spacing w:before="0" w:after="0" w:line="240" w:lineRule="auto"/>
              <w:rPr>
                <w:rFonts w:cstheme="minorHAnsi"/>
              </w:rPr>
            </w:pPr>
            <w:r w:rsidRPr="002E2A65">
              <w:rPr>
                <w:rFonts w:cstheme="minorHAnsi"/>
              </w:rPr>
              <w:t xml:space="preserve">1.8.52. De leerling is vertrouwd met hulplijnen en </w:t>
            </w:r>
            <w:proofErr w:type="spellStart"/>
            <w:r w:rsidRPr="002E2A65">
              <w:rPr>
                <w:rFonts w:cstheme="minorHAnsi"/>
              </w:rPr>
              <w:t>lagedrempelvoorzieningen</w:t>
            </w:r>
            <w:proofErr w:type="spellEnd"/>
            <w:r w:rsidRPr="002E2A65">
              <w:rPr>
                <w:rFonts w:cstheme="minorHAnsi"/>
              </w:rPr>
              <w:t xml:space="preserve"> in zijn buurt</w:t>
            </w:r>
            <w:r>
              <w:rPr>
                <w:rFonts w:cstheme="minorHAnsi"/>
              </w:rPr>
              <w:t>.</w:t>
            </w:r>
          </w:p>
          <w:p w14:paraId="07B519A0" w14:textId="77777777" w:rsidR="002D7675" w:rsidRPr="002E2A65" w:rsidRDefault="002D7675" w:rsidP="008A1D2C">
            <w:pPr>
              <w:autoSpaceDE w:val="0"/>
              <w:autoSpaceDN w:val="0"/>
              <w:adjustRightInd w:val="0"/>
              <w:spacing w:before="0" w:after="0" w:line="240" w:lineRule="auto"/>
              <w:rPr>
                <w:rFonts w:cstheme="minorHAnsi"/>
              </w:rPr>
            </w:pPr>
          </w:p>
          <w:p w14:paraId="42156385" w14:textId="77777777" w:rsidR="008A1D2C" w:rsidRPr="002E2A65" w:rsidRDefault="008A1D2C" w:rsidP="008A1D2C">
            <w:pPr>
              <w:pStyle w:val="Normaalweb"/>
              <w:rPr>
                <w:rFonts w:asciiTheme="minorHAnsi" w:hAnsiTheme="minorHAnsi" w:cstheme="minorHAnsi"/>
              </w:rPr>
            </w:pPr>
            <w:r w:rsidRPr="002E2A65">
              <w:rPr>
                <w:rFonts w:asciiTheme="minorHAnsi" w:hAnsiTheme="minorHAnsi" w:cstheme="minorHAnsi"/>
              </w:rPr>
              <w:lastRenderedPageBreak/>
              <w:t>4.8.52 De leerling kent de medische, psychische en sociale aspecten van gezinsplanning, zwangerschap en zwangerschapsonderbreking, ….</w:t>
            </w:r>
          </w:p>
          <w:p w14:paraId="4997C3E0" w14:textId="77777777" w:rsidR="008A1D2C" w:rsidRPr="002E2A65" w:rsidRDefault="008A1D2C" w:rsidP="008A1D2C">
            <w:pPr>
              <w:pStyle w:val="Normaalweb"/>
              <w:rPr>
                <w:rFonts w:asciiTheme="minorHAnsi" w:hAnsiTheme="minorHAnsi" w:cstheme="minorHAnsi"/>
              </w:rPr>
            </w:pPr>
            <w:r w:rsidRPr="002E2A65">
              <w:rPr>
                <w:rFonts w:asciiTheme="minorHAnsi" w:hAnsiTheme="minorHAnsi" w:cstheme="minorHAnsi"/>
              </w:rPr>
              <w:t>4.8.53 De leerling kent maatschappelijke fenomenen zoals echtscheiding, éénoudergezinnen, zelfmoord, prostitutie, misbruik van genot- en geneesmiddelen, verspreiding van aids, ….</w:t>
            </w:r>
          </w:p>
          <w:p w14:paraId="0AD76BF3" w14:textId="2EC2E7E9" w:rsidR="00C77F60" w:rsidRPr="00196CAB" w:rsidRDefault="00196CAB" w:rsidP="00196CAB">
            <w:pPr>
              <w:rPr>
                <w:rFonts w:eastAsia="Times New Roman" w:cstheme="minorHAnsi"/>
                <w:color w:val="000000"/>
                <w:lang w:eastAsia="nl-NL"/>
              </w:rPr>
            </w:pPr>
            <w:r w:rsidRPr="002E2A65">
              <w:rPr>
                <w:rFonts w:eastAsia="Times New Roman" w:cstheme="minorHAnsi"/>
                <w:color w:val="000000"/>
                <w:lang w:eastAsia="nl-NL"/>
              </w:rPr>
              <w:t xml:space="preserve">8.3.4.68 De leerling respecteert de leef- en omgangsgewoonten binnen verschillende gezinnen en culturen. </w:t>
            </w:r>
          </w:p>
        </w:tc>
      </w:tr>
      <w:tr w:rsidR="003559C5" w:rsidRPr="004969CD" w14:paraId="47F66C15" w14:textId="77777777" w:rsidTr="004969CD">
        <w:tc>
          <w:tcPr>
            <w:tcW w:w="4528" w:type="dxa"/>
            <w:shd w:val="clear" w:color="auto" w:fill="D0E4A6" w:themeFill="accent4" w:themeFillTint="66"/>
            <w:vAlign w:val="center"/>
          </w:tcPr>
          <w:p w14:paraId="3A391F2F" w14:textId="77777777" w:rsidR="00C77F60" w:rsidRDefault="00C77F60" w:rsidP="004969CD">
            <w:pPr>
              <w:rPr>
                <w:rFonts w:cstheme="minorHAnsi"/>
                <w:sz w:val="32"/>
                <w:lang w:val="en-US"/>
              </w:rPr>
            </w:pPr>
          </w:p>
          <w:p w14:paraId="6AC7191D" w14:textId="77777777" w:rsidR="00C77F60" w:rsidRDefault="00C77F60" w:rsidP="004969CD">
            <w:pPr>
              <w:rPr>
                <w:rFonts w:cstheme="minorHAnsi"/>
                <w:sz w:val="32"/>
                <w:lang w:val="en-US"/>
              </w:rPr>
            </w:pPr>
          </w:p>
          <w:p w14:paraId="4840A5C3" w14:textId="731B6A37" w:rsidR="00B01C28" w:rsidRDefault="008A1D2C" w:rsidP="004969CD">
            <w:pPr>
              <w:rPr>
                <w:rFonts w:cstheme="minorHAnsi"/>
                <w:b/>
                <w:bCs/>
                <w:sz w:val="32"/>
                <w:lang w:val="en-US"/>
              </w:rPr>
            </w:pPr>
            <w:r w:rsidRPr="00C77F60">
              <w:rPr>
                <w:rFonts w:cstheme="minorHAnsi"/>
                <w:b/>
                <w:bCs/>
                <w:sz w:val="32"/>
                <w:lang w:val="en-US"/>
              </w:rPr>
              <w:t>WONEN EN GEZIN:</w:t>
            </w:r>
          </w:p>
          <w:p w14:paraId="7DC6A368" w14:textId="77777777" w:rsidR="00C77F60" w:rsidRPr="00C77F60" w:rsidRDefault="00C77F60" w:rsidP="004969CD">
            <w:pPr>
              <w:rPr>
                <w:rFonts w:cstheme="minorHAnsi"/>
                <w:b/>
                <w:bCs/>
                <w:sz w:val="32"/>
                <w:lang w:val="en-US"/>
              </w:rPr>
            </w:pPr>
          </w:p>
          <w:p w14:paraId="4B36F17C" w14:textId="458AD5FF" w:rsidR="008A1D2C" w:rsidRDefault="008A1D2C" w:rsidP="004969CD">
            <w:pPr>
              <w:rPr>
                <w:rFonts w:cstheme="minorHAnsi"/>
                <w:sz w:val="32"/>
                <w:lang w:val="en-US"/>
              </w:rPr>
            </w:pPr>
            <w:proofErr w:type="spellStart"/>
            <w:r>
              <w:rPr>
                <w:rFonts w:cstheme="minorHAnsi"/>
                <w:sz w:val="32"/>
                <w:lang w:val="en-US"/>
              </w:rPr>
              <w:t>Een</w:t>
            </w:r>
            <w:proofErr w:type="spellEnd"/>
            <w:r>
              <w:rPr>
                <w:rFonts w:cstheme="minorHAnsi"/>
                <w:sz w:val="32"/>
                <w:lang w:val="en-US"/>
              </w:rPr>
              <w:t xml:space="preserve"> </w:t>
            </w:r>
            <w:proofErr w:type="spellStart"/>
            <w:r>
              <w:rPr>
                <w:rFonts w:cstheme="minorHAnsi"/>
                <w:sz w:val="32"/>
                <w:lang w:val="en-US"/>
              </w:rPr>
              <w:t>woning</w:t>
            </w:r>
            <w:proofErr w:type="spellEnd"/>
            <w:r>
              <w:rPr>
                <w:rFonts w:cstheme="minorHAnsi"/>
                <w:sz w:val="32"/>
                <w:lang w:val="en-US"/>
              </w:rPr>
              <w:t xml:space="preserve"> </w:t>
            </w:r>
            <w:proofErr w:type="spellStart"/>
            <w:r>
              <w:rPr>
                <w:rFonts w:cstheme="minorHAnsi"/>
                <w:sz w:val="32"/>
                <w:lang w:val="en-US"/>
              </w:rPr>
              <w:t>huren</w:t>
            </w:r>
            <w:proofErr w:type="spellEnd"/>
            <w:r w:rsidR="0096391A">
              <w:rPr>
                <w:rFonts w:cstheme="minorHAnsi"/>
                <w:sz w:val="32"/>
                <w:lang w:val="en-US"/>
              </w:rPr>
              <w:t xml:space="preserve"> of </w:t>
            </w:r>
            <w:proofErr w:type="spellStart"/>
            <w:r>
              <w:rPr>
                <w:rFonts w:cstheme="minorHAnsi"/>
                <w:sz w:val="32"/>
                <w:lang w:val="en-US"/>
              </w:rPr>
              <w:t>kopen</w:t>
            </w:r>
            <w:proofErr w:type="spellEnd"/>
          </w:p>
          <w:p w14:paraId="469A13C3" w14:textId="0D991EFD" w:rsidR="00B01C28" w:rsidRDefault="00B01C28" w:rsidP="004969CD">
            <w:pPr>
              <w:rPr>
                <w:rFonts w:cstheme="minorHAnsi"/>
                <w:sz w:val="32"/>
                <w:lang w:val="en-US"/>
              </w:rPr>
            </w:pPr>
          </w:p>
          <w:p w14:paraId="4646913F" w14:textId="1C3F06B7" w:rsidR="00B01C28" w:rsidRDefault="00B01C28" w:rsidP="004969CD">
            <w:pPr>
              <w:rPr>
                <w:rFonts w:cstheme="minorHAnsi"/>
                <w:sz w:val="32"/>
                <w:lang w:val="en-US"/>
              </w:rPr>
            </w:pPr>
          </w:p>
          <w:p w14:paraId="03C0586A" w14:textId="4E041B7C" w:rsidR="00B01C28" w:rsidRPr="004969CD" w:rsidRDefault="00B01C28" w:rsidP="004969CD">
            <w:pPr>
              <w:rPr>
                <w:rFonts w:cstheme="minorHAnsi"/>
                <w:sz w:val="32"/>
                <w:lang w:val="en-US"/>
              </w:rPr>
            </w:pPr>
          </w:p>
        </w:tc>
        <w:tc>
          <w:tcPr>
            <w:tcW w:w="4528" w:type="dxa"/>
          </w:tcPr>
          <w:p w14:paraId="5B3413F8" w14:textId="48E6D1A7" w:rsidR="00550BB0" w:rsidRPr="002E2A65" w:rsidRDefault="00A56762" w:rsidP="00550BB0">
            <w:pPr>
              <w:rPr>
                <w:rFonts w:eastAsia="Times New Roman" w:cstheme="minorHAnsi"/>
                <w:lang w:eastAsia="nl-NL"/>
              </w:rPr>
            </w:pPr>
            <w:r w:rsidRPr="002E2A65">
              <w:rPr>
                <w:rFonts w:eastAsia="Times New Roman" w:cstheme="minorHAnsi"/>
                <w:color w:val="000000"/>
                <w:lang w:eastAsia="nl-NL"/>
              </w:rPr>
              <w:t>2.4.1.</w:t>
            </w:r>
            <w:r w:rsidR="00550BB0" w:rsidRPr="002E2A65">
              <w:rPr>
                <w:rFonts w:eastAsia="Times New Roman" w:cstheme="minorHAnsi"/>
                <w:color w:val="000000"/>
                <w:lang w:eastAsia="nl-NL"/>
              </w:rPr>
              <w:t xml:space="preserve">29 De leerling gebruikt courante betaalmiddelen zoals een betaalkaart, protonkaart en kredietkaart, een overschrijving en leert er op een verantwoorde manier mee omgaan. </w:t>
            </w:r>
          </w:p>
          <w:p w14:paraId="23250B18" w14:textId="35DA6C81" w:rsidR="00550BB0" w:rsidRPr="002E2A65" w:rsidRDefault="00A56762" w:rsidP="00550BB0">
            <w:pPr>
              <w:rPr>
                <w:rFonts w:eastAsia="Times New Roman" w:cstheme="minorHAnsi"/>
                <w:lang w:eastAsia="nl-NL"/>
              </w:rPr>
            </w:pPr>
            <w:r w:rsidRPr="002E2A65">
              <w:rPr>
                <w:rFonts w:eastAsia="Times New Roman" w:cstheme="minorHAnsi"/>
                <w:color w:val="000000"/>
                <w:lang w:eastAsia="nl-NL"/>
              </w:rPr>
              <w:t>2.4.1.</w:t>
            </w:r>
            <w:r w:rsidR="00550BB0" w:rsidRPr="002E2A65">
              <w:rPr>
                <w:rFonts w:eastAsia="Times New Roman" w:cstheme="minorHAnsi"/>
                <w:color w:val="000000"/>
                <w:lang w:eastAsia="nl-NL"/>
              </w:rPr>
              <w:t xml:space="preserve">28 De leerling gebruikt een zichtrekening en een spaarrekening. </w:t>
            </w:r>
          </w:p>
          <w:p w14:paraId="042E6FCD" w14:textId="07180353" w:rsidR="00550BB0" w:rsidRPr="002E2A65" w:rsidRDefault="00A56762" w:rsidP="00550BB0">
            <w:pPr>
              <w:rPr>
                <w:rFonts w:eastAsia="Times New Roman" w:cstheme="minorHAnsi"/>
                <w:lang w:eastAsia="nl-NL"/>
              </w:rPr>
            </w:pPr>
            <w:r w:rsidRPr="002E2A65">
              <w:rPr>
                <w:rFonts w:eastAsia="Times New Roman" w:cstheme="minorHAnsi"/>
                <w:color w:val="000000"/>
                <w:lang w:eastAsia="nl-NL"/>
              </w:rPr>
              <w:t>2.4.1.</w:t>
            </w:r>
            <w:r w:rsidR="00550BB0" w:rsidRPr="002E2A65">
              <w:rPr>
                <w:rFonts w:eastAsia="Times New Roman" w:cstheme="minorHAnsi"/>
                <w:color w:val="000000"/>
                <w:lang w:eastAsia="nl-NL"/>
              </w:rPr>
              <w:t xml:space="preserve">30 De leerling leest en interpreteert facturen, rekeninguittreksels,… </w:t>
            </w:r>
          </w:p>
          <w:p w14:paraId="0483C6E5" w14:textId="0BA391F8" w:rsidR="00550BB0" w:rsidRPr="002E2A65" w:rsidRDefault="00A56762" w:rsidP="00550BB0">
            <w:pPr>
              <w:rPr>
                <w:rFonts w:eastAsia="Times New Roman" w:cstheme="minorHAnsi"/>
                <w:lang w:eastAsia="nl-NL"/>
              </w:rPr>
            </w:pPr>
            <w:r w:rsidRPr="002E2A65">
              <w:rPr>
                <w:rFonts w:eastAsia="Times New Roman" w:cstheme="minorHAnsi"/>
                <w:color w:val="000000"/>
                <w:lang w:eastAsia="nl-NL"/>
              </w:rPr>
              <w:t>2.4.1.</w:t>
            </w:r>
            <w:r w:rsidR="00550BB0" w:rsidRPr="002E2A65">
              <w:rPr>
                <w:rFonts w:eastAsia="Times New Roman" w:cstheme="minorHAnsi"/>
                <w:color w:val="000000"/>
                <w:lang w:eastAsia="nl-NL"/>
              </w:rPr>
              <w:t xml:space="preserve">31 De leerling leert belangrijke documenten geordend bij te houden. </w:t>
            </w:r>
          </w:p>
          <w:p w14:paraId="04B3B915" w14:textId="6FDE1741" w:rsidR="00550BB0" w:rsidRPr="002E2A65" w:rsidRDefault="00A56762" w:rsidP="00550BB0">
            <w:pPr>
              <w:rPr>
                <w:rFonts w:eastAsia="Times New Roman" w:cstheme="minorHAnsi"/>
                <w:color w:val="000000"/>
                <w:lang w:eastAsia="nl-NL"/>
              </w:rPr>
            </w:pPr>
            <w:r w:rsidRPr="002E2A65">
              <w:rPr>
                <w:rFonts w:eastAsia="Times New Roman" w:cstheme="minorHAnsi"/>
                <w:color w:val="000000"/>
                <w:lang w:eastAsia="nl-NL"/>
              </w:rPr>
              <w:t>2.4.1.</w:t>
            </w:r>
            <w:r w:rsidR="00550BB0" w:rsidRPr="002E2A65">
              <w:rPr>
                <w:rFonts w:eastAsia="Times New Roman" w:cstheme="minorHAnsi"/>
                <w:color w:val="000000"/>
                <w:lang w:eastAsia="nl-NL"/>
              </w:rPr>
              <w:t xml:space="preserve">33 De leerling budgetteert zijn inkomsten en uitgaven. </w:t>
            </w:r>
          </w:p>
          <w:p w14:paraId="2655E31C" w14:textId="2B187874" w:rsidR="00013F66" w:rsidRPr="002E2A65" w:rsidRDefault="00A56762" w:rsidP="00A56762">
            <w:pPr>
              <w:rPr>
                <w:rFonts w:eastAsia="Times New Roman" w:cstheme="minorHAnsi"/>
                <w:lang w:eastAsia="nl-NL"/>
              </w:rPr>
            </w:pPr>
            <w:r w:rsidRPr="002E2A65">
              <w:rPr>
                <w:rFonts w:eastAsia="Times New Roman" w:cstheme="minorHAnsi"/>
                <w:color w:val="000000"/>
                <w:lang w:eastAsia="nl-NL"/>
              </w:rPr>
              <w:t>5.3.1.</w:t>
            </w:r>
            <w:r w:rsidR="00235594" w:rsidRPr="002E2A65">
              <w:rPr>
                <w:rFonts w:eastAsia="Times New Roman" w:cstheme="minorHAnsi"/>
                <w:color w:val="000000"/>
                <w:lang w:eastAsia="nl-NL"/>
              </w:rPr>
              <w:t xml:space="preserve">45 De leerling formuleert op zijn niveau doelstellingen en streeft realistische tussen- en einddoelen na. </w:t>
            </w:r>
          </w:p>
        </w:tc>
      </w:tr>
      <w:tr w:rsidR="008A1D2C" w:rsidRPr="004969CD" w14:paraId="5593C424" w14:textId="77777777" w:rsidTr="004969CD">
        <w:tc>
          <w:tcPr>
            <w:tcW w:w="4528" w:type="dxa"/>
            <w:shd w:val="clear" w:color="auto" w:fill="D0E4A6" w:themeFill="accent4" w:themeFillTint="66"/>
            <w:vAlign w:val="center"/>
          </w:tcPr>
          <w:p w14:paraId="60E635EF" w14:textId="4877CE7B" w:rsidR="008A1D2C" w:rsidRDefault="008A1D2C" w:rsidP="004969CD">
            <w:pPr>
              <w:rPr>
                <w:rFonts w:cstheme="minorHAnsi"/>
                <w:b/>
                <w:bCs/>
                <w:sz w:val="32"/>
                <w:lang w:val="en-US"/>
              </w:rPr>
            </w:pPr>
            <w:r w:rsidRPr="00C77F60">
              <w:rPr>
                <w:rFonts w:cstheme="minorHAnsi"/>
                <w:b/>
                <w:bCs/>
                <w:sz w:val="32"/>
                <w:lang w:val="en-US"/>
              </w:rPr>
              <w:t>WONEN EN GEZIN:</w:t>
            </w:r>
          </w:p>
          <w:p w14:paraId="37392EB5" w14:textId="77777777" w:rsidR="00C77F60" w:rsidRPr="00C77F60" w:rsidRDefault="00C77F60" w:rsidP="004969CD">
            <w:pPr>
              <w:rPr>
                <w:rFonts w:cstheme="minorHAnsi"/>
                <w:b/>
                <w:bCs/>
                <w:sz w:val="32"/>
                <w:lang w:val="en-US"/>
              </w:rPr>
            </w:pPr>
          </w:p>
          <w:p w14:paraId="113AF429" w14:textId="6FE7997D" w:rsidR="001F6AD4" w:rsidRPr="004969CD" w:rsidRDefault="001F6AD4" w:rsidP="004969CD">
            <w:pPr>
              <w:rPr>
                <w:rFonts w:cstheme="minorHAnsi"/>
                <w:sz w:val="32"/>
                <w:lang w:val="en-US"/>
              </w:rPr>
            </w:pPr>
            <w:proofErr w:type="spellStart"/>
            <w:r>
              <w:rPr>
                <w:rFonts w:cstheme="minorHAnsi"/>
                <w:sz w:val="32"/>
                <w:lang w:val="en-US"/>
              </w:rPr>
              <w:t>Budget</w:t>
            </w:r>
            <w:r w:rsidR="00F83FC0">
              <w:rPr>
                <w:rFonts w:cstheme="minorHAnsi"/>
                <w:sz w:val="32"/>
                <w:lang w:val="en-US"/>
              </w:rPr>
              <w:t>teren</w:t>
            </w:r>
            <w:proofErr w:type="spellEnd"/>
          </w:p>
        </w:tc>
        <w:tc>
          <w:tcPr>
            <w:tcW w:w="4528" w:type="dxa"/>
          </w:tcPr>
          <w:p w14:paraId="05304DF5" w14:textId="77777777" w:rsidR="00CB60B2" w:rsidRPr="00AE090B" w:rsidRDefault="00CB60B2" w:rsidP="00CB60B2">
            <w:pPr>
              <w:rPr>
                <w:rFonts w:eastAsia="Times New Roman" w:cstheme="minorHAnsi"/>
                <w:color w:val="000000"/>
                <w:lang w:eastAsia="nl-NL"/>
              </w:rPr>
            </w:pPr>
            <w:r w:rsidRPr="00AE090B">
              <w:rPr>
                <w:rFonts w:eastAsia="Times New Roman" w:cstheme="minorHAnsi"/>
                <w:color w:val="000000"/>
                <w:lang w:eastAsia="nl-NL"/>
              </w:rPr>
              <w:t>2.3.20 De leerling leest, interpreteert een</w:t>
            </w:r>
            <w:r w:rsidRPr="00B01C28">
              <w:rPr>
                <w:rFonts w:eastAsia="Times New Roman" w:cstheme="minorHAnsi"/>
                <w:color w:val="000000"/>
                <w:lang w:eastAsia="nl-NL"/>
              </w:rPr>
              <w:t xml:space="preserve"> eenvoudige tabel, grafiek en diagram. </w:t>
            </w:r>
          </w:p>
          <w:p w14:paraId="292B68BA" w14:textId="1F12555F" w:rsidR="00CB60B2" w:rsidRPr="007C5748" w:rsidRDefault="00CB60B2" w:rsidP="00CB60B2">
            <w:pPr>
              <w:pStyle w:val="Normaalweb"/>
              <w:spacing w:line="240" w:lineRule="auto"/>
              <w:rPr>
                <w:rFonts w:asciiTheme="minorHAnsi" w:hAnsiTheme="minorHAnsi" w:cstheme="minorHAnsi"/>
              </w:rPr>
            </w:pPr>
            <w:r w:rsidRPr="007C5748">
              <w:rPr>
                <w:rFonts w:asciiTheme="minorHAnsi" w:hAnsiTheme="minorHAnsi" w:cstheme="minorHAnsi"/>
              </w:rPr>
              <w:t>2.4.1.23 De leerling heeft besef van de courante kostprijs van producten, materialen en diensten.</w:t>
            </w:r>
          </w:p>
          <w:p w14:paraId="1D61F2C8" w14:textId="5E76C91D" w:rsidR="007C5748" w:rsidRPr="007C5748" w:rsidRDefault="007C5748" w:rsidP="00CB60B2">
            <w:pPr>
              <w:pStyle w:val="Normaalweb"/>
              <w:spacing w:line="240" w:lineRule="auto"/>
              <w:rPr>
                <w:rFonts w:asciiTheme="minorHAnsi" w:hAnsiTheme="minorHAnsi" w:cstheme="minorHAnsi"/>
              </w:rPr>
            </w:pPr>
            <w:r w:rsidRPr="007C5748">
              <w:rPr>
                <w:rFonts w:asciiTheme="minorHAnsi" w:hAnsiTheme="minorHAnsi" w:cstheme="minorHAnsi"/>
              </w:rPr>
              <w:t>2.4.1.24 De leerling schat de totale kostprijs van aankopen.</w:t>
            </w:r>
          </w:p>
          <w:p w14:paraId="0E0E4A56" w14:textId="391DC748" w:rsidR="007C5748" w:rsidRPr="007C5748" w:rsidRDefault="007C5748" w:rsidP="00CB60B2">
            <w:pPr>
              <w:pStyle w:val="Normaalweb"/>
              <w:spacing w:line="240" w:lineRule="auto"/>
              <w:rPr>
                <w:rFonts w:asciiTheme="minorHAnsi" w:hAnsiTheme="minorHAnsi" w:cstheme="minorHAnsi"/>
              </w:rPr>
            </w:pPr>
            <w:r w:rsidRPr="007C5748">
              <w:rPr>
                <w:rFonts w:asciiTheme="minorHAnsi" w:hAnsiTheme="minorHAnsi" w:cstheme="minorHAnsi"/>
              </w:rPr>
              <w:t>2.4.1.25 De leerling berekent de totale kostprijs van aankopen.</w:t>
            </w:r>
          </w:p>
          <w:p w14:paraId="4672DD3D" w14:textId="50A0FEC2" w:rsidR="007C5748" w:rsidRPr="007C5748" w:rsidRDefault="007C5748" w:rsidP="00CB60B2">
            <w:pPr>
              <w:pStyle w:val="Normaalweb"/>
              <w:spacing w:line="240" w:lineRule="auto"/>
              <w:rPr>
                <w:rFonts w:asciiTheme="minorHAnsi" w:hAnsiTheme="minorHAnsi" w:cstheme="minorHAnsi"/>
              </w:rPr>
            </w:pPr>
            <w:r w:rsidRPr="007C5748">
              <w:rPr>
                <w:rFonts w:asciiTheme="minorHAnsi" w:hAnsiTheme="minorHAnsi" w:cstheme="minorHAnsi"/>
              </w:rPr>
              <w:t>2.4.1.26 De leerling begrijpt en berekent korting.</w:t>
            </w:r>
          </w:p>
          <w:p w14:paraId="4B5A26DA" w14:textId="56596C16" w:rsidR="007C5748" w:rsidRPr="007C5748" w:rsidRDefault="007C5748" w:rsidP="00CB60B2">
            <w:pPr>
              <w:pStyle w:val="Normaalweb"/>
              <w:spacing w:line="240" w:lineRule="auto"/>
              <w:rPr>
                <w:rFonts w:asciiTheme="minorHAnsi" w:hAnsiTheme="minorHAnsi" w:cstheme="minorHAnsi"/>
              </w:rPr>
            </w:pPr>
            <w:r w:rsidRPr="007C5748">
              <w:rPr>
                <w:rFonts w:asciiTheme="minorHAnsi" w:hAnsiTheme="minorHAnsi" w:cstheme="minorHAnsi"/>
              </w:rPr>
              <w:t>2.4.1.27 De leerling vergelijkt de eenheidsprijs van goederen onderling.</w:t>
            </w:r>
          </w:p>
          <w:p w14:paraId="2BB167A2" w14:textId="17323F95" w:rsidR="00196CAB" w:rsidRPr="00196CAB" w:rsidRDefault="00196CAB" w:rsidP="00196CAB">
            <w:pPr>
              <w:rPr>
                <w:rFonts w:eastAsia="Times New Roman" w:cstheme="minorHAnsi"/>
                <w:lang w:eastAsia="nl-NL"/>
              </w:rPr>
            </w:pPr>
            <w:r w:rsidRPr="002E2A65">
              <w:rPr>
                <w:rFonts w:eastAsia="Times New Roman" w:cstheme="minorHAnsi"/>
                <w:color w:val="000000"/>
                <w:lang w:eastAsia="nl-NL"/>
              </w:rPr>
              <w:lastRenderedPageBreak/>
              <w:t xml:space="preserve">2.4.1.28 De leerling gebruikt een zichtrekening en een spaarrekening. </w:t>
            </w:r>
          </w:p>
          <w:p w14:paraId="6DE5474C" w14:textId="77777777" w:rsidR="00196CAB" w:rsidRPr="002E2A65" w:rsidRDefault="00196CAB" w:rsidP="00196CAB">
            <w:pPr>
              <w:rPr>
                <w:rFonts w:eastAsia="Times New Roman" w:cstheme="minorHAnsi"/>
                <w:lang w:eastAsia="nl-NL"/>
              </w:rPr>
            </w:pPr>
            <w:r w:rsidRPr="002E2A65">
              <w:rPr>
                <w:rFonts w:eastAsia="Times New Roman" w:cstheme="minorHAnsi"/>
                <w:color w:val="000000"/>
                <w:lang w:eastAsia="nl-NL"/>
              </w:rPr>
              <w:t xml:space="preserve">2.4.1.29 De leerling gebruikt courante betaalmiddelen zoals een betaalkaart, protonkaart en kredietkaart, een overschrijving en leert er op een verantwoorde manier mee omgaan. </w:t>
            </w:r>
          </w:p>
          <w:p w14:paraId="19B0CD4F" w14:textId="77777777" w:rsidR="00196CAB" w:rsidRPr="002E2A65" w:rsidRDefault="00196CAB" w:rsidP="00196CAB">
            <w:pPr>
              <w:rPr>
                <w:rFonts w:eastAsia="Times New Roman" w:cstheme="minorHAnsi"/>
                <w:lang w:eastAsia="nl-NL"/>
              </w:rPr>
            </w:pPr>
            <w:r w:rsidRPr="002E2A65">
              <w:rPr>
                <w:rFonts w:eastAsia="Times New Roman" w:cstheme="minorHAnsi"/>
                <w:color w:val="000000"/>
                <w:lang w:eastAsia="nl-NL"/>
              </w:rPr>
              <w:t xml:space="preserve">2.4.1.30 De leerling leest en interpreteert facturen, rekeninguittreksels,… </w:t>
            </w:r>
          </w:p>
          <w:p w14:paraId="2EC10ECA" w14:textId="77777777" w:rsidR="00196CAB" w:rsidRPr="002E2A65" w:rsidRDefault="00196CAB" w:rsidP="00196CAB">
            <w:pPr>
              <w:rPr>
                <w:rFonts w:eastAsia="Times New Roman" w:cstheme="minorHAnsi"/>
                <w:lang w:eastAsia="nl-NL"/>
              </w:rPr>
            </w:pPr>
            <w:r w:rsidRPr="002E2A65">
              <w:rPr>
                <w:rFonts w:eastAsia="Times New Roman" w:cstheme="minorHAnsi"/>
                <w:color w:val="000000"/>
                <w:lang w:eastAsia="nl-NL"/>
              </w:rPr>
              <w:t xml:space="preserve">2.4.1.31 De leerling leert belangrijke documenten geordend bij te houden. </w:t>
            </w:r>
          </w:p>
          <w:p w14:paraId="70A59D90" w14:textId="6AF0318D" w:rsidR="00196CAB" w:rsidRPr="007C5748" w:rsidRDefault="00196CAB" w:rsidP="007C5748">
            <w:pPr>
              <w:rPr>
                <w:rFonts w:eastAsia="Times New Roman" w:cstheme="minorHAnsi"/>
                <w:color w:val="000000"/>
                <w:lang w:eastAsia="nl-NL"/>
              </w:rPr>
            </w:pPr>
            <w:r w:rsidRPr="002E2A65">
              <w:rPr>
                <w:rFonts w:eastAsia="Times New Roman" w:cstheme="minorHAnsi"/>
                <w:color w:val="000000"/>
                <w:lang w:eastAsia="nl-NL"/>
              </w:rPr>
              <w:t xml:space="preserve">2.4.1.33 De leerling budgetteert zijn inkomsten en uitgaven. </w:t>
            </w:r>
          </w:p>
          <w:p w14:paraId="7DE05968" w14:textId="77777777" w:rsidR="00CB60B2" w:rsidRPr="00B01C28" w:rsidRDefault="00CB60B2" w:rsidP="00CB60B2">
            <w:pPr>
              <w:rPr>
                <w:rFonts w:eastAsia="Times New Roman" w:cstheme="minorHAnsi"/>
                <w:lang w:eastAsia="nl-NL"/>
              </w:rPr>
            </w:pPr>
            <w:r w:rsidRPr="00B01C28">
              <w:rPr>
                <w:rFonts w:eastAsia="Times New Roman" w:cstheme="minorHAnsi"/>
                <w:color w:val="000000"/>
                <w:lang w:eastAsia="nl-NL"/>
              </w:rPr>
              <w:t xml:space="preserve">2.5.2.56 De leerling ontwikkelt een kritische houding ten aanzien van allerlei cijfermateriaal, tabellen, en berekeningen. </w:t>
            </w:r>
          </w:p>
          <w:p w14:paraId="6CA1C294" w14:textId="77777777" w:rsidR="00196CAB" w:rsidRPr="004969CD" w:rsidRDefault="00196CAB" w:rsidP="00196CAB">
            <w:pPr>
              <w:pStyle w:val="Normaalweb"/>
              <w:rPr>
                <w:rFonts w:asciiTheme="minorHAnsi" w:hAnsiTheme="minorHAnsi" w:cstheme="minorHAnsi"/>
              </w:rPr>
            </w:pPr>
            <w:r>
              <w:rPr>
                <w:rFonts w:asciiTheme="minorHAnsi" w:hAnsiTheme="minorHAnsi" w:cstheme="minorHAnsi"/>
              </w:rPr>
              <w:t xml:space="preserve">3.1.3.24 </w:t>
            </w:r>
            <w:r w:rsidRPr="004969CD">
              <w:rPr>
                <w:rFonts w:asciiTheme="minorHAnsi" w:hAnsiTheme="minorHAnsi" w:cstheme="minorHAnsi"/>
              </w:rPr>
              <w:t>De leerling maakt een onderscheid tussen relevante en niet-relevante informatie.</w:t>
            </w:r>
          </w:p>
          <w:p w14:paraId="14B29564" w14:textId="77777777" w:rsidR="00196CAB" w:rsidRPr="004969CD" w:rsidRDefault="00196CAB" w:rsidP="00196CAB">
            <w:pPr>
              <w:pStyle w:val="Normaalweb"/>
              <w:rPr>
                <w:rFonts w:asciiTheme="minorHAnsi" w:hAnsiTheme="minorHAnsi" w:cstheme="minorHAnsi"/>
              </w:rPr>
            </w:pPr>
            <w:r>
              <w:rPr>
                <w:rFonts w:asciiTheme="minorHAnsi" w:hAnsiTheme="minorHAnsi" w:cstheme="minorHAnsi"/>
              </w:rPr>
              <w:t xml:space="preserve">3.1.6.27 </w:t>
            </w:r>
            <w:r w:rsidRPr="004969CD">
              <w:rPr>
                <w:rFonts w:asciiTheme="minorHAnsi" w:hAnsiTheme="minorHAnsi" w:cstheme="minorHAnsi"/>
              </w:rPr>
              <w:t>De leerling reflecteert over taalgebruik van de spreker.</w:t>
            </w:r>
          </w:p>
          <w:p w14:paraId="2219C6EA" w14:textId="77777777" w:rsidR="00196CAB" w:rsidRPr="004969CD" w:rsidRDefault="00196CAB" w:rsidP="00196CAB">
            <w:pPr>
              <w:pStyle w:val="Normaalweb"/>
              <w:rPr>
                <w:rFonts w:asciiTheme="minorHAnsi" w:hAnsiTheme="minorHAnsi" w:cstheme="minorHAnsi"/>
              </w:rPr>
            </w:pPr>
            <w:r>
              <w:rPr>
                <w:rFonts w:asciiTheme="minorHAnsi" w:hAnsiTheme="minorHAnsi" w:cstheme="minorHAnsi"/>
              </w:rPr>
              <w:t xml:space="preserve">3.1.28 </w:t>
            </w:r>
            <w:r w:rsidRPr="004969CD">
              <w:rPr>
                <w:rFonts w:asciiTheme="minorHAnsi" w:hAnsiTheme="minorHAnsi" w:cstheme="minorHAnsi"/>
              </w:rPr>
              <w:t>De leerling reflecteert over het eigen luistergedrag.</w:t>
            </w:r>
          </w:p>
          <w:p w14:paraId="4EB3B0FC" w14:textId="51F0D194" w:rsidR="008A1D2C" w:rsidRDefault="00196CAB" w:rsidP="00196CAB">
            <w:pPr>
              <w:pStyle w:val="Normaalweb"/>
              <w:rPr>
                <w:rFonts w:asciiTheme="minorHAnsi" w:hAnsiTheme="minorHAnsi" w:cstheme="minorHAnsi"/>
              </w:rPr>
            </w:pPr>
            <w:r>
              <w:rPr>
                <w:rFonts w:asciiTheme="minorHAnsi" w:hAnsiTheme="minorHAnsi" w:cstheme="minorHAnsi"/>
              </w:rPr>
              <w:t xml:space="preserve">3.2.1.41 </w:t>
            </w:r>
            <w:r w:rsidRPr="004969CD">
              <w:rPr>
                <w:rFonts w:asciiTheme="minorHAnsi" w:hAnsiTheme="minorHAnsi" w:cstheme="minorHAnsi"/>
              </w:rPr>
              <w:t>De leerling gebruikt woordenschat over maatschappelijke thema's in een zinvol verband</w:t>
            </w:r>
          </w:p>
          <w:p w14:paraId="1DB5769A" w14:textId="45C454F2" w:rsidR="001F6AD4" w:rsidRDefault="001F6AD4" w:rsidP="00013F66">
            <w:pPr>
              <w:pStyle w:val="Normaalweb"/>
              <w:rPr>
                <w:rFonts w:asciiTheme="minorHAnsi" w:hAnsiTheme="minorHAnsi" w:cstheme="minorHAnsi"/>
              </w:rPr>
            </w:pPr>
          </w:p>
        </w:tc>
      </w:tr>
      <w:tr w:rsidR="001F6AD4" w:rsidRPr="004969CD" w14:paraId="6779F441" w14:textId="77777777" w:rsidTr="004969CD">
        <w:tc>
          <w:tcPr>
            <w:tcW w:w="4528" w:type="dxa"/>
            <w:shd w:val="clear" w:color="auto" w:fill="D0E4A6" w:themeFill="accent4" w:themeFillTint="66"/>
            <w:vAlign w:val="center"/>
          </w:tcPr>
          <w:p w14:paraId="70EB7D29" w14:textId="26231B3E" w:rsidR="001F6AD4" w:rsidRDefault="001F6AD4" w:rsidP="001F6AD4">
            <w:pPr>
              <w:rPr>
                <w:rFonts w:cstheme="minorHAnsi"/>
                <w:b/>
                <w:bCs/>
                <w:sz w:val="32"/>
                <w:lang w:val="en-US"/>
              </w:rPr>
            </w:pPr>
            <w:r w:rsidRPr="002D7675">
              <w:rPr>
                <w:rFonts w:cstheme="minorHAnsi"/>
                <w:b/>
                <w:bCs/>
                <w:sz w:val="32"/>
                <w:lang w:val="en-US"/>
              </w:rPr>
              <w:lastRenderedPageBreak/>
              <w:t>WONEN EN GEZIN:</w:t>
            </w:r>
          </w:p>
          <w:p w14:paraId="2BD8E9A0" w14:textId="77777777" w:rsidR="002D7675" w:rsidRPr="002D7675" w:rsidRDefault="002D7675" w:rsidP="001F6AD4">
            <w:pPr>
              <w:rPr>
                <w:rFonts w:cstheme="minorHAnsi"/>
                <w:b/>
                <w:bCs/>
                <w:sz w:val="32"/>
                <w:lang w:val="en-US"/>
              </w:rPr>
            </w:pPr>
          </w:p>
          <w:p w14:paraId="7AB86E57" w14:textId="09385EDE" w:rsidR="001F6AD4" w:rsidRDefault="001F6AD4" w:rsidP="004969CD">
            <w:pPr>
              <w:rPr>
                <w:rFonts w:cstheme="minorHAnsi"/>
                <w:sz w:val="32"/>
                <w:lang w:val="en-US"/>
              </w:rPr>
            </w:pPr>
            <w:proofErr w:type="spellStart"/>
            <w:r>
              <w:rPr>
                <w:rFonts w:cstheme="minorHAnsi"/>
                <w:sz w:val="32"/>
                <w:lang w:val="en-US"/>
              </w:rPr>
              <w:t>Verzekeringen</w:t>
            </w:r>
            <w:proofErr w:type="spellEnd"/>
          </w:p>
        </w:tc>
        <w:tc>
          <w:tcPr>
            <w:tcW w:w="4528" w:type="dxa"/>
          </w:tcPr>
          <w:p w14:paraId="6329B572" w14:textId="77777777" w:rsidR="006700EE" w:rsidRDefault="006700EE" w:rsidP="001F6AD4">
            <w:pPr>
              <w:pStyle w:val="Normaalweb"/>
              <w:rPr>
                <w:rFonts w:asciiTheme="minorHAnsi" w:hAnsiTheme="minorHAnsi" w:cstheme="minorHAnsi"/>
              </w:rPr>
            </w:pPr>
          </w:p>
          <w:p w14:paraId="75184DE2" w14:textId="5B303337" w:rsidR="0096391A" w:rsidRDefault="009C40A8" w:rsidP="001F6AD4">
            <w:pPr>
              <w:pStyle w:val="Normaalweb"/>
              <w:rPr>
                <w:rFonts w:asciiTheme="minorHAnsi" w:hAnsiTheme="minorHAnsi" w:cstheme="minorHAnsi"/>
              </w:rPr>
            </w:pPr>
            <w:r>
              <w:rPr>
                <w:rFonts w:asciiTheme="minorHAnsi" w:hAnsiTheme="minorHAnsi" w:cstheme="minorHAnsi"/>
              </w:rPr>
              <w:t>1.2.</w:t>
            </w:r>
            <w:r w:rsidRPr="009C40A8">
              <w:rPr>
                <w:rFonts w:asciiTheme="minorHAnsi" w:hAnsiTheme="minorHAnsi" w:cstheme="minorHAnsi"/>
              </w:rPr>
              <w:t>15. De leerling zoekt een eigen weg in de informatiestroom.</w:t>
            </w:r>
          </w:p>
          <w:p w14:paraId="293B7088" w14:textId="0FD083F5" w:rsidR="00F83FC0" w:rsidRPr="009C40A8" w:rsidRDefault="009C40A8" w:rsidP="001F6AD4">
            <w:pPr>
              <w:pStyle w:val="Normaalweb"/>
              <w:rPr>
                <w:rFonts w:asciiTheme="minorHAnsi" w:hAnsiTheme="minorHAnsi" w:cstheme="minorHAnsi"/>
              </w:rPr>
            </w:pPr>
            <w:r>
              <w:rPr>
                <w:rFonts w:asciiTheme="minorHAnsi" w:hAnsiTheme="minorHAnsi" w:cstheme="minorHAnsi"/>
              </w:rPr>
              <w:t>1.3.22. De leerling kent de verantwoordelijkheden als meerderjarige.</w:t>
            </w:r>
          </w:p>
          <w:p w14:paraId="440B0C5D" w14:textId="2F9982A4" w:rsidR="001F6AD4" w:rsidRPr="001F6AD4" w:rsidRDefault="001F6AD4" w:rsidP="001F6AD4">
            <w:pPr>
              <w:pStyle w:val="Normaalweb"/>
              <w:rPr>
                <w:rFonts w:asciiTheme="minorHAnsi" w:hAnsiTheme="minorHAnsi" w:cstheme="minorHAnsi"/>
              </w:rPr>
            </w:pPr>
            <w:r w:rsidRPr="001F6AD4">
              <w:rPr>
                <w:rFonts w:asciiTheme="minorHAnsi" w:hAnsiTheme="minorHAnsi" w:cstheme="minorHAnsi"/>
              </w:rPr>
              <w:t>1.7.48 De leerling past maatschappelijk relevante procedures toe.</w:t>
            </w:r>
          </w:p>
          <w:p w14:paraId="76E62F96" w14:textId="02C3422A" w:rsidR="001F6AD4" w:rsidRDefault="001F6AD4" w:rsidP="001F6AD4">
            <w:pPr>
              <w:pStyle w:val="Normaalweb"/>
              <w:rPr>
                <w:rFonts w:asciiTheme="minorHAnsi" w:hAnsiTheme="minorHAnsi" w:cstheme="minorHAnsi"/>
              </w:rPr>
            </w:pPr>
            <w:r w:rsidRPr="001F6AD4">
              <w:rPr>
                <w:rFonts w:asciiTheme="minorHAnsi" w:hAnsiTheme="minorHAnsi" w:cstheme="minorHAnsi"/>
              </w:rPr>
              <w:t>1.8.50 De leerling</w:t>
            </w:r>
            <w:r w:rsidR="006700EE">
              <w:rPr>
                <w:rFonts w:asciiTheme="minorHAnsi" w:hAnsiTheme="minorHAnsi" w:cstheme="minorHAnsi"/>
              </w:rPr>
              <w:t xml:space="preserve"> kent en respecteert maatschappelijke diensten.</w:t>
            </w:r>
          </w:p>
          <w:p w14:paraId="69E9411B" w14:textId="17CE0600" w:rsidR="009C40A8" w:rsidRDefault="009C40A8" w:rsidP="001F6AD4">
            <w:pPr>
              <w:pStyle w:val="Normaalweb"/>
              <w:rPr>
                <w:rFonts w:asciiTheme="minorHAnsi" w:hAnsiTheme="minorHAnsi" w:cstheme="minorHAnsi"/>
              </w:rPr>
            </w:pPr>
            <w:r>
              <w:rPr>
                <w:rFonts w:asciiTheme="minorHAnsi" w:hAnsiTheme="minorHAnsi" w:cstheme="minorHAnsi"/>
              </w:rPr>
              <w:t>1.8.51. De leerling durft een beroep doen op maatschappelijke diensten en durft zich zo nodig weerbaar opstellen</w:t>
            </w:r>
            <w:r w:rsidR="006700EE">
              <w:rPr>
                <w:rFonts w:asciiTheme="minorHAnsi" w:hAnsiTheme="minorHAnsi" w:cstheme="minorHAnsi"/>
              </w:rPr>
              <w:t>.</w:t>
            </w:r>
          </w:p>
          <w:p w14:paraId="30FF1783" w14:textId="56A456C8" w:rsidR="009C40A8" w:rsidRDefault="009C40A8" w:rsidP="001F6AD4">
            <w:pPr>
              <w:pStyle w:val="Normaalweb"/>
              <w:rPr>
                <w:rFonts w:asciiTheme="minorHAnsi" w:hAnsiTheme="minorHAnsi" w:cstheme="minorHAnsi"/>
              </w:rPr>
            </w:pPr>
            <w:r>
              <w:rPr>
                <w:rFonts w:asciiTheme="minorHAnsi" w:hAnsiTheme="minorHAnsi" w:cstheme="minorHAnsi"/>
              </w:rPr>
              <w:lastRenderedPageBreak/>
              <w:t>4.4.33. De leerling heeft alle persoonlijke specifieke medische gegevens binnen handbereik.</w:t>
            </w:r>
          </w:p>
          <w:p w14:paraId="79A209D3" w14:textId="14B16E1F" w:rsidR="006700EE" w:rsidRDefault="006700EE" w:rsidP="001F6AD4">
            <w:pPr>
              <w:pStyle w:val="Normaalweb"/>
              <w:rPr>
                <w:rFonts w:asciiTheme="minorHAnsi" w:hAnsiTheme="minorHAnsi" w:cstheme="minorHAnsi"/>
              </w:rPr>
            </w:pPr>
            <w:r>
              <w:rPr>
                <w:rFonts w:asciiTheme="minorHAnsi" w:hAnsiTheme="minorHAnsi" w:cstheme="minorHAnsi"/>
              </w:rPr>
              <w:t>5.2.1.7. De leerling weet bij welke personen, instanties en in welke informatiebronnen hij welke informatie kan vinden.</w:t>
            </w:r>
          </w:p>
          <w:p w14:paraId="75DA57F3" w14:textId="7A727D21" w:rsidR="006700EE" w:rsidRPr="001F6AD4" w:rsidRDefault="006700EE" w:rsidP="001F6AD4">
            <w:pPr>
              <w:pStyle w:val="Normaalweb"/>
              <w:rPr>
                <w:rFonts w:asciiTheme="minorHAnsi" w:hAnsiTheme="minorHAnsi" w:cstheme="minorHAnsi"/>
              </w:rPr>
            </w:pPr>
            <w:r>
              <w:rPr>
                <w:rFonts w:asciiTheme="minorHAnsi" w:hAnsiTheme="minorHAnsi" w:cstheme="minorHAnsi"/>
              </w:rPr>
              <w:t>5.2.1.8. De leerling verruimt zijn horizon betreffende zijn toekomst.</w:t>
            </w:r>
          </w:p>
          <w:p w14:paraId="1B8234BD" w14:textId="77777777" w:rsidR="002D7675" w:rsidRDefault="001F6AD4" w:rsidP="001F6AD4">
            <w:pPr>
              <w:pStyle w:val="Normaalweb"/>
              <w:rPr>
                <w:rFonts w:asciiTheme="minorHAnsi" w:hAnsiTheme="minorHAnsi" w:cstheme="minorHAnsi"/>
                <w:color w:val="000000"/>
                <w:lang w:eastAsia="nl-NL"/>
              </w:rPr>
            </w:pPr>
            <w:r w:rsidRPr="001F6AD4">
              <w:rPr>
                <w:rFonts w:asciiTheme="minorHAnsi" w:hAnsiTheme="minorHAnsi" w:cstheme="minorHAnsi"/>
                <w:color w:val="000000"/>
                <w:lang w:eastAsia="nl-NL"/>
              </w:rPr>
              <w:t>5.2.1.9 De leerling hanteert zoekstrategieën om informatie te verwerven in verband met te maken keuzes.</w:t>
            </w:r>
          </w:p>
          <w:p w14:paraId="106E031C" w14:textId="5222C8E7" w:rsidR="006700EE" w:rsidRPr="006700EE" w:rsidRDefault="006700EE" w:rsidP="001F6AD4">
            <w:pPr>
              <w:pStyle w:val="Normaalweb"/>
              <w:rPr>
                <w:rFonts w:asciiTheme="minorHAnsi" w:hAnsiTheme="minorHAnsi" w:cstheme="minorHAnsi"/>
                <w:color w:val="000000"/>
                <w:lang w:eastAsia="nl-NL"/>
              </w:rPr>
            </w:pPr>
          </w:p>
        </w:tc>
      </w:tr>
      <w:tr w:rsidR="001F6AD4" w:rsidRPr="004969CD" w14:paraId="7F8E0E74" w14:textId="77777777" w:rsidTr="004969CD">
        <w:tc>
          <w:tcPr>
            <w:tcW w:w="4528" w:type="dxa"/>
            <w:shd w:val="clear" w:color="auto" w:fill="D0E4A6" w:themeFill="accent4" w:themeFillTint="66"/>
            <w:vAlign w:val="center"/>
          </w:tcPr>
          <w:p w14:paraId="074E2F31" w14:textId="3B875945" w:rsidR="001F6AD4" w:rsidRDefault="001F6AD4" w:rsidP="001F6AD4">
            <w:pPr>
              <w:rPr>
                <w:rFonts w:cstheme="minorHAnsi"/>
                <w:b/>
                <w:bCs/>
                <w:sz w:val="32"/>
                <w:lang w:val="en-US"/>
              </w:rPr>
            </w:pPr>
            <w:r w:rsidRPr="002D7675">
              <w:rPr>
                <w:rFonts w:cstheme="minorHAnsi"/>
                <w:b/>
                <w:bCs/>
                <w:sz w:val="32"/>
                <w:lang w:val="en-US"/>
              </w:rPr>
              <w:lastRenderedPageBreak/>
              <w:t>WONEN EN GEZIN:</w:t>
            </w:r>
          </w:p>
          <w:p w14:paraId="5278841B" w14:textId="77777777" w:rsidR="002D7675" w:rsidRPr="002D7675" w:rsidRDefault="002D7675" w:rsidP="001F6AD4">
            <w:pPr>
              <w:rPr>
                <w:rFonts w:cstheme="minorHAnsi"/>
                <w:b/>
                <w:bCs/>
                <w:sz w:val="32"/>
                <w:lang w:val="en-US"/>
              </w:rPr>
            </w:pPr>
          </w:p>
          <w:p w14:paraId="3162593D" w14:textId="4253A2CF" w:rsidR="001F6AD4" w:rsidRDefault="001F6AD4" w:rsidP="001F6AD4">
            <w:pPr>
              <w:rPr>
                <w:rFonts w:cstheme="minorHAnsi"/>
                <w:sz w:val="32"/>
                <w:lang w:val="en-US"/>
              </w:rPr>
            </w:pPr>
            <w:proofErr w:type="spellStart"/>
            <w:r>
              <w:rPr>
                <w:rFonts w:cstheme="minorHAnsi"/>
                <w:sz w:val="32"/>
                <w:lang w:val="en-US"/>
              </w:rPr>
              <w:t>Gezondheidszorg</w:t>
            </w:r>
            <w:proofErr w:type="spellEnd"/>
          </w:p>
        </w:tc>
        <w:tc>
          <w:tcPr>
            <w:tcW w:w="4528" w:type="dxa"/>
          </w:tcPr>
          <w:p w14:paraId="24856AE0" w14:textId="77777777" w:rsidR="001F6AD4" w:rsidRDefault="001F6AD4" w:rsidP="001F6AD4">
            <w:pPr>
              <w:pStyle w:val="Normaalweb"/>
              <w:rPr>
                <w:rFonts w:asciiTheme="minorHAnsi" w:hAnsiTheme="minorHAnsi" w:cstheme="minorHAnsi"/>
              </w:rPr>
            </w:pPr>
          </w:p>
          <w:p w14:paraId="2D80A7F5" w14:textId="39524748" w:rsidR="001F6AD4" w:rsidRPr="000F1AE2" w:rsidRDefault="001F6AD4" w:rsidP="001F6AD4">
            <w:pPr>
              <w:pStyle w:val="Normaalweb"/>
              <w:rPr>
                <w:rFonts w:asciiTheme="minorHAnsi" w:hAnsiTheme="minorHAnsi" w:cstheme="minorHAnsi"/>
              </w:rPr>
            </w:pPr>
            <w:r w:rsidRPr="000F1AE2">
              <w:rPr>
                <w:rFonts w:asciiTheme="minorHAnsi" w:hAnsiTheme="minorHAnsi" w:cstheme="minorHAnsi"/>
              </w:rPr>
              <w:t>1.3.16. De leerling kent de voornaamste functies en het noodnummer van de hulpdiensten</w:t>
            </w:r>
          </w:p>
          <w:p w14:paraId="3BB83D58" w14:textId="77777777" w:rsidR="001F6AD4" w:rsidRPr="004969CD" w:rsidRDefault="001F6AD4" w:rsidP="001F6AD4">
            <w:pPr>
              <w:pStyle w:val="Normaalweb"/>
              <w:rPr>
                <w:rFonts w:asciiTheme="minorHAnsi" w:hAnsiTheme="minorHAnsi" w:cstheme="minorHAnsi"/>
              </w:rPr>
            </w:pPr>
            <w:r>
              <w:rPr>
                <w:rFonts w:asciiTheme="minorHAnsi" w:hAnsiTheme="minorHAnsi" w:cstheme="minorHAnsi"/>
              </w:rPr>
              <w:t xml:space="preserve">4.3.15 </w:t>
            </w:r>
            <w:r w:rsidRPr="004969CD">
              <w:rPr>
                <w:rFonts w:asciiTheme="minorHAnsi" w:hAnsiTheme="minorHAnsi" w:cstheme="minorHAnsi"/>
              </w:rPr>
              <w:t>De leerling gebruikt geneesmiddelen op de juiste wijze en hoedt zich voor zelfmedicatie.</w:t>
            </w:r>
          </w:p>
          <w:p w14:paraId="26161C8E" w14:textId="77777777" w:rsidR="001F6AD4" w:rsidRPr="004969CD" w:rsidRDefault="001F6AD4" w:rsidP="001F6AD4">
            <w:pPr>
              <w:pStyle w:val="Normaalweb"/>
              <w:rPr>
                <w:rFonts w:asciiTheme="minorHAnsi" w:hAnsiTheme="minorHAnsi" w:cstheme="minorHAnsi"/>
              </w:rPr>
            </w:pPr>
            <w:r>
              <w:rPr>
                <w:rFonts w:asciiTheme="minorHAnsi" w:hAnsiTheme="minorHAnsi" w:cstheme="minorHAnsi"/>
              </w:rPr>
              <w:t xml:space="preserve">4.4.33 </w:t>
            </w:r>
            <w:r w:rsidRPr="004969CD">
              <w:rPr>
                <w:rFonts w:asciiTheme="minorHAnsi" w:hAnsiTheme="minorHAnsi" w:cstheme="minorHAnsi"/>
              </w:rPr>
              <w:t>De leerling heeft alle persoonlijke specifieke medische gegevens binnen handbereik.</w:t>
            </w:r>
          </w:p>
          <w:p w14:paraId="05D5BB87" w14:textId="77777777" w:rsidR="001F6AD4" w:rsidRPr="004969CD" w:rsidRDefault="001F6AD4" w:rsidP="001F6AD4">
            <w:pPr>
              <w:pStyle w:val="Normaalweb"/>
              <w:rPr>
                <w:rFonts w:asciiTheme="minorHAnsi" w:hAnsiTheme="minorHAnsi" w:cstheme="minorHAnsi"/>
              </w:rPr>
            </w:pPr>
            <w:r>
              <w:rPr>
                <w:rFonts w:asciiTheme="minorHAnsi" w:hAnsiTheme="minorHAnsi" w:cstheme="minorHAnsi"/>
              </w:rPr>
              <w:t xml:space="preserve">4.5.36 </w:t>
            </w:r>
            <w:r w:rsidRPr="004969CD">
              <w:rPr>
                <w:rFonts w:asciiTheme="minorHAnsi" w:hAnsiTheme="minorHAnsi" w:cstheme="minorHAnsi"/>
              </w:rPr>
              <w:t>De leerling ziet het belang in van een evenwichtige tijdsbesteding van werk, rust, ontspanning, beweging en de invloed ervan op de lichaamsconditie.</w:t>
            </w:r>
          </w:p>
          <w:p w14:paraId="7387E48F" w14:textId="77777777" w:rsidR="001F6AD4" w:rsidRPr="004969CD" w:rsidRDefault="001F6AD4" w:rsidP="001F6AD4">
            <w:pPr>
              <w:pStyle w:val="Normaalweb"/>
              <w:rPr>
                <w:rFonts w:asciiTheme="minorHAnsi" w:hAnsiTheme="minorHAnsi" w:cstheme="minorHAnsi"/>
              </w:rPr>
            </w:pPr>
            <w:r>
              <w:rPr>
                <w:rFonts w:asciiTheme="minorHAnsi" w:hAnsiTheme="minorHAnsi" w:cstheme="minorHAnsi"/>
              </w:rPr>
              <w:t xml:space="preserve">4.5.37 </w:t>
            </w:r>
            <w:r w:rsidRPr="004969CD">
              <w:rPr>
                <w:rFonts w:asciiTheme="minorHAnsi" w:hAnsiTheme="minorHAnsi" w:cstheme="minorHAnsi"/>
              </w:rPr>
              <w:t xml:space="preserve">De leerling is zich bewust van het feit dat fitheid en een fysiek actieve leefstijl de kwaliteit van het leven zowel kwantitatief als kwalitatief verbeteren. </w:t>
            </w:r>
          </w:p>
          <w:p w14:paraId="3F583CD5" w14:textId="77777777" w:rsidR="001F6AD4" w:rsidRPr="004969CD" w:rsidRDefault="001F6AD4" w:rsidP="001F6AD4">
            <w:pPr>
              <w:rPr>
                <w:rFonts w:cstheme="minorHAnsi"/>
              </w:rPr>
            </w:pPr>
            <w:r>
              <w:rPr>
                <w:rFonts w:eastAsia="Times New Roman" w:cstheme="minorHAnsi"/>
                <w:color w:val="000000"/>
                <w:lang w:eastAsia="nl-NL"/>
              </w:rPr>
              <w:t>5.2.2.</w:t>
            </w:r>
            <w:r w:rsidRPr="004969CD">
              <w:rPr>
                <w:rFonts w:eastAsia="Times New Roman" w:cstheme="minorHAnsi"/>
                <w:color w:val="000000"/>
                <w:lang w:eastAsia="nl-NL"/>
              </w:rPr>
              <w:t xml:space="preserve">12 De leerling is voldoende flexibel en creatief in zijn leren en denken. </w:t>
            </w:r>
          </w:p>
          <w:p w14:paraId="37228D06" w14:textId="77777777" w:rsidR="001F6AD4" w:rsidRPr="00CB60B2" w:rsidRDefault="001F6AD4" w:rsidP="001F6AD4">
            <w:pPr>
              <w:rPr>
                <w:rFonts w:cstheme="minorHAnsi"/>
              </w:rPr>
            </w:pPr>
            <w:r w:rsidRPr="00CB60B2">
              <w:rPr>
                <w:rFonts w:eastAsia="Times New Roman" w:cstheme="minorHAnsi"/>
                <w:color w:val="000000"/>
                <w:lang w:eastAsia="nl-NL"/>
              </w:rPr>
              <w:t xml:space="preserve">5.2.2.17 De leerling kan losse gegevens een betekenis geven door ze te situeren in een context en ze te omschrijven. </w:t>
            </w:r>
          </w:p>
          <w:p w14:paraId="1622F223" w14:textId="77777777" w:rsidR="001F6AD4" w:rsidRDefault="001F6AD4" w:rsidP="001F6AD4">
            <w:pPr>
              <w:pStyle w:val="Normaalweb"/>
              <w:rPr>
                <w:rFonts w:asciiTheme="minorHAnsi" w:hAnsiTheme="minorHAnsi" w:cstheme="minorHAnsi"/>
                <w:color w:val="000000"/>
                <w:lang w:eastAsia="nl-NL"/>
              </w:rPr>
            </w:pPr>
            <w:r w:rsidRPr="00CB60B2">
              <w:rPr>
                <w:rFonts w:asciiTheme="minorHAnsi" w:hAnsiTheme="minorHAnsi" w:cstheme="minorHAnsi"/>
                <w:color w:val="000000"/>
                <w:lang w:eastAsia="nl-NL"/>
              </w:rPr>
              <w:t>5.2.2.18 De leerling gebruikt zelfstandig en op systematische wijze informatiebronnen op zijn niveau.</w:t>
            </w:r>
          </w:p>
          <w:p w14:paraId="57B5E8ED" w14:textId="77777777" w:rsidR="006700EE" w:rsidRDefault="006700EE" w:rsidP="001F6AD4">
            <w:pPr>
              <w:pStyle w:val="Normaalweb"/>
              <w:rPr>
                <w:rFonts w:asciiTheme="minorHAnsi" w:hAnsiTheme="minorHAnsi" w:cstheme="minorHAnsi"/>
                <w:color w:val="000000"/>
                <w:lang w:eastAsia="nl-NL"/>
              </w:rPr>
            </w:pPr>
          </w:p>
          <w:p w14:paraId="250658EC" w14:textId="55AFE375" w:rsidR="006700EE" w:rsidRDefault="006700EE" w:rsidP="001F6AD4">
            <w:pPr>
              <w:pStyle w:val="Normaalweb"/>
              <w:rPr>
                <w:rFonts w:asciiTheme="minorHAnsi" w:hAnsiTheme="minorHAnsi" w:cstheme="minorHAnsi"/>
              </w:rPr>
            </w:pPr>
          </w:p>
        </w:tc>
      </w:tr>
      <w:tr w:rsidR="001F6AD4" w:rsidRPr="004969CD" w14:paraId="40EA0AAB" w14:textId="77777777" w:rsidTr="004969CD">
        <w:tc>
          <w:tcPr>
            <w:tcW w:w="4528" w:type="dxa"/>
            <w:shd w:val="clear" w:color="auto" w:fill="D0E4A6" w:themeFill="accent4" w:themeFillTint="66"/>
            <w:vAlign w:val="center"/>
          </w:tcPr>
          <w:p w14:paraId="31B6E29E" w14:textId="7470EA0E" w:rsidR="001F6AD4" w:rsidRDefault="001F6AD4" w:rsidP="001F6AD4">
            <w:pPr>
              <w:rPr>
                <w:rFonts w:cstheme="minorHAnsi"/>
                <w:b/>
                <w:bCs/>
                <w:sz w:val="32"/>
                <w:lang w:val="en-US"/>
              </w:rPr>
            </w:pPr>
            <w:r w:rsidRPr="002D7675">
              <w:rPr>
                <w:rFonts w:cstheme="minorHAnsi"/>
                <w:b/>
                <w:bCs/>
                <w:sz w:val="32"/>
                <w:lang w:val="en-US"/>
              </w:rPr>
              <w:lastRenderedPageBreak/>
              <w:t>WONEN EN GEZIN:</w:t>
            </w:r>
          </w:p>
          <w:p w14:paraId="2AD00AA8" w14:textId="77777777" w:rsidR="002D7675" w:rsidRPr="002D7675" w:rsidRDefault="002D7675" w:rsidP="001F6AD4">
            <w:pPr>
              <w:rPr>
                <w:rFonts w:cstheme="minorHAnsi"/>
                <w:b/>
                <w:bCs/>
                <w:sz w:val="32"/>
                <w:lang w:val="en-US"/>
              </w:rPr>
            </w:pPr>
          </w:p>
          <w:p w14:paraId="2F173264" w14:textId="4936D6D5" w:rsidR="001F6AD4" w:rsidRDefault="001F6AD4" w:rsidP="001F6AD4">
            <w:pPr>
              <w:rPr>
                <w:rFonts w:cstheme="minorHAnsi"/>
                <w:sz w:val="32"/>
                <w:lang w:val="en-US"/>
              </w:rPr>
            </w:pPr>
            <w:proofErr w:type="spellStart"/>
            <w:r>
              <w:rPr>
                <w:rFonts w:cstheme="minorHAnsi"/>
                <w:sz w:val="32"/>
                <w:lang w:val="en-US"/>
              </w:rPr>
              <w:t>Seksuele</w:t>
            </w:r>
            <w:proofErr w:type="spellEnd"/>
            <w:r>
              <w:rPr>
                <w:rFonts w:cstheme="minorHAnsi"/>
                <w:sz w:val="32"/>
                <w:lang w:val="en-US"/>
              </w:rPr>
              <w:t xml:space="preserve"> </w:t>
            </w:r>
            <w:proofErr w:type="spellStart"/>
            <w:r>
              <w:rPr>
                <w:rFonts w:cstheme="minorHAnsi"/>
                <w:sz w:val="32"/>
                <w:lang w:val="en-US"/>
              </w:rPr>
              <w:t>opvoeding</w:t>
            </w:r>
            <w:proofErr w:type="spellEnd"/>
          </w:p>
          <w:p w14:paraId="7292A3F8" w14:textId="77777777" w:rsidR="001F6AD4" w:rsidRDefault="001F6AD4" w:rsidP="001F6AD4">
            <w:pPr>
              <w:rPr>
                <w:rFonts w:cstheme="minorHAnsi"/>
                <w:sz w:val="32"/>
                <w:lang w:val="en-US"/>
              </w:rPr>
            </w:pPr>
          </w:p>
        </w:tc>
        <w:tc>
          <w:tcPr>
            <w:tcW w:w="4528" w:type="dxa"/>
          </w:tcPr>
          <w:p w14:paraId="73FA184D" w14:textId="77777777" w:rsidR="00CB60B2" w:rsidRDefault="00CB60B2" w:rsidP="00CB60B2">
            <w:pPr>
              <w:pStyle w:val="Normaalweb"/>
              <w:rPr>
                <w:rFonts w:asciiTheme="minorHAnsi" w:hAnsiTheme="minorHAnsi" w:cstheme="minorHAnsi"/>
              </w:rPr>
            </w:pPr>
          </w:p>
          <w:p w14:paraId="32897FDE" w14:textId="54C06546" w:rsidR="00CB60B2" w:rsidRPr="004969CD" w:rsidRDefault="00CB60B2" w:rsidP="00CB60B2">
            <w:pPr>
              <w:pStyle w:val="Normaalweb"/>
              <w:rPr>
                <w:rFonts w:asciiTheme="minorHAnsi" w:hAnsiTheme="minorHAnsi" w:cstheme="minorHAnsi"/>
              </w:rPr>
            </w:pPr>
            <w:r>
              <w:rPr>
                <w:rFonts w:asciiTheme="minorHAnsi" w:hAnsiTheme="minorHAnsi" w:cstheme="minorHAnsi"/>
              </w:rPr>
              <w:t xml:space="preserve">4.7.43 </w:t>
            </w:r>
            <w:r w:rsidRPr="004969CD">
              <w:rPr>
                <w:rFonts w:asciiTheme="minorHAnsi" w:hAnsiTheme="minorHAnsi" w:cstheme="minorHAnsi"/>
              </w:rPr>
              <w:t>De leerling kent de lichamelijke aspecten van relaties en seksualiteit zoals lichaamsveranderingen, lichaamsverschillen, het functioneren van het eigen lichaam en dat van iemand van het andere geslacht.</w:t>
            </w:r>
          </w:p>
          <w:p w14:paraId="5FFB2F6E" w14:textId="77777777" w:rsidR="00CB60B2" w:rsidRPr="004969CD" w:rsidRDefault="00CB60B2" w:rsidP="00CB60B2">
            <w:pPr>
              <w:pStyle w:val="Normaalweb"/>
              <w:rPr>
                <w:rFonts w:asciiTheme="minorHAnsi" w:hAnsiTheme="minorHAnsi" w:cstheme="minorHAnsi"/>
              </w:rPr>
            </w:pPr>
            <w:r>
              <w:rPr>
                <w:rFonts w:asciiTheme="minorHAnsi" w:hAnsiTheme="minorHAnsi" w:cstheme="minorHAnsi"/>
              </w:rPr>
              <w:t xml:space="preserve">4.7.46 </w:t>
            </w:r>
            <w:r w:rsidRPr="004969CD">
              <w:rPr>
                <w:rFonts w:asciiTheme="minorHAnsi" w:hAnsiTheme="minorHAnsi" w:cstheme="minorHAnsi"/>
              </w:rPr>
              <w:t>De leerling heeft voldoende weerbaarheid tegenover machtsmisbruik binnen relaties zoals bij pedofilie, incest en verkrachting.</w:t>
            </w:r>
          </w:p>
          <w:p w14:paraId="42576940" w14:textId="77777777" w:rsidR="00CB60B2" w:rsidRPr="004969CD" w:rsidRDefault="00CB60B2" w:rsidP="00CB60B2">
            <w:pPr>
              <w:pStyle w:val="Normaalweb"/>
              <w:rPr>
                <w:rFonts w:asciiTheme="minorHAnsi" w:hAnsiTheme="minorHAnsi" w:cstheme="minorHAnsi"/>
              </w:rPr>
            </w:pPr>
            <w:r>
              <w:rPr>
                <w:rFonts w:asciiTheme="minorHAnsi" w:hAnsiTheme="minorHAnsi" w:cstheme="minorHAnsi"/>
              </w:rPr>
              <w:t xml:space="preserve">4.7.47 </w:t>
            </w:r>
            <w:r w:rsidRPr="004969CD">
              <w:rPr>
                <w:rFonts w:asciiTheme="minorHAnsi" w:hAnsiTheme="minorHAnsi" w:cstheme="minorHAnsi"/>
              </w:rPr>
              <w:t>De leerling is op de hoogte van de regelgeving over seksuele meerderjarigheid en ongewenst intiem gedrag.</w:t>
            </w:r>
          </w:p>
          <w:p w14:paraId="2E6D915F" w14:textId="77777777" w:rsidR="00CB60B2" w:rsidRPr="004969CD" w:rsidRDefault="00CB60B2" w:rsidP="00CB60B2">
            <w:pPr>
              <w:pStyle w:val="Normaalweb"/>
              <w:rPr>
                <w:rFonts w:asciiTheme="minorHAnsi" w:hAnsiTheme="minorHAnsi" w:cstheme="minorHAnsi"/>
              </w:rPr>
            </w:pPr>
            <w:r>
              <w:rPr>
                <w:rFonts w:asciiTheme="minorHAnsi" w:hAnsiTheme="minorHAnsi" w:cstheme="minorHAnsi"/>
              </w:rPr>
              <w:t xml:space="preserve">4.7.48 </w:t>
            </w:r>
            <w:r w:rsidRPr="004969CD">
              <w:rPr>
                <w:rFonts w:asciiTheme="minorHAnsi" w:hAnsiTheme="minorHAnsi" w:cstheme="minorHAnsi"/>
              </w:rPr>
              <w:t>De leerling vormt een eigen opinie over seksuele geaardheid, relaties en seksualiteit en oefent zich in het reflecteren op eigen gedrag.</w:t>
            </w:r>
          </w:p>
          <w:p w14:paraId="3C6EAA2D" w14:textId="77777777" w:rsidR="00CB60B2" w:rsidRPr="004969CD" w:rsidRDefault="00CB60B2" w:rsidP="00CB60B2">
            <w:pPr>
              <w:pStyle w:val="Normaalweb"/>
              <w:rPr>
                <w:rFonts w:asciiTheme="minorHAnsi" w:hAnsiTheme="minorHAnsi" w:cstheme="minorHAnsi"/>
              </w:rPr>
            </w:pPr>
            <w:r>
              <w:rPr>
                <w:rFonts w:asciiTheme="minorHAnsi" w:hAnsiTheme="minorHAnsi" w:cstheme="minorHAnsi"/>
              </w:rPr>
              <w:t xml:space="preserve">4.7.49 </w:t>
            </w:r>
            <w:r w:rsidRPr="004969CD">
              <w:rPr>
                <w:rFonts w:asciiTheme="minorHAnsi" w:hAnsiTheme="minorHAnsi" w:cstheme="minorHAnsi"/>
              </w:rPr>
              <w:t>De leerling stelt grenzen en aanvaardt grenzen in relaties.</w:t>
            </w:r>
          </w:p>
          <w:p w14:paraId="7C8350D1" w14:textId="77777777" w:rsidR="00CB60B2" w:rsidRPr="004969CD" w:rsidRDefault="00CB60B2" w:rsidP="00CB60B2">
            <w:pPr>
              <w:pStyle w:val="Normaalweb"/>
              <w:rPr>
                <w:rFonts w:asciiTheme="minorHAnsi" w:hAnsiTheme="minorHAnsi" w:cstheme="minorHAnsi"/>
              </w:rPr>
            </w:pPr>
            <w:r>
              <w:rPr>
                <w:rFonts w:asciiTheme="minorHAnsi" w:hAnsiTheme="minorHAnsi" w:cstheme="minorHAnsi"/>
              </w:rPr>
              <w:t xml:space="preserve">4.7.50 </w:t>
            </w:r>
            <w:r w:rsidRPr="004969CD">
              <w:rPr>
                <w:rFonts w:asciiTheme="minorHAnsi" w:hAnsiTheme="minorHAnsi" w:cstheme="minorHAnsi"/>
              </w:rPr>
              <w:t>De leerling gaat om met macht en onmacht in relaties.</w:t>
            </w:r>
          </w:p>
          <w:p w14:paraId="6514B3B2" w14:textId="77777777" w:rsidR="00CB60B2" w:rsidRPr="004969CD" w:rsidRDefault="00CB60B2" w:rsidP="00CB60B2">
            <w:pPr>
              <w:pStyle w:val="Normaalweb"/>
              <w:rPr>
                <w:rFonts w:asciiTheme="minorHAnsi" w:hAnsiTheme="minorHAnsi" w:cstheme="minorHAnsi"/>
              </w:rPr>
            </w:pPr>
            <w:r>
              <w:rPr>
                <w:rFonts w:asciiTheme="minorHAnsi" w:hAnsiTheme="minorHAnsi" w:cstheme="minorHAnsi"/>
              </w:rPr>
              <w:t xml:space="preserve">4.7.51 </w:t>
            </w:r>
            <w:r w:rsidRPr="004969CD">
              <w:rPr>
                <w:rFonts w:asciiTheme="minorHAnsi" w:hAnsiTheme="minorHAnsi" w:cstheme="minorHAnsi"/>
              </w:rPr>
              <w:t>De leerling staat kritisch tegenover seks en erotiek in de media.</w:t>
            </w:r>
          </w:p>
          <w:p w14:paraId="663EAADF" w14:textId="77777777" w:rsidR="00CB60B2" w:rsidRPr="004969CD" w:rsidRDefault="00CB60B2" w:rsidP="00CB60B2">
            <w:pPr>
              <w:pStyle w:val="Normaalweb"/>
              <w:rPr>
                <w:rFonts w:asciiTheme="minorHAnsi" w:hAnsiTheme="minorHAnsi" w:cstheme="minorHAnsi"/>
              </w:rPr>
            </w:pPr>
            <w:r>
              <w:rPr>
                <w:rFonts w:asciiTheme="minorHAnsi" w:hAnsiTheme="minorHAnsi" w:cstheme="minorHAnsi"/>
              </w:rPr>
              <w:t xml:space="preserve">4.8.56 </w:t>
            </w:r>
            <w:r w:rsidRPr="004969CD">
              <w:rPr>
                <w:rFonts w:asciiTheme="minorHAnsi" w:hAnsiTheme="minorHAnsi" w:cstheme="minorHAnsi"/>
              </w:rPr>
              <w:t>De leerling toont respect voor zichzelf en voor anderen zoals personen met een andere seksuele geaardheid, andere etnische groepen, andere generaties en andere denkwijzen en overtuigingen.</w:t>
            </w:r>
          </w:p>
          <w:p w14:paraId="0D2E2CD8" w14:textId="77777777" w:rsidR="00CB60B2" w:rsidRPr="004969CD" w:rsidRDefault="00CB60B2" w:rsidP="00CB60B2">
            <w:pPr>
              <w:pStyle w:val="Normaalweb"/>
              <w:rPr>
                <w:rFonts w:asciiTheme="minorHAnsi" w:hAnsiTheme="minorHAnsi" w:cstheme="minorHAnsi"/>
              </w:rPr>
            </w:pPr>
            <w:r>
              <w:rPr>
                <w:rFonts w:asciiTheme="minorHAnsi" w:hAnsiTheme="minorHAnsi" w:cstheme="minorHAnsi"/>
              </w:rPr>
              <w:t xml:space="preserve">3.2.5.58 </w:t>
            </w:r>
            <w:r w:rsidRPr="004969CD">
              <w:rPr>
                <w:rFonts w:asciiTheme="minorHAnsi" w:hAnsiTheme="minorHAnsi" w:cstheme="minorHAnsi"/>
              </w:rPr>
              <w:t>De leerling verwoordt gevoelens op een sociaal aanvaardbare manier.</w:t>
            </w:r>
          </w:p>
          <w:p w14:paraId="3F7B094D" w14:textId="14F018B5" w:rsidR="00CB60B2" w:rsidRDefault="00CB60B2" w:rsidP="00CB60B2">
            <w:pPr>
              <w:pStyle w:val="Normaalweb"/>
              <w:rPr>
                <w:rFonts w:asciiTheme="minorHAnsi" w:hAnsiTheme="minorHAnsi" w:cstheme="minorHAnsi"/>
              </w:rPr>
            </w:pPr>
            <w:r>
              <w:rPr>
                <w:rFonts w:asciiTheme="minorHAnsi" w:hAnsiTheme="minorHAnsi" w:cstheme="minorHAnsi"/>
              </w:rPr>
              <w:t xml:space="preserve">3.3.5.88 </w:t>
            </w:r>
            <w:r w:rsidRPr="004969CD">
              <w:rPr>
                <w:rFonts w:asciiTheme="minorHAnsi" w:hAnsiTheme="minorHAnsi" w:cstheme="minorHAnsi"/>
              </w:rPr>
              <w:t>De leerling gaat, waar nodig, discreet om met de gelezen informatie.</w:t>
            </w:r>
          </w:p>
          <w:p w14:paraId="59F083CF" w14:textId="1789D5DE" w:rsidR="00642BEC" w:rsidRPr="004969CD" w:rsidRDefault="00642BEC" w:rsidP="00CB60B2">
            <w:pPr>
              <w:pStyle w:val="Normaalweb"/>
              <w:rPr>
                <w:rFonts w:asciiTheme="minorHAnsi" w:hAnsiTheme="minorHAnsi" w:cstheme="minorHAnsi"/>
              </w:rPr>
            </w:pPr>
            <w:r w:rsidRPr="00642BEC">
              <w:rPr>
                <w:rFonts w:asciiTheme="minorHAnsi" w:hAnsiTheme="minorHAnsi" w:cstheme="minorHAnsi"/>
              </w:rPr>
              <w:t>8.1.2.9 De leerling neemt verantwoordelijkheid op voor zijn gedrag.</w:t>
            </w:r>
          </w:p>
          <w:p w14:paraId="733E84A8" w14:textId="77777777" w:rsidR="00CB60B2" w:rsidRPr="00EF6774" w:rsidRDefault="00CB60B2" w:rsidP="00CB60B2">
            <w:pPr>
              <w:rPr>
                <w:rFonts w:eastAsia="Times New Roman" w:cstheme="minorHAnsi"/>
              </w:rPr>
            </w:pPr>
            <w:r>
              <w:rPr>
                <w:rFonts w:eastAsia="Times New Roman" w:cstheme="minorHAnsi"/>
              </w:rPr>
              <w:t>8.3.1.</w:t>
            </w:r>
            <w:r w:rsidRPr="00EF6774">
              <w:rPr>
                <w:rFonts w:eastAsia="Times New Roman" w:cstheme="minorHAnsi"/>
              </w:rPr>
              <w:t xml:space="preserve">42 De leerling stelt zich discreet op in een gezelschap en ten aanzien van vertrouwelijke informatie. </w:t>
            </w:r>
          </w:p>
          <w:p w14:paraId="407424D5" w14:textId="77777777" w:rsidR="00CB60B2" w:rsidRPr="00EF6774" w:rsidRDefault="00CB60B2" w:rsidP="00CB60B2">
            <w:pPr>
              <w:rPr>
                <w:rFonts w:eastAsia="Times New Roman" w:cstheme="minorHAnsi"/>
              </w:rPr>
            </w:pPr>
            <w:r>
              <w:rPr>
                <w:rFonts w:eastAsia="Times New Roman" w:cstheme="minorHAnsi"/>
              </w:rPr>
              <w:t>8.3.1.</w:t>
            </w:r>
            <w:r w:rsidRPr="00EF6774">
              <w:rPr>
                <w:rFonts w:eastAsia="Times New Roman" w:cstheme="minorHAnsi"/>
              </w:rPr>
              <w:t xml:space="preserve">44 De leerling oefent zich in relatievormen die hij minder goed beheerst. </w:t>
            </w:r>
          </w:p>
          <w:p w14:paraId="42B5C656" w14:textId="77777777" w:rsidR="00CB60B2" w:rsidRPr="00EF6774" w:rsidRDefault="00CB60B2" w:rsidP="00CB60B2">
            <w:pPr>
              <w:rPr>
                <w:rFonts w:eastAsia="Times New Roman" w:cstheme="minorHAnsi"/>
              </w:rPr>
            </w:pPr>
            <w:r>
              <w:rPr>
                <w:rFonts w:eastAsia="Times New Roman" w:cstheme="minorHAnsi"/>
              </w:rPr>
              <w:lastRenderedPageBreak/>
              <w:t>8.3.1.</w:t>
            </w:r>
            <w:r w:rsidRPr="00EF6774">
              <w:rPr>
                <w:rFonts w:eastAsia="Times New Roman" w:cstheme="minorHAnsi"/>
              </w:rPr>
              <w:t xml:space="preserve">45 De leerling houdt rekening met gewenste en ongewenste effecten in een interactie. </w:t>
            </w:r>
          </w:p>
          <w:p w14:paraId="5286AB9B" w14:textId="77777777" w:rsidR="00CB60B2" w:rsidRPr="00EF6774" w:rsidRDefault="00CB60B2" w:rsidP="00CB60B2">
            <w:pPr>
              <w:rPr>
                <w:rFonts w:eastAsia="Times New Roman" w:cstheme="minorHAnsi"/>
              </w:rPr>
            </w:pPr>
            <w:r>
              <w:rPr>
                <w:rFonts w:eastAsia="Times New Roman" w:cstheme="minorHAnsi"/>
              </w:rPr>
              <w:t>8.3.1.</w:t>
            </w:r>
            <w:r w:rsidRPr="00EF6774">
              <w:rPr>
                <w:rFonts w:eastAsia="Times New Roman" w:cstheme="minorHAnsi"/>
              </w:rPr>
              <w:t xml:space="preserve">46 De leerling duidt zijn emoties, uit deze gepast en herkent en duidt andermans emoties. </w:t>
            </w:r>
          </w:p>
          <w:p w14:paraId="13723566" w14:textId="77777777" w:rsidR="00CB60B2" w:rsidRPr="00EF6774" w:rsidRDefault="00CB60B2" w:rsidP="00CB60B2">
            <w:pPr>
              <w:rPr>
                <w:rFonts w:eastAsia="Times New Roman" w:cstheme="minorHAnsi"/>
              </w:rPr>
            </w:pPr>
            <w:r>
              <w:rPr>
                <w:rFonts w:eastAsia="Times New Roman" w:cstheme="minorHAnsi"/>
              </w:rPr>
              <w:t>8.3.1.</w:t>
            </w:r>
            <w:r w:rsidRPr="00EF6774">
              <w:rPr>
                <w:rFonts w:eastAsia="Times New Roman" w:cstheme="minorHAnsi"/>
              </w:rPr>
              <w:t xml:space="preserve">47 De leerling kiest bewust relatievormen, rekening houdend met contextelementen zoals de situatie en de partners. </w:t>
            </w:r>
          </w:p>
          <w:p w14:paraId="1F774699" w14:textId="77777777" w:rsidR="00CB60B2" w:rsidRPr="00EF6774" w:rsidRDefault="00CB60B2" w:rsidP="00CB60B2">
            <w:pPr>
              <w:rPr>
                <w:rFonts w:eastAsia="Times New Roman" w:cstheme="minorHAnsi"/>
              </w:rPr>
            </w:pPr>
            <w:r>
              <w:rPr>
                <w:rFonts w:eastAsia="Times New Roman" w:cstheme="minorHAnsi"/>
              </w:rPr>
              <w:t>8.3.3.</w:t>
            </w:r>
            <w:r w:rsidRPr="00EF6774">
              <w:rPr>
                <w:rFonts w:eastAsia="Times New Roman" w:cstheme="minorHAnsi"/>
              </w:rPr>
              <w:t xml:space="preserve">56 De leerling herkent het belang van afspraken, regels, gelijkwaardigheid en het maken van keuzes binnen een relatie. </w:t>
            </w:r>
          </w:p>
          <w:p w14:paraId="3DDC2C6E" w14:textId="77777777" w:rsidR="00CB60B2" w:rsidRPr="00EF6774" w:rsidRDefault="00CB60B2" w:rsidP="00CB60B2">
            <w:pPr>
              <w:rPr>
                <w:rFonts w:eastAsia="Times New Roman" w:cstheme="minorHAnsi"/>
              </w:rPr>
            </w:pPr>
            <w:r>
              <w:rPr>
                <w:rFonts w:eastAsia="Times New Roman" w:cstheme="minorHAnsi"/>
              </w:rPr>
              <w:t>8.3.3.</w:t>
            </w:r>
            <w:r w:rsidRPr="00EF6774">
              <w:rPr>
                <w:rFonts w:eastAsia="Times New Roman" w:cstheme="minorHAnsi"/>
              </w:rPr>
              <w:t xml:space="preserve">59 De leerling accepteert verschillen en hecht belang aan respect en zorgzaamheid binnen een relatie. </w:t>
            </w:r>
          </w:p>
          <w:p w14:paraId="42A1516D" w14:textId="77777777" w:rsidR="00CB60B2" w:rsidRPr="00EF6774" w:rsidRDefault="00CB60B2" w:rsidP="00CB60B2">
            <w:pPr>
              <w:rPr>
                <w:rFonts w:eastAsia="Times New Roman" w:cstheme="minorHAnsi"/>
              </w:rPr>
            </w:pPr>
            <w:r>
              <w:rPr>
                <w:rFonts w:eastAsia="Times New Roman" w:cstheme="minorHAnsi"/>
              </w:rPr>
              <w:t>8.3.3.</w:t>
            </w:r>
            <w:r w:rsidRPr="00EF6774">
              <w:rPr>
                <w:rFonts w:eastAsia="Times New Roman" w:cstheme="minorHAnsi"/>
              </w:rPr>
              <w:t xml:space="preserve">61 De leerling weegt het belang af van een relatie tegenover andere relaties en bepaalt zijn prioriteiten. </w:t>
            </w:r>
          </w:p>
          <w:p w14:paraId="6E667C40" w14:textId="5D9BC59B" w:rsidR="00CB60B2" w:rsidRDefault="00CB60B2" w:rsidP="001F6AD4">
            <w:pPr>
              <w:pStyle w:val="Normaalweb"/>
              <w:rPr>
                <w:rFonts w:asciiTheme="minorHAnsi" w:hAnsiTheme="minorHAnsi" w:cstheme="minorHAnsi"/>
              </w:rPr>
            </w:pPr>
            <w:r w:rsidRPr="00CB60B2">
              <w:rPr>
                <w:rFonts w:asciiTheme="minorHAnsi" w:hAnsiTheme="minorHAnsi" w:cstheme="minorHAnsi"/>
              </w:rPr>
              <w:t>8.3.4.77 De leerling is bij conflicten bereid naar anderen te luisteren, hun de kans te geven zich uit te drukken, hen te respecteren, hun emotionele grenzen te respecteren en te overleggen</w:t>
            </w:r>
          </w:p>
          <w:p w14:paraId="7EA95335" w14:textId="77AD8A75" w:rsidR="00CB60B2" w:rsidRDefault="00CB60B2" w:rsidP="001F6AD4">
            <w:pPr>
              <w:pStyle w:val="Normaalweb"/>
              <w:rPr>
                <w:rFonts w:asciiTheme="minorHAnsi" w:hAnsiTheme="minorHAnsi" w:cstheme="minorHAnsi"/>
              </w:rPr>
            </w:pPr>
          </w:p>
        </w:tc>
      </w:tr>
      <w:tr w:rsidR="001F6AD4" w:rsidRPr="004969CD" w14:paraId="47886E4F" w14:textId="77777777" w:rsidTr="004969CD">
        <w:tc>
          <w:tcPr>
            <w:tcW w:w="4528" w:type="dxa"/>
            <w:shd w:val="clear" w:color="auto" w:fill="D0E4A6" w:themeFill="accent4" w:themeFillTint="66"/>
            <w:vAlign w:val="center"/>
          </w:tcPr>
          <w:p w14:paraId="0104647D" w14:textId="0A359458" w:rsidR="001F6AD4" w:rsidRDefault="001F6AD4" w:rsidP="001F6AD4">
            <w:pPr>
              <w:rPr>
                <w:rFonts w:cstheme="minorHAnsi"/>
                <w:b/>
                <w:bCs/>
                <w:sz w:val="32"/>
                <w:lang w:val="en-US"/>
              </w:rPr>
            </w:pPr>
            <w:r w:rsidRPr="002D7675">
              <w:rPr>
                <w:rFonts w:cstheme="minorHAnsi"/>
                <w:b/>
                <w:bCs/>
                <w:sz w:val="32"/>
                <w:lang w:val="en-US"/>
              </w:rPr>
              <w:lastRenderedPageBreak/>
              <w:t>WERK:</w:t>
            </w:r>
          </w:p>
          <w:p w14:paraId="4488A81E" w14:textId="77777777" w:rsidR="002D7675" w:rsidRPr="002D7675" w:rsidRDefault="002D7675" w:rsidP="001F6AD4">
            <w:pPr>
              <w:rPr>
                <w:rFonts w:cstheme="minorHAnsi"/>
                <w:b/>
                <w:bCs/>
                <w:sz w:val="32"/>
                <w:lang w:val="en-US"/>
              </w:rPr>
            </w:pPr>
          </w:p>
          <w:p w14:paraId="0F56C68B" w14:textId="4CAC7412" w:rsidR="001F6AD4" w:rsidRDefault="001F6AD4" w:rsidP="001F6AD4">
            <w:pPr>
              <w:rPr>
                <w:rFonts w:cstheme="minorHAnsi"/>
                <w:sz w:val="32"/>
                <w:lang w:val="en-US"/>
              </w:rPr>
            </w:pPr>
            <w:r>
              <w:rPr>
                <w:rFonts w:cstheme="minorHAnsi"/>
                <w:sz w:val="32"/>
                <w:lang w:val="en-US"/>
              </w:rPr>
              <w:t>Op stage</w:t>
            </w:r>
          </w:p>
        </w:tc>
        <w:tc>
          <w:tcPr>
            <w:tcW w:w="4528" w:type="dxa"/>
          </w:tcPr>
          <w:p w14:paraId="2B81276C" w14:textId="77777777" w:rsidR="002D7675" w:rsidRDefault="002D7675" w:rsidP="001F6AD4">
            <w:pPr>
              <w:pStyle w:val="Normaalweb"/>
              <w:rPr>
                <w:rFonts w:asciiTheme="minorHAnsi" w:hAnsiTheme="minorHAnsi" w:cstheme="minorHAnsi"/>
              </w:rPr>
            </w:pPr>
          </w:p>
          <w:p w14:paraId="5AAD31BA" w14:textId="00B7F00F" w:rsidR="001F6AD4" w:rsidRPr="004969CD" w:rsidRDefault="001F6AD4" w:rsidP="001F6AD4">
            <w:pPr>
              <w:pStyle w:val="Normaalweb"/>
              <w:rPr>
                <w:rFonts w:asciiTheme="minorHAnsi" w:hAnsiTheme="minorHAnsi" w:cstheme="minorHAnsi"/>
              </w:rPr>
            </w:pPr>
            <w:r>
              <w:rPr>
                <w:rFonts w:asciiTheme="minorHAnsi" w:hAnsiTheme="minorHAnsi" w:cstheme="minorHAnsi"/>
              </w:rPr>
              <w:t xml:space="preserve">1.7.46 </w:t>
            </w:r>
            <w:r w:rsidRPr="004969CD">
              <w:rPr>
                <w:rFonts w:asciiTheme="minorHAnsi" w:hAnsiTheme="minorHAnsi" w:cstheme="minorHAnsi"/>
              </w:rPr>
              <w:t>De leerling ziet het belang in van maatschappelijk relevante formulieren en procedures.</w:t>
            </w:r>
          </w:p>
          <w:p w14:paraId="4159A61B" w14:textId="0383BEF2" w:rsidR="001F6AD4" w:rsidRDefault="001F6AD4" w:rsidP="001F6AD4">
            <w:pPr>
              <w:pStyle w:val="Normaalweb"/>
              <w:rPr>
                <w:rFonts w:asciiTheme="minorHAnsi" w:hAnsiTheme="minorHAnsi" w:cstheme="minorHAnsi"/>
              </w:rPr>
            </w:pPr>
            <w:r>
              <w:rPr>
                <w:rFonts w:asciiTheme="minorHAnsi" w:hAnsiTheme="minorHAnsi" w:cstheme="minorHAnsi"/>
              </w:rPr>
              <w:t xml:space="preserve">1.7.47 </w:t>
            </w:r>
            <w:r w:rsidRPr="004969CD">
              <w:rPr>
                <w:rFonts w:asciiTheme="minorHAnsi" w:hAnsiTheme="minorHAnsi" w:cstheme="minorHAnsi"/>
              </w:rPr>
              <w:t>De leerling gaat adequaat om met maatschappelijk relevante formulieren.</w:t>
            </w:r>
          </w:p>
          <w:p w14:paraId="7040EA6E" w14:textId="1D241F13" w:rsidR="00642BEC" w:rsidRPr="004969CD" w:rsidRDefault="00642BEC" w:rsidP="001F6AD4">
            <w:pPr>
              <w:pStyle w:val="Normaalweb"/>
              <w:rPr>
                <w:rFonts w:asciiTheme="minorHAnsi" w:hAnsiTheme="minorHAnsi" w:cstheme="minorHAnsi"/>
              </w:rPr>
            </w:pPr>
            <w:r w:rsidRPr="00642BEC">
              <w:rPr>
                <w:rFonts w:asciiTheme="minorHAnsi" w:hAnsiTheme="minorHAnsi" w:cstheme="minorHAnsi"/>
              </w:rPr>
              <w:t>3.3.5.88 De leerling gaat, waar nodig, discreet om met de gelezen informatie.</w:t>
            </w:r>
          </w:p>
          <w:p w14:paraId="2746251D" w14:textId="1FCED1E1" w:rsidR="001F6AD4" w:rsidRDefault="001F6AD4" w:rsidP="001F6AD4">
            <w:pPr>
              <w:pStyle w:val="Normaalweb"/>
              <w:rPr>
                <w:rFonts w:asciiTheme="minorHAnsi" w:hAnsiTheme="minorHAnsi" w:cstheme="minorHAnsi"/>
              </w:rPr>
            </w:pPr>
            <w:r>
              <w:rPr>
                <w:rFonts w:asciiTheme="minorHAnsi" w:hAnsiTheme="minorHAnsi" w:cstheme="minorHAnsi"/>
              </w:rPr>
              <w:t xml:space="preserve">4.6.41 </w:t>
            </w:r>
            <w:r w:rsidRPr="004969CD">
              <w:rPr>
                <w:rFonts w:asciiTheme="minorHAnsi" w:hAnsiTheme="minorHAnsi" w:cstheme="minorHAnsi"/>
              </w:rPr>
              <w:t>De leerling gaat om met werkdruk en prestatiestress.</w:t>
            </w:r>
          </w:p>
          <w:p w14:paraId="7C121325" w14:textId="77777777" w:rsidR="00642BEC" w:rsidRPr="00642BEC" w:rsidRDefault="00642BEC" w:rsidP="00642BEC">
            <w:pPr>
              <w:pStyle w:val="Normaalweb"/>
              <w:rPr>
                <w:rFonts w:asciiTheme="minorHAnsi" w:hAnsiTheme="minorHAnsi" w:cstheme="minorHAnsi"/>
              </w:rPr>
            </w:pPr>
            <w:r w:rsidRPr="00642BEC">
              <w:rPr>
                <w:rFonts w:asciiTheme="minorHAnsi" w:hAnsiTheme="minorHAnsi" w:cstheme="minorHAnsi"/>
              </w:rPr>
              <w:t xml:space="preserve">8.1.2.9  De leerling neemt verantwoordelijkheid op voor zijn gedrag. </w:t>
            </w:r>
          </w:p>
          <w:p w14:paraId="5C5676A2" w14:textId="1AA05BD7" w:rsidR="00642BEC" w:rsidRPr="004969CD" w:rsidRDefault="00642BEC" w:rsidP="001F6AD4">
            <w:pPr>
              <w:pStyle w:val="Normaalweb"/>
              <w:rPr>
                <w:rFonts w:asciiTheme="minorHAnsi" w:hAnsiTheme="minorHAnsi" w:cstheme="minorHAnsi"/>
              </w:rPr>
            </w:pPr>
            <w:r w:rsidRPr="00642BEC">
              <w:rPr>
                <w:rFonts w:asciiTheme="minorHAnsi" w:hAnsiTheme="minorHAnsi" w:cstheme="minorHAnsi"/>
              </w:rPr>
              <w:t xml:space="preserve">8.3.1.42 De leerling stelt zich discreet op in een gezelschap en ten aanzien van vertrouwelijke informatie. </w:t>
            </w:r>
          </w:p>
          <w:p w14:paraId="490A9211" w14:textId="77777777" w:rsidR="001F6AD4" w:rsidRPr="00410507" w:rsidRDefault="001F6AD4" w:rsidP="001F6AD4">
            <w:pPr>
              <w:rPr>
                <w:rFonts w:eastAsia="Times New Roman" w:cstheme="minorHAnsi"/>
              </w:rPr>
            </w:pPr>
            <w:r w:rsidRPr="00410507">
              <w:rPr>
                <w:rFonts w:eastAsia="Times New Roman" w:cstheme="minorHAnsi"/>
              </w:rPr>
              <w:lastRenderedPageBreak/>
              <w:t xml:space="preserve">8.3.4 67 De leerling werkt thuis, op school, op stage en bij vrijetijdsbesteding mee aan een goede verstandhouding. </w:t>
            </w:r>
          </w:p>
          <w:p w14:paraId="3592696C" w14:textId="77777777" w:rsidR="001F6AD4" w:rsidRPr="004969CD" w:rsidRDefault="001F6AD4" w:rsidP="001F6AD4">
            <w:pPr>
              <w:rPr>
                <w:rFonts w:cstheme="minorHAnsi"/>
              </w:rPr>
            </w:pPr>
            <w:r>
              <w:rPr>
                <w:rFonts w:eastAsia="Times New Roman" w:cstheme="minorHAnsi"/>
                <w:color w:val="000000"/>
                <w:lang w:eastAsia="nl-NL"/>
              </w:rPr>
              <w:t>5.2.3.</w:t>
            </w:r>
            <w:r w:rsidRPr="004969CD">
              <w:rPr>
                <w:rFonts w:eastAsia="Times New Roman" w:cstheme="minorHAnsi"/>
                <w:color w:val="000000"/>
                <w:lang w:eastAsia="nl-NL"/>
              </w:rPr>
              <w:t xml:space="preserve">25 De leerling weegt de mogelijke oplossingswijzen/ keuzemogelijkheden af en selecteert de beste. </w:t>
            </w:r>
          </w:p>
          <w:p w14:paraId="4CE32681" w14:textId="77777777" w:rsidR="001F6AD4" w:rsidRPr="004969CD" w:rsidRDefault="001F6AD4" w:rsidP="001F6AD4">
            <w:pPr>
              <w:rPr>
                <w:rFonts w:eastAsia="Times New Roman" w:cstheme="minorHAnsi"/>
                <w:lang w:eastAsia="nl-NL"/>
              </w:rPr>
            </w:pPr>
            <w:r>
              <w:rPr>
                <w:rFonts w:eastAsia="Times New Roman" w:cstheme="minorHAnsi"/>
                <w:color w:val="000000"/>
                <w:lang w:eastAsia="nl-NL"/>
              </w:rPr>
              <w:t>5.2.4.</w:t>
            </w:r>
            <w:r w:rsidRPr="004969CD">
              <w:rPr>
                <w:rFonts w:eastAsia="Times New Roman" w:cstheme="minorHAnsi"/>
                <w:color w:val="000000"/>
                <w:lang w:eastAsia="nl-NL"/>
              </w:rPr>
              <w:t xml:space="preserve">34 De leerling controleert regelmatig of hij het geleerde nog voldoende kent. </w:t>
            </w:r>
          </w:p>
          <w:p w14:paraId="41490DA3" w14:textId="77777777" w:rsidR="001F6AD4" w:rsidRPr="004969CD" w:rsidRDefault="001F6AD4" w:rsidP="001F6AD4">
            <w:pPr>
              <w:rPr>
                <w:rFonts w:eastAsia="Times New Roman" w:cstheme="minorHAnsi"/>
                <w:lang w:eastAsia="nl-NL"/>
              </w:rPr>
            </w:pPr>
            <w:r>
              <w:rPr>
                <w:rFonts w:eastAsia="Times New Roman" w:cstheme="minorHAnsi"/>
                <w:color w:val="000000"/>
                <w:lang w:eastAsia="nl-NL"/>
              </w:rPr>
              <w:t>5.3.4.</w:t>
            </w:r>
            <w:r w:rsidRPr="004969CD">
              <w:rPr>
                <w:rFonts w:eastAsia="Times New Roman" w:cstheme="minorHAnsi"/>
                <w:color w:val="000000"/>
                <w:lang w:eastAsia="nl-NL"/>
              </w:rPr>
              <w:t xml:space="preserve">35 De leerling controleert de gevonden oplossing en reflecteert op de oplossingsweg. </w:t>
            </w:r>
          </w:p>
          <w:p w14:paraId="2A9CF9D6" w14:textId="77777777" w:rsidR="001F6AD4" w:rsidRPr="004969CD" w:rsidRDefault="001F6AD4" w:rsidP="001F6AD4">
            <w:pPr>
              <w:rPr>
                <w:rFonts w:eastAsia="Times New Roman" w:cstheme="minorHAnsi"/>
                <w:lang w:eastAsia="nl-NL"/>
              </w:rPr>
            </w:pPr>
            <w:r>
              <w:rPr>
                <w:rFonts w:eastAsia="Times New Roman" w:cstheme="minorHAnsi"/>
                <w:color w:val="000000"/>
                <w:lang w:eastAsia="nl-NL"/>
              </w:rPr>
              <w:t>5.3.1.</w:t>
            </w:r>
            <w:r w:rsidRPr="004969CD">
              <w:rPr>
                <w:rFonts w:eastAsia="Times New Roman" w:cstheme="minorHAnsi"/>
                <w:color w:val="000000"/>
                <w:lang w:eastAsia="nl-NL"/>
              </w:rPr>
              <w:t xml:space="preserve">36 De leerling is probleemgevoelig en probleembewust. </w:t>
            </w:r>
          </w:p>
          <w:p w14:paraId="206113FB" w14:textId="6329557D" w:rsidR="001F6AD4" w:rsidRPr="00196CAB" w:rsidRDefault="001F6AD4" w:rsidP="001F6AD4">
            <w:pPr>
              <w:pStyle w:val="Normaalweb"/>
              <w:rPr>
                <w:rFonts w:asciiTheme="minorHAnsi" w:hAnsiTheme="minorHAnsi" w:cstheme="minorHAnsi"/>
              </w:rPr>
            </w:pPr>
            <w:r w:rsidRPr="00196CAB">
              <w:rPr>
                <w:rFonts w:asciiTheme="minorHAnsi" w:hAnsiTheme="minorHAnsi" w:cstheme="minorHAnsi"/>
                <w:color w:val="000000"/>
                <w:lang w:eastAsia="nl-NL"/>
              </w:rPr>
              <w:t>5.3.1.39 Vooraleer hij tot actie overgaat stelt de leerling één of meerdere mogelijke werkplannen op waaruit hij het meest adequate kiest.</w:t>
            </w:r>
          </w:p>
          <w:p w14:paraId="0F0B820A" w14:textId="2C219BC1" w:rsidR="001F6AD4" w:rsidRDefault="001F6AD4" w:rsidP="001F6AD4">
            <w:pPr>
              <w:pStyle w:val="Normaalweb"/>
              <w:rPr>
                <w:rFonts w:asciiTheme="minorHAnsi" w:hAnsiTheme="minorHAnsi" w:cstheme="minorHAnsi"/>
              </w:rPr>
            </w:pPr>
          </w:p>
        </w:tc>
      </w:tr>
      <w:tr w:rsidR="001F6AD4" w:rsidRPr="004969CD" w14:paraId="1235B66F" w14:textId="77777777" w:rsidTr="004969CD">
        <w:tc>
          <w:tcPr>
            <w:tcW w:w="4528" w:type="dxa"/>
            <w:shd w:val="clear" w:color="auto" w:fill="D0E4A6" w:themeFill="accent4" w:themeFillTint="66"/>
            <w:vAlign w:val="center"/>
          </w:tcPr>
          <w:p w14:paraId="26181E13" w14:textId="49A670EC" w:rsidR="001F6AD4" w:rsidRDefault="001F6AD4" w:rsidP="001F6AD4">
            <w:pPr>
              <w:rPr>
                <w:rFonts w:cstheme="minorHAnsi"/>
                <w:b/>
                <w:bCs/>
                <w:sz w:val="32"/>
                <w:lang w:val="en-US"/>
              </w:rPr>
            </w:pPr>
            <w:r w:rsidRPr="002D7675">
              <w:rPr>
                <w:rFonts w:cstheme="minorHAnsi"/>
                <w:b/>
                <w:bCs/>
                <w:sz w:val="32"/>
                <w:lang w:val="en-US"/>
              </w:rPr>
              <w:lastRenderedPageBreak/>
              <w:t>WERK:</w:t>
            </w:r>
          </w:p>
          <w:p w14:paraId="1146E867" w14:textId="77777777" w:rsidR="002D7675" w:rsidRPr="002D7675" w:rsidRDefault="002D7675" w:rsidP="001F6AD4">
            <w:pPr>
              <w:rPr>
                <w:rFonts w:cstheme="minorHAnsi"/>
                <w:b/>
                <w:bCs/>
                <w:sz w:val="32"/>
                <w:lang w:val="en-US"/>
              </w:rPr>
            </w:pPr>
          </w:p>
          <w:p w14:paraId="43EE4064" w14:textId="5D7C2F55" w:rsidR="001F6AD4" w:rsidRDefault="001F6AD4" w:rsidP="001F6AD4">
            <w:pPr>
              <w:rPr>
                <w:rFonts w:cstheme="minorHAnsi"/>
                <w:sz w:val="32"/>
                <w:lang w:val="en-US"/>
              </w:rPr>
            </w:pPr>
            <w:proofErr w:type="spellStart"/>
            <w:r>
              <w:rPr>
                <w:rFonts w:cstheme="minorHAnsi"/>
                <w:sz w:val="32"/>
                <w:lang w:val="en-US"/>
              </w:rPr>
              <w:t>Werken</w:t>
            </w:r>
            <w:proofErr w:type="spellEnd"/>
            <w:r>
              <w:rPr>
                <w:rFonts w:cstheme="minorHAnsi"/>
                <w:sz w:val="32"/>
                <w:lang w:val="en-US"/>
              </w:rPr>
              <w:t xml:space="preserve"> </w:t>
            </w:r>
            <w:proofErr w:type="spellStart"/>
            <w:r>
              <w:rPr>
                <w:rFonts w:cstheme="minorHAnsi"/>
                <w:sz w:val="32"/>
                <w:lang w:val="en-US"/>
              </w:rPr>
              <w:t>als</w:t>
            </w:r>
            <w:proofErr w:type="spellEnd"/>
            <w:r>
              <w:rPr>
                <w:rFonts w:cstheme="minorHAnsi"/>
                <w:sz w:val="32"/>
                <w:lang w:val="en-US"/>
              </w:rPr>
              <w:t xml:space="preserve"> </w:t>
            </w:r>
            <w:proofErr w:type="spellStart"/>
            <w:r>
              <w:rPr>
                <w:rFonts w:cstheme="minorHAnsi"/>
                <w:sz w:val="32"/>
                <w:lang w:val="en-US"/>
              </w:rPr>
              <w:t>jobstudent</w:t>
            </w:r>
            <w:proofErr w:type="spellEnd"/>
          </w:p>
        </w:tc>
        <w:tc>
          <w:tcPr>
            <w:tcW w:w="4528" w:type="dxa"/>
          </w:tcPr>
          <w:p w14:paraId="75152B0B" w14:textId="222C68AB" w:rsidR="001F6AD4" w:rsidRDefault="001F6AD4" w:rsidP="001F6AD4">
            <w:pPr>
              <w:pStyle w:val="Normaalweb"/>
              <w:rPr>
                <w:rFonts w:asciiTheme="minorHAnsi" w:hAnsiTheme="minorHAnsi" w:cstheme="minorHAnsi"/>
              </w:rPr>
            </w:pPr>
          </w:p>
          <w:p w14:paraId="0A8DE009" w14:textId="77777777" w:rsidR="00196CAB" w:rsidRPr="004969CD" w:rsidRDefault="00196CAB" w:rsidP="00196CAB">
            <w:pPr>
              <w:pStyle w:val="Normaalweb"/>
              <w:rPr>
                <w:rFonts w:asciiTheme="minorHAnsi" w:hAnsiTheme="minorHAnsi" w:cstheme="minorHAnsi"/>
              </w:rPr>
            </w:pPr>
            <w:r>
              <w:rPr>
                <w:rFonts w:asciiTheme="minorHAnsi" w:hAnsiTheme="minorHAnsi" w:cstheme="minorHAnsi"/>
              </w:rPr>
              <w:t xml:space="preserve">1.6.44 </w:t>
            </w:r>
            <w:r w:rsidRPr="004969CD">
              <w:rPr>
                <w:rFonts w:asciiTheme="minorHAnsi" w:hAnsiTheme="minorHAnsi" w:cstheme="minorHAnsi"/>
              </w:rPr>
              <w:t>De leerling kent de voor hem relevante aspecten van de sociale wetgeving en het arbeidsrecht.</w:t>
            </w:r>
          </w:p>
          <w:p w14:paraId="7FD868EC" w14:textId="77777777" w:rsidR="00196CAB" w:rsidRPr="004969CD" w:rsidRDefault="00196CAB" w:rsidP="00196CAB">
            <w:pPr>
              <w:pStyle w:val="Normaalweb"/>
              <w:rPr>
                <w:rFonts w:asciiTheme="minorHAnsi" w:hAnsiTheme="minorHAnsi" w:cstheme="minorHAnsi"/>
              </w:rPr>
            </w:pPr>
            <w:r>
              <w:rPr>
                <w:rFonts w:asciiTheme="minorHAnsi" w:hAnsiTheme="minorHAnsi" w:cstheme="minorHAnsi"/>
              </w:rPr>
              <w:t xml:space="preserve">1.7.45 </w:t>
            </w:r>
            <w:r w:rsidRPr="004969CD">
              <w:rPr>
                <w:rFonts w:asciiTheme="minorHAnsi" w:hAnsiTheme="minorHAnsi" w:cstheme="minorHAnsi"/>
              </w:rPr>
              <w:t>De leerling kan solliciteren.</w:t>
            </w:r>
          </w:p>
          <w:p w14:paraId="2C3E13A8" w14:textId="77777777" w:rsidR="00196CAB" w:rsidRPr="004969CD" w:rsidRDefault="00196CAB" w:rsidP="00196CAB">
            <w:pPr>
              <w:pStyle w:val="Normaalweb"/>
              <w:rPr>
                <w:rFonts w:asciiTheme="minorHAnsi" w:hAnsiTheme="minorHAnsi" w:cstheme="minorHAnsi"/>
              </w:rPr>
            </w:pPr>
            <w:r>
              <w:rPr>
                <w:rFonts w:asciiTheme="minorHAnsi" w:hAnsiTheme="minorHAnsi" w:cstheme="minorHAnsi"/>
              </w:rPr>
              <w:t xml:space="preserve">1.8.49 </w:t>
            </w:r>
            <w:r w:rsidRPr="004969CD">
              <w:rPr>
                <w:rFonts w:asciiTheme="minorHAnsi" w:hAnsiTheme="minorHAnsi" w:cstheme="minorHAnsi"/>
              </w:rPr>
              <w:t>leerling kent en respecteert maatschappelijke diensten.</w:t>
            </w:r>
          </w:p>
          <w:p w14:paraId="350A6664" w14:textId="77777777" w:rsidR="00196CAB" w:rsidRPr="004969CD" w:rsidRDefault="00196CAB" w:rsidP="00196CAB">
            <w:pPr>
              <w:pStyle w:val="Normaalweb"/>
              <w:rPr>
                <w:rFonts w:asciiTheme="minorHAnsi" w:hAnsiTheme="minorHAnsi" w:cstheme="minorHAnsi"/>
              </w:rPr>
            </w:pPr>
            <w:r>
              <w:rPr>
                <w:rFonts w:asciiTheme="minorHAnsi" w:hAnsiTheme="minorHAnsi" w:cstheme="minorHAnsi"/>
              </w:rPr>
              <w:t xml:space="preserve">3.4.5.103 </w:t>
            </w:r>
            <w:r w:rsidRPr="004969CD">
              <w:rPr>
                <w:rFonts w:asciiTheme="minorHAnsi" w:hAnsiTheme="minorHAnsi" w:cstheme="minorHAnsi"/>
              </w:rPr>
              <w:t>De leerling gaat voorzichtig om met schriftelijke mededelingen en is behoedzaam in het gebruik van zijn handtekening.</w:t>
            </w:r>
          </w:p>
          <w:p w14:paraId="6B06D9E6" w14:textId="77777777" w:rsidR="00196CAB" w:rsidRPr="00410507" w:rsidRDefault="00196CAB" w:rsidP="00196CAB">
            <w:pPr>
              <w:rPr>
                <w:rFonts w:eastAsia="Times New Roman" w:cstheme="minorHAnsi"/>
              </w:rPr>
            </w:pPr>
            <w:r>
              <w:rPr>
                <w:rFonts w:eastAsia="Times New Roman" w:cstheme="minorHAnsi"/>
              </w:rPr>
              <w:t>8.2.2.</w:t>
            </w:r>
            <w:r w:rsidRPr="00410507">
              <w:rPr>
                <w:rFonts w:eastAsia="Times New Roman" w:cstheme="minorHAnsi"/>
              </w:rPr>
              <w:t xml:space="preserve">32 De leerling bedenkt een stappenplan, om een niet direct bereikbaar doel in het sociale domein te realiseren, rekening houdend met de volgorde van de stappen, met mogelijke hindernissen en met het belang van een goede timing. </w:t>
            </w:r>
          </w:p>
          <w:p w14:paraId="00E24904" w14:textId="77777777" w:rsidR="00196CAB" w:rsidRPr="004969CD" w:rsidRDefault="00196CAB" w:rsidP="00196CAB">
            <w:pPr>
              <w:rPr>
                <w:rFonts w:eastAsia="Times New Roman" w:cstheme="minorHAnsi"/>
                <w:color w:val="000000"/>
                <w:lang w:eastAsia="nl-NL"/>
              </w:rPr>
            </w:pPr>
            <w:r>
              <w:rPr>
                <w:rFonts w:eastAsia="Times New Roman" w:cstheme="minorHAnsi"/>
                <w:color w:val="000000"/>
                <w:lang w:eastAsia="nl-NL"/>
              </w:rPr>
              <w:t>5.2.1.</w:t>
            </w:r>
            <w:r w:rsidRPr="004969CD">
              <w:rPr>
                <w:rFonts w:eastAsia="Times New Roman" w:cstheme="minorHAnsi"/>
                <w:color w:val="000000"/>
                <w:lang w:eastAsia="nl-NL"/>
              </w:rPr>
              <w:t xml:space="preserve">7 De leerling weet bij welke personen, instanties en in welke informatiebronnen hij welke informatie kan vinden. </w:t>
            </w:r>
          </w:p>
          <w:p w14:paraId="6CF5250F" w14:textId="77777777" w:rsidR="001F6AD4" w:rsidRDefault="00196CAB" w:rsidP="001F6AD4">
            <w:pPr>
              <w:pStyle w:val="Normaalweb"/>
              <w:rPr>
                <w:rFonts w:asciiTheme="minorHAnsi" w:hAnsiTheme="minorHAnsi" w:cstheme="minorHAnsi"/>
                <w:color w:val="000000"/>
                <w:lang w:eastAsia="nl-NL"/>
              </w:rPr>
            </w:pPr>
            <w:r w:rsidRPr="00196CAB">
              <w:rPr>
                <w:rFonts w:asciiTheme="minorHAnsi" w:hAnsiTheme="minorHAnsi" w:cstheme="minorHAnsi"/>
                <w:color w:val="000000"/>
                <w:lang w:eastAsia="nl-NL"/>
              </w:rPr>
              <w:t>5.2.1.8 De leerling verruimt zijn horizon betreffende zijn toekomst.</w:t>
            </w:r>
          </w:p>
          <w:p w14:paraId="26291C77" w14:textId="1511F51D" w:rsidR="002D7675" w:rsidRDefault="002D7675" w:rsidP="001F6AD4">
            <w:pPr>
              <w:pStyle w:val="Normaalweb"/>
              <w:rPr>
                <w:rFonts w:asciiTheme="minorHAnsi" w:hAnsiTheme="minorHAnsi" w:cstheme="minorHAnsi"/>
              </w:rPr>
            </w:pPr>
          </w:p>
        </w:tc>
      </w:tr>
      <w:tr w:rsidR="003559C5" w:rsidRPr="004969CD" w14:paraId="5570D9EA" w14:textId="77777777" w:rsidTr="004969CD">
        <w:tc>
          <w:tcPr>
            <w:tcW w:w="4528" w:type="dxa"/>
            <w:shd w:val="clear" w:color="auto" w:fill="D0E4A6" w:themeFill="accent4" w:themeFillTint="66"/>
            <w:vAlign w:val="center"/>
          </w:tcPr>
          <w:p w14:paraId="73BF3430" w14:textId="15DDABFE" w:rsidR="003559C5" w:rsidRPr="002D7675" w:rsidRDefault="001F6AD4" w:rsidP="004969CD">
            <w:pPr>
              <w:rPr>
                <w:rFonts w:cstheme="minorHAnsi"/>
                <w:b/>
                <w:bCs/>
                <w:sz w:val="32"/>
                <w:lang w:val="en-US"/>
              </w:rPr>
            </w:pPr>
            <w:r w:rsidRPr="002D7675">
              <w:rPr>
                <w:rFonts w:cstheme="minorHAnsi"/>
                <w:b/>
                <w:bCs/>
                <w:sz w:val="32"/>
                <w:lang w:val="en-US"/>
              </w:rPr>
              <w:lastRenderedPageBreak/>
              <w:t>WERK:</w:t>
            </w:r>
          </w:p>
          <w:p w14:paraId="741BF8DA" w14:textId="77777777" w:rsidR="002D7675" w:rsidRDefault="002D7675" w:rsidP="004969CD">
            <w:pPr>
              <w:rPr>
                <w:rFonts w:cstheme="minorHAnsi"/>
                <w:sz w:val="32"/>
                <w:lang w:val="en-US"/>
              </w:rPr>
            </w:pPr>
          </w:p>
          <w:p w14:paraId="76E61ECF" w14:textId="77777777" w:rsidR="00D16A9F" w:rsidRDefault="001F6AD4" w:rsidP="004969CD">
            <w:pPr>
              <w:rPr>
                <w:rFonts w:cstheme="minorHAnsi"/>
                <w:sz w:val="32"/>
                <w:lang w:val="en-US"/>
              </w:rPr>
            </w:pPr>
            <w:proofErr w:type="spellStart"/>
            <w:r>
              <w:rPr>
                <w:rFonts w:cstheme="minorHAnsi"/>
                <w:sz w:val="32"/>
                <w:lang w:val="en-US"/>
              </w:rPr>
              <w:t>Afstuderen</w:t>
            </w:r>
            <w:proofErr w:type="spellEnd"/>
          </w:p>
          <w:p w14:paraId="539D4356" w14:textId="6662C9D7" w:rsidR="001F6AD4" w:rsidRPr="004969CD" w:rsidRDefault="001F6AD4" w:rsidP="004969CD">
            <w:pPr>
              <w:rPr>
                <w:rFonts w:cstheme="minorHAnsi"/>
                <w:sz w:val="32"/>
                <w:lang w:val="en-US"/>
              </w:rPr>
            </w:pPr>
            <w:r>
              <w:rPr>
                <w:rFonts w:cstheme="minorHAnsi"/>
                <w:sz w:val="32"/>
                <w:lang w:val="en-US"/>
              </w:rPr>
              <w:t xml:space="preserve">Op </w:t>
            </w:r>
            <w:proofErr w:type="spellStart"/>
            <w:r>
              <w:rPr>
                <w:rFonts w:cstheme="minorHAnsi"/>
                <w:sz w:val="32"/>
                <w:lang w:val="en-US"/>
              </w:rPr>
              <w:t>zoek</w:t>
            </w:r>
            <w:proofErr w:type="spellEnd"/>
            <w:r>
              <w:rPr>
                <w:rFonts w:cstheme="minorHAnsi"/>
                <w:sz w:val="32"/>
                <w:lang w:val="en-US"/>
              </w:rPr>
              <w:t xml:space="preserve"> </w:t>
            </w:r>
            <w:proofErr w:type="spellStart"/>
            <w:r>
              <w:rPr>
                <w:rFonts w:cstheme="minorHAnsi"/>
                <w:sz w:val="32"/>
                <w:lang w:val="en-US"/>
              </w:rPr>
              <w:t>naar</w:t>
            </w:r>
            <w:proofErr w:type="spellEnd"/>
            <w:r>
              <w:rPr>
                <w:rFonts w:cstheme="minorHAnsi"/>
                <w:sz w:val="32"/>
                <w:lang w:val="en-US"/>
              </w:rPr>
              <w:t xml:space="preserve"> </w:t>
            </w:r>
            <w:proofErr w:type="spellStart"/>
            <w:r>
              <w:rPr>
                <w:rFonts w:cstheme="minorHAnsi"/>
                <w:sz w:val="32"/>
                <w:lang w:val="en-US"/>
              </w:rPr>
              <w:t>werk</w:t>
            </w:r>
            <w:proofErr w:type="spellEnd"/>
          </w:p>
        </w:tc>
        <w:tc>
          <w:tcPr>
            <w:tcW w:w="4528" w:type="dxa"/>
          </w:tcPr>
          <w:p w14:paraId="532D0EAF" w14:textId="14D22804" w:rsidR="00013F66" w:rsidRPr="004969CD" w:rsidRDefault="00A56762" w:rsidP="00013F66">
            <w:pPr>
              <w:pStyle w:val="Normaalweb"/>
              <w:rPr>
                <w:rFonts w:asciiTheme="minorHAnsi" w:hAnsiTheme="minorHAnsi" w:cstheme="minorHAnsi"/>
              </w:rPr>
            </w:pPr>
            <w:r>
              <w:rPr>
                <w:rFonts w:asciiTheme="minorHAnsi" w:hAnsiTheme="minorHAnsi" w:cstheme="minorHAnsi"/>
              </w:rPr>
              <w:t xml:space="preserve">1.5.40 </w:t>
            </w:r>
            <w:r w:rsidR="00013F66" w:rsidRPr="004969CD">
              <w:rPr>
                <w:rFonts w:asciiTheme="minorHAnsi" w:hAnsiTheme="minorHAnsi" w:cstheme="minorHAnsi"/>
              </w:rPr>
              <w:t>De leerling kent vakbonden, werkgeversbonden en mutualiteiten.</w:t>
            </w:r>
          </w:p>
          <w:p w14:paraId="0299449E" w14:textId="37A22CE5" w:rsidR="00AB790E" w:rsidRPr="004969CD" w:rsidRDefault="00A56762" w:rsidP="00AB790E">
            <w:pPr>
              <w:pStyle w:val="Normaalweb"/>
              <w:rPr>
                <w:rFonts w:asciiTheme="minorHAnsi" w:hAnsiTheme="minorHAnsi" w:cstheme="minorHAnsi"/>
              </w:rPr>
            </w:pPr>
            <w:r>
              <w:rPr>
                <w:rFonts w:asciiTheme="minorHAnsi" w:hAnsiTheme="minorHAnsi" w:cstheme="minorHAnsi"/>
              </w:rPr>
              <w:t xml:space="preserve">1.6.44 </w:t>
            </w:r>
            <w:r w:rsidR="00AB790E" w:rsidRPr="004969CD">
              <w:rPr>
                <w:rFonts w:asciiTheme="minorHAnsi" w:hAnsiTheme="minorHAnsi" w:cstheme="minorHAnsi"/>
              </w:rPr>
              <w:t>De leerling kent de voor hem relevante aspecten van de sociale wetgeving en het arbeidsrecht.</w:t>
            </w:r>
          </w:p>
          <w:p w14:paraId="4CEA0A3C" w14:textId="63A11CB0" w:rsidR="00AB790E" w:rsidRPr="004969CD" w:rsidRDefault="00A56762" w:rsidP="00AB790E">
            <w:pPr>
              <w:pStyle w:val="Normaalweb"/>
              <w:rPr>
                <w:rFonts w:asciiTheme="minorHAnsi" w:hAnsiTheme="minorHAnsi" w:cstheme="minorHAnsi"/>
              </w:rPr>
            </w:pPr>
            <w:r>
              <w:rPr>
                <w:rFonts w:asciiTheme="minorHAnsi" w:hAnsiTheme="minorHAnsi" w:cstheme="minorHAnsi"/>
              </w:rPr>
              <w:t xml:space="preserve">1.7.45 </w:t>
            </w:r>
            <w:r w:rsidR="00AB790E" w:rsidRPr="004969CD">
              <w:rPr>
                <w:rFonts w:asciiTheme="minorHAnsi" w:hAnsiTheme="minorHAnsi" w:cstheme="minorHAnsi"/>
              </w:rPr>
              <w:t>De leerling kan solliciteren.</w:t>
            </w:r>
          </w:p>
          <w:p w14:paraId="4997796A" w14:textId="5E30053E" w:rsidR="00AB790E" w:rsidRPr="004969CD" w:rsidRDefault="00A56762" w:rsidP="00AB790E">
            <w:pPr>
              <w:pStyle w:val="Normaalweb"/>
              <w:rPr>
                <w:rFonts w:asciiTheme="minorHAnsi" w:hAnsiTheme="minorHAnsi" w:cstheme="minorHAnsi"/>
              </w:rPr>
            </w:pPr>
            <w:r>
              <w:rPr>
                <w:rFonts w:asciiTheme="minorHAnsi" w:hAnsiTheme="minorHAnsi" w:cstheme="minorHAnsi"/>
              </w:rPr>
              <w:t xml:space="preserve">1.8.49 </w:t>
            </w:r>
            <w:r w:rsidR="00AB790E" w:rsidRPr="004969CD">
              <w:rPr>
                <w:rFonts w:asciiTheme="minorHAnsi" w:hAnsiTheme="minorHAnsi" w:cstheme="minorHAnsi"/>
              </w:rPr>
              <w:t>leerling kent en respecteert maatschappelijke diensten.</w:t>
            </w:r>
          </w:p>
          <w:p w14:paraId="588AD497" w14:textId="7A53808E" w:rsidR="00840146" w:rsidRPr="004969CD" w:rsidRDefault="00410507" w:rsidP="00840146">
            <w:pPr>
              <w:pStyle w:val="Normaalweb"/>
              <w:rPr>
                <w:rFonts w:asciiTheme="minorHAnsi" w:hAnsiTheme="minorHAnsi" w:cstheme="minorHAnsi"/>
              </w:rPr>
            </w:pPr>
            <w:r>
              <w:rPr>
                <w:rFonts w:asciiTheme="minorHAnsi" w:hAnsiTheme="minorHAnsi" w:cstheme="minorHAnsi"/>
              </w:rPr>
              <w:t xml:space="preserve">4.4.31 </w:t>
            </w:r>
            <w:r w:rsidR="00840146" w:rsidRPr="004969CD">
              <w:rPr>
                <w:rFonts w:asciiTheme="minorHAnsi" w:hAnsiTheme="minorHAnsi" w:cstheme="minorHAnsi"/>
              </w:rPr>
              <w:t>De leerling schat in wanneer gespecialiseerde hulp nodig is.</w:t>
            </w:r>
          </w:p>
          <w:p w14:paraId="5319AB47" w14:textId="7077C157" w:rsidR="00AB790E" w:rsidRPr="004969CD" w:rsidRDefault="00410507" w:rsidP="00AB790E">
            <w:pPr>
              <w:pStyle w:val="Normaalweb"/>
              <w:rPr>
                <w:rFonts w:asciiTheme="minorHAnsi" w:hAnsiTheme="minorHAnsi" w:cstheme="minorHAnsi"/>
              </w:rPr>
            </w:pPr>
            <w:r>
              <w:rPr>
                <w:rFonts w:asciiTheme="minorHAnsi" w:hAnsiTheme="minorHAnsi" w:cstheme="minorHAnsi"/>
              </w:rPr>
              <w:t xml:space="preserve">3.4.5.103 </w:t>
            </w:r>
            <w:r w:rsidR="00CF29EE" w:rsidRPr="004969CD">
              <w:rPr>
                <w:rFonts w:asciiTheme="minorHAnsi" w:hAnsiTheme="minorHAnsi" w:cstheme="minorHAnsi"/>
              </w:rPr>
              <w:t>De leerling gaat voorzichtig om met schriftelijke mededelingen en is behoedzaam in het gebruik van zijn handtekening.</w:t>
            </w:r>
          </w:p>
          <w:p w14:paraId="01D96418" w14:textId="60763257" w:rsidR="00DA667A" w:rsidRPr="00410507" w:rsidRDefault="00410507" w:rsidP="00DA667A">
            <w:pPr>
              <w:rPr>
                <w:rFonts w:eastAsia="Times New Roman" w:cstheme="minorHAnsi"/>
              </w:rPr>
            </w:pPr>
            <w:r>
              <w:rPr>
                <w:rFonts w:eastAsia="Times New Roman" w:cstheme="minorHAnsi"/>
              </w:rPr>
              <w:t>8.2.2.</w:t>
            </w:r>
            <w:r w:rsidR="00DA667A" w:rsidRPr="00410507">
              <w:rPr>
                <w:rFonts w:eastAsia="Times New Roman" w:cstheme="minorHAnsi"/>
              </w:rPr>
              <w:t xml:space="preserve">32 De leerling bedenkt een stappenplan, om een niet direct bereikbaar doel in het sociale domein te realiseren, rekening houdend met de volgorde van de stappen, met mogelijke hindernissen en met het belang van een goede timing. </w:t>
            </w:r>
          </w:p>
          <w:p w14:paraId="36D84CF4" w14:textId="0762D6B6" w:rsidR="00235594" w:rsidRPr="004969CD" w:rsidRDefault="00410507" w:rsidP="00235594">
            <w:pPr>
              <w:rPr>
                <w:rFonts w:eastAsia="Times New Roman" w:cstheme="minorHAnsi"/>
                <w:color w:val="000000"/>
                <w:lang w:eastAsia="nl-NL"/>
              </w:rPr>
            </w:pPr>
            <w:r>
              <w:rPr>
                <w:rFonts w:eastAsia="Times New Roman" w:cstheme="minorHAnsi"/>
                <w:color w:val="000000"/>
                <w:lang w:eastAsia="nl-NL"/>
              </w:rPr>
              <w:t>5.2.1.</w:t>
            </w:r>
            <w:r w:rsidR="00235594" w:rsidRPr="004969CD">
              <w:rPr>
                <w:rFonts w:eastAsia="Times New Roman" w:cstheme="minorHAnsi"/>
                <w:color w:val="000000"/>
                <w:lang w:eastAsia="nl-NL"/>
              </w:rPr>
              <w:t xml:space="preserve">7 De leerling weet bij welke personen, instanties en in welke informatiebronnen hij welke informatie kan vinden. </w:t>
            </w:r>
          </w:p>
          <w:p w14:paraId="370EFF9C" w14:textId="2FBFB10A" w:rsidR="003559C5" w:rsidRPr="004969CD" w:rsidRDefault="00410507" w:rsidP="00410507">
            <w:pPr>
              <w:rPr>
                <w:rFonts w:cstheme="minorHAnsi"/>
              </w:rPr>
            </w:pPr>
            <w:r>
              <w:rPr>
                <w:rFonts w:eastAsia="Times New Roman" w:cstheme="minorHAnsi"/>
                <w:color w:val="000000"/>
                <w:lang w:eastAsia="nl-NL"/>
              </w:rPr>
              <w:t>5.2.1.</w:t>
            </w:r>
            <w:r w:rsidR="00235594" w:rsidRPr="004969CD">
              <w:rPr>
                <w:rFonts w:eastAsia="Times New Roman" w:cstheme="minorHAnsi"/>
                <w:color w:val="000000"/>
                <w:lang w:eastAsia="nl-NL"/>
              </w:rPr>
              <w:t xml:space="preserve">8 De leerling verruimt zijn horizon betreffende zijn toekomst. </w:t>
            </w:r>
          </w:p>
        </w:tc>
      </w:tr>
      <w:tr w:rsidR="003559C5" w:rsidRPr="004969CD" w14:paraId="1CFE12A1" w14:textId="77777777" w:rsidTr="004969CD">
        <w:tc>
          <w:tcPr>
            <w:tcW w:w="4528" w:type="dxa"/>
            <w:shd w:val="clear" w:color="auto" w:fill="D0E4A6" w:themeFill="accent4" w:themeFillTint="66"/>
            <w:vAlign w:val="center"/>
          </w:tcPr>
          <w:p w14:paraId="0AD21EF7" w14:textId="139BB440" w:rsidR="003559C5" w:rsidRDefault="001F6AD4" w:rsidP="004969CD">
            <w:pPr>
              <w:rPr>
                <w:rFonts w:cstheme="minorHAnsi"/>
                <w:b/>
                <w:bCs/>
                <w:sz w:val="32"/>
                <w:lang w:val="en-US"/>
              </w:rPr>
            </w:pPr>
            <w:r w:rsidRPr="002D7675">
              <w:rPr>
                <w:rFonts w:cstheme="minorHAnsi"/>
                <w:b/>
                <w:bCs/>
                <w:sz w:val="32"/>
                <w:lang w:val="en-US"/>
              </w:rPr>
              <w:t>WERK:</w:t>
            </w:r>
          </w:p>
          <w:p w14:paraId="575EC235" w14:textId="77777777" w:rsidR="002D7675" w:rsidRPr="002D7675" w:rsidRDefault="002D7675" w:rsidP="004969CD">
            <w:pPr>
              <w:rPr>
                <w:rFonts w:cstheme="minorHAnsi"/>
                <w:b/>
                <w:bCs/>
                <w:sz w:val="32"/>
                <w:lang w:val="en-US"/>
              </w:rPr>
            </w:pPr>
          </w:p>
          <w:p w14:paraId="6564C278" w14:textId="694D459D" w:rsidR="001F6AD4" w:rsidRPr="004969CD" w:rsidRDefault="001F6AD4" w:rsidP="004969CD">
            <w:pPr>
              <w:rPr>
                <w:rFonts w:cstheme="minorHAnsi"/>
                <w:sz w:val="32"/>
                <w:lang w:val="en-US"/>
              </w:rPr>
            </w:pPr>
            <w:proofErr w:type="spellStart"/>
            <w:r>
              <w:rPr>
                <w:rFonts w:cstheme="minorHAnsi"/>
                <w:sz w:val="32"/>
                <w:lang w:val="en-US"/>
              </w:rPr>
              <w:t>Social</w:t>
            </w:r>
            <w:r w:rsidR="002D7675">
              <w:rPr>
                <w:rFonts w:cstheme="minorHAnsi"/>
                <w:sz w:val="32"/>
                <w:lang w:val="en-US"/>
              </w:rPr>
              <w:t>e</w:t>
            </w:r>
            <w:proofErr w:type="spellEnd"/>
            <w:r>
              <w:rPr>
                <w:rFonts w:cstheme="minorHAnsi"/>
                <w:sz w:val="32"/>
                <w:lang w:val="en-US"/>
              </w:rPr>
              <w:t xml:space="preserve"> </w:t>
            </w:r>
            <w:proofErr w:type="spellStart"/>
            <w:r>
              <w:rPr>
                <w:rFonts w:cstheme="minorHAnsi"/>
                <w:sz w:val="32"/>
                <w:lang w:val="en-US"/>
              </w:rPr>
              <w:t>zekerheid</w:t>
            </w:r>
            <w:proofErr w:type="spellEnd"/>
          </w:p>
        </w:tc>
        <w:tc>
          <w:tcPr>
            <w:tcW w:w="4528" w:type="dxa"/>
          </w:tcPr>
          <w:p w14:paraId="798C6BB8" w14:textId="6315134A" w:rsidR="001F6AD4" w:rsidRPr="004969CD" w:rsidRDefault="001F6AD4" w:rsidP="001F6AD4">
            <w:pPr>
              <w:pStyle w:val="Normaalweb"/>
              <w:rPr>
                <w:rFonts w:asciiTheme="minorHAnsi" w:hAnsiTheme="minorHAnsi" w:cstheme="minorHAnsi"/>
              </w:rPr>
            </w:pPr>
            <w:r>
              <w:rPr>
                <w:rFonts w:asciiTheme="minorHAnsi" w:hAnsiTheme="minorHAnsi" w:cstheme="minorHAnsi"/>
              </w:rPr>
              <w:t xml:space="preserve">4.6.42 </w:t>
            </w:r>
            <w:r w:rsidRPr="004969CD">
              <w:rPr>
                <w:rFonts w:asciiTheme="minorHAnsi" w:hAnsiTheme="minorHAnsi" w:cstheme="minorHAnsi"/>
              </w:rPr>
              <w:t>De leerling zoekt hulp indien nodig, aanvaardt hulp voor zichzelf en is bereid anderen te helpen.</w:t>
            </w:r>
          </w:p>
          <w:p w14:paraId="1B0D708D" w14:textId="77777777" w:rsidR="001F6AD4" w:rsidRPr="004969CD" w:rsidRDefault="001F6AD4" w:rsidP="001F6AD4">
            <w:pPr>
              <w:pStyle w:val="Normaalweb"/>
              <w:rPr>
                <w:rFonts w:asciiTheme="minorHAnsi" w:hAnsiTheme="minorHAnsi" w:cstheme="minorHAnsi"/>
              </w:rPr>
            </w:pPr>
            <w:r>
              <w:rPr>
                <w:rFonts w:asciiTheme="minorHAnsi" w:hAnsiTheme="minorHAnsi" w:cstheme="minorHAnsi"/>
              </w:rPr>
              <w:t xml:space="preserve">4.8.55 </w:t>
            </w:r>
            <w:r w:rsidRPr="004969CD">
              <w:rPr>
                <w:rFonts w:asciiTheme="minorHAnsi" w:hAnsiTheme="minorHAnsi" w:cstheme="minorHAnsi"/>
              </w:rPr>
              <w:t>De leerling draagt zorg voor zichzelf en anderen rekening houdend met leeftijd, ziekte, sociale achterstelling en handicaps</w:t>
            </w:r>
          </w:p>
          <w:p w14:paraId="6DA38AB1" w14:textId="77777777" w:rsidR="001F6AD4" w:rsidRPr="004969CD" w:rsidRDefault="001F6AD4" w:rsidP="001F6AD4">
            <w:pPr>
              <w:rPr>
                <w:rFonts w:cstheme="minorHAnsi"/>
              </w:rPr>
            </w:pPr>
            <w:r>
              <w:rPr>
                <w:rFonts w:eastAsia="Times New Roman" w:cstheme="minorHAnsi"/>
                <w:color w:val="000000"/>
                <w:lang w:eastAsia="nl-NL"/>
              </w:rPr>
              <w:t>5.2.2.</w:t>
            </w:r>
            <w:r w:rsidRPr="004969CD">
              <w:rPr>
                <w:rFonts w:eastAsia="Times New Roman" w:cstheme="minorHAnsi"/>
                <w:color w:val="000000"/>
                <w:lang w:eastAsia="nl-NL"/>
              </w:rPr>
              <w:t xml:space="preserve">19 De leerling verwerft op systematische wijze samenhangende informatie door de informatie grondig te bewerken. </w:t>
            </w:r>
          </w:p>
          <w:p w14:paraId="360C8E5B" w14:textId="77777777" w:rsidR="001F6AD4" w:rsidRPr="004969CD" w:rsidRDefault="001F6AD4" w:rsidP="001F6AD4">
            <w:pPr>
              <w:rPr>
                <w:rFonts w:cstheme="minorHAnsi"/>
              </w:rPr>
            </w:pPr>
            <w:r>
              <w:rPr>
                <w:rFonts w:eastAsia="Times New Roman" w:cstheme="minorHAnsi"/>
                <w:color w:val="000000"/>
                <w:lang w:eastAsia="nl-NL"/>
              </w:rPr>
              <w:t>5.2.2.</w:t>
            </w:r>
            <w:r w:rsidRPr="004969CD">
              <w:rPr>
                <w:rFonts w:eastAsia="Times New Roman" w:cstheme="minorHAnsi"/>
                <w:color w:val="000000"/>
                <w:lang w:eastAsia="nl-NL"/>
              </w:rPr>
              <w:t xml:space="preserve">21 De leerling verwerft en gebruikt op systematische wijze samenhangende mondelinge en schriftelijke informatie. </w:t>
            </w:r>
          </w:p>
          <w:p w14:paraId="1862AFC7" w14:textId="1ABDFBD3" w:rsidR="003559C5" w:rsidRPr="004969CD" w:rsidRDefault="001F6AD4" w:rsidP="001F6AD4">
            <w:pPr>
              <w:rPr>
                <w:rFonts w:cstheme="minorHAnsi"/>
              </w:rPr>
            </w:pPr>
            <w:r>
              <w:rPr>
                <w:rFonts w:eastAsia="Times New Roman" w:cstheme="minorHAnsi"/>
                <w:color w:val="000000"/>
                <w:lang w:eastAsia="nl-NL"/>
              </w:rPr>
              <w:t>5.4.</w:t>
            </w:r>
            <w:r w:rsidRPr="004969CD">
              <w:rPr>
                <w:rFonts w:eastAsia="Times New Roman" w:cstheme="minorHAnsi"/>
                <w:color w:val="000000"/>
                <w:lang w:eastAsia="nl-NL"/>
              </w:rPr>
              <w:t>65 De leerling gaat systematisch en gericht zoeken naar kennis, inzichten en vaardigheden die hij in een bepaalde situatie of bij het oplossen van een probleem kan gebruiken.</w:t>
            </w:r>
          </w:p>
        </w:tc>
      </w:tr>
      <w:tr w:rsidR="00CB60B2" w:rsidRPr="004969CD" w14:paraId="30BA9C93" w14:textId="77777777" w:rsidTr="004969CD">
        <w:tc>
          <w:tcPr>
            <w:tcW w:w="4528" w:type="dxa"/>
            <w:shd w:val="clear" w:color="auto" w:fill="D0E4A6" w:themeFill="accent4" w:themeFillTint="66"/>
            <w:vAlign w:val="center"/>
          </w:tcPr>
          <w:p w14:paraId="6412F2FE" w14:textId="54749A7C" w:rsidR="00CB60B2" w:rsidRDefault="00CB60B2" w:rsidP="004969CD">
            <w:pPr>
              <w:rPr>
                <w:rFonts w:cstheme="minorHAnsi"/>
                <w:b/>
                <w:bCs/>
                <w:sz w:val="32"/>
                <w:lang w:val="en-US"/>
              </w:rPr>
            </w:pPr>
            <w:r w:rsidRPr="002D7675">
              <w:rPr>
                <w:rFonts w:cstheme="minorHAnsi"/>
                <w:b/>
                <w:bCs/>
                <w:sz w:val="32"/>
                <w:lang w:val="en-US"/>
              </w:rPr>
              <w:lastRenderedPageBreak/>
              <w:t>BURGERZIN:</w:t>
            </w:r>
          </w:p>
          <w:p w14:paraId="185769F4" w14:textId="77777777" w:rsidR="002D7675" w:rsidRPr="002D7675" w:rsidRDefault="002D7675" w:rsidP="004969CD">
            <w:pPr>
              <w:rPr>
                <w:rFonts w:cstheme="minorHAnsi"/>
                <w:b/>
                <w:bCs/>
                <w:sz w:val="32"/>
                <w:lang w:val="en-US"/>
              </w:rPr>
            </w:pPr>
          </w:p>
          <w:p w14:paraId="1FE4760E" w14:textId="6C88867C" w:rsidR="00CB60B2" w:rsidRDefault="00CB60B2" w:rsidP="004969CD">
            <w:pPr>
              <w:rPr>
                <w:rFonts w:cstheme="minorHAnsi"/>
                <w:sz w:val="32"/>
                <w:lang w:val="en-US"/>
              </w:rPr>
            </w:pPr>
            <w:proofErr w:type="spellStart"/>
            <w:r>
              <w:rPr>
                <w:rFonts w:cstheme="minorHAnsi"/>
                <w:sz w:val="32"/>
                <w:lang w:val="en-US"/>
              </w:rPr>
              <w:t>Politiek</w:t>
            </w:r>
            <w:proofErr w:type="spellEnd"/>
          </w:p>
          <w:p w14:paraId="2B1D9FF5" w14:textId="6A939594" w:rsidR="00CB60B2" w:rsidRDefault="00CB60B2" w:rsidP="004969CD">
            <w:pPr>
              <w:rPr>
                <w:rFonts w:cstheme="minorHAnsi"/>
                <w:sz w:val="32"/>
                <w:lang w:val="en-US"/>
              </w:rPr>
            </w:pPr>
            <w:proofErr w:type="spellStart"/>
            <w:r>
              <w:rPr>
                <w:rFonts w:cstheme="minorHAnsi"/>
                <w:sz w:val="32"/>
                <w:lang w:val="en-US"/>
              </w:rPr>
              <w:t>Verkiezingen</w:t>
            </w:r>
            <w:proofErr w:type="spellEnd"/>
          </w:p>
        </w:tc>
        <w:tc>
          <w:tcPr>
            <w:tcW w:w="4528" w:type="dxa"/>
          </w:tcPr>
          <w:p w14:paraId="7CA9AAA1" w14:textId="77777777" w:rsidR="00CB60B2" w:rsidRPr="00B20AD5" w:rsidRDefault="00CB60B2" w:rsidP="00CB60B2">
            <w:pPr>
              <w:pStyle w:val="Normaalweb"/>
              <w:rPr>
                <w:rFonts w:asciiTheme="minorHAnsi" w:hAnsiTheme="minorHAnsi" w:cstheme="minorHAnsi"/>
              </w:rPr>
            </w:pPr>
            <w:r w:rsidRPr="00B20AD5">
              <w:rPr>
                <w:rFonts w:asciiTheme="minorHAnsi" w:hAnsiTheme="minorHAnsi" w:cstheme="minorHAnsi"/>
              </w:rPr>
              <w:t>1.4.27 De leerling legt op eenvoudige wijze de basiselementen van het functioneren van ons democratisch bestel uit.</w:t>
            </w:r>
          </w:p>
          <w:p w14:paraId="1403E40B" w14:textId="77777777" w:rsidR="00CB60B2" w:rsidRPr="00B20AD5" w:rsidRDefault="00CB60B2" w:rsidP="00CB60B2">
            <w:pPr>
              <w:pStyle w:val="Normaalweb"/>
              <w:rPr>
                <w:rFonts w:asciiTheme="minorHAnsi" w:hAnsiTheme="minorHAnsi" w:cstheme="minorHAnsi"/>
              </w:rPr>
            </w:pPr>
            <w:r w:rsidRPr="00B20AD5">
              <w:rPr>
                <w:rFonts w:asciiTheme="minorHAnsi" w:hAnsiTheme="minorHAnsi" w:cstheme="minorHAnsi"/>
              </w:rPr>
              <w:t>1.4.28 De leerling kent zijn verplichtingen inzake verkiezingen.</w:t>
            </w:r>
          </w:p>
          <w:p w14:paraId="74502FB8" w14:textId="77777777" w:rsidR="00CB60B2" w:rsidRPr="00B20AD5" w:rsidRDefault="00CB60B2" w:rsidP="00CB60B2">
            <w:pPr>
              <w:pStyle w:val="Normaalweb"/>
              <w:rPr>
                <w:rFonts w:asciiTheme="minorHAnsi" w:hAnsiTheme="minorHAnsi" w:cstheme="minorHAnsi"/>
              </w:rPr>
            </w:pPr>
            <w:r w:rsidRPr="00B20AD5">
              <w:rPr>
                <w:rFonts w:asciiTheme="minorHAnsi" w:hAnsiTheme="minorHAnsi" w:cstheme="minorHAnsi"/>
              </w:rPr>
              <w:t>1.4.29 De leerling weet dat er verschillende partijen zijn met een eigen programma.</w:t>
            </w:r>
          </w:p>
          <w:p w14:paraId="434388C0" w14:textId="77777777" w:rsidR="00CB60B2" w:rsidRPr="00B20AD5" w:rsidRDefault="00CB60B2" w:rsidP="00CB60B2">
            <w:pPr>
              <w:pStyle w:val="Normaalweb"/>
              <w:rPr>
                <w:rFonts w:asciiTheme="minorHAnsi" w:hAnsiTheme="minorHAnsi" w:cstheme="minorHAnsi"/>
              </w:rPr>
            </w:pPr>
            <w:r w:rsidRPr="00B20AD5">
              <w:rPr>
                <w:rFonts w:asciiTheme="minorHAnsi" w:hAnsiTheme="minorHAnsi" w:cstheme="minorHAnsi"/>
              </w:rPr>
              <w:t>1.4.30 De leerling legt uit hoe een overheid haar inkomsten verwerft en hoe ze die inkomsten aanwendt.</w:t>
            </w:r>
          </w:p>
          <w:p w14:paraId="10E1FE9A" w14:textId="77777777" w:rsidR="00CB60B2" w:rsidRPr="00B20AD5" w:rsidRDefault="00CB60B2" w:rsidP="00CB60B2">
            <w:pPr>
              <w:pStyle w:val="Normaalweb"/>
              <w:rPr>
                <w:rFonts w:asciiTheme="minorHAnsi" w:hAnsiTheme="minorHAnsi" w:cstheme="minorHAnsi"/>
              </w:rPr>
            </w:pPr>
            <w:r w:rsidRPr="00B20AD5">
              <w:rPr>
                <w:rFonts w:asciiTheme="minorHAnsi" w:hAnsiTheme="minorHAnsi" w:cstheme="minorHAnsi"/>
              </w:rPr>
              <w:t>1.4.31</w:t>
            </w:r>
            <w:r>
              <w:rPr>
                <w:rFonts w:asciiTheme="minorHAnsi" w:hAnsiTheme="minorHAnsi" w:cstheme="minorHAnsi"/>
              </w:rPr>
              <w:t xml:space="preserve"> </w:t>
            </w:r>
            <w:r w:rsidRPr="00B20AD5">
              <w:rPr>
                <w:rFonts w:asciiTheme="minorHAnsi" w:hAnsiTheme="minorHAnsi" w:cstheme="minorHAnsi"/>
              </w:rPr>
              <w:t>De leerling beseft dat elk beleid voor een beslissing rekening moet houden met ideeën en belangen van diverse betrokkenen, van meerderheids- en ook van minderheidsgroepen.</w:t>
            </w:r>
          </w:p>
          <w:p w14:paraId="48F10D0C" w14:textId="77777777" w:rsidR="00CB60B2" w:rsidRPr="00B20AD5" w:rsidRDefault="00CB60B2" w:rsidP="00CB60B2">
            <w:pPr>
              <w:pStyle w:val="Normaalweb"/>
              <w:rPr>
                <w:rFonts w:asciiTheme="minorHAnsi" w:hAnsiTheme="minorHAnsi" w:cstheme="minorHAnsi"/>
              </w:rPr>
            </w:pPr>
            <w:r w:rsidRPr="00B20AD5">
              <w:rPr>
                <w:rFonts w:asciiTheme="minorHAnsi" w:hAnsiTheme="minorHAnsi" w:cstheme="minorHAnsi"/>
              </w:rPr>
              <w:t>1.4.32 De leerling heeft noties van het feit dat politieke beslissingen zoals in onderwijs en jeugdbeleid, hun leven rechtstreeks kunnen beïnvloeden.</w:t>
            </w:r>
          </w:p>
          <w:p w14:paraId="628E5A8D" w14:textId="77777777" w:rsidR="00CB60B2" w:rsidRPr="00B20AD5" w:rsidRDefault="00CB60B2" w:rsidP="00CB60B2">
            <w:pPr>
              <w:pStyle w:val="Normaalweb"/>
              <w:rPr>
                <w:rFonts w:asciiTheme="minorHAnsi" w:hAnsiTheme="minorHAnsi" w:cstheme="minorHAnsi"/>
              </w:rPr>
            </w:pPr>
            <w:r w:rsidRPr="00B20AD5">
              <w:rPr>
                <w:rFonts w:asciiTheme="minorHAnsi" w:hAnsiTheme="minorHAnsi" w:cstheme="minorHAnsi"/>
              </w:rPr>
              <w:t>1.4.33 De leerling kent mogelijkheden tot inspraak en is bereid hieraan deel te nemen.</w:t>
            </w:r>
          </w:p>
          <w:p w14:paraId="0A34C139" w14:textId="77777777" w:rsidR="00CB60B2" w:rsidRPr="00B20AD5" w:rsidRDefault="00CB60B2" w:rsidP="00CB60B2">
            <w:pPr>
              <w:pStyle w:val="Normaalweb"/>
              <w:rPr>
                <w:rFonts w:asciiTheme="minorHAnsi" w:hAnsiTheme="minorHAnsi" w:cstheme="minorHAnsi"/>
              </w:rPr>
            </w:pPr>
            <w:r w:rsidRPr="00B20AD5">
              <w:rPr>
                <w:rFonts w:asciiTheme="minorHAnsi" w:hAnsiTheme="minorHAnsi" w:cstheme="minorHAnsi"/>
              </w:rPr>
              <w:t>1.4.34 De leerling is bereid beslissingen die volgens democratische procedures zijn genomen te aanvaarden.</w:t>
            </w:r>
          </w:p>
          <w:p w14:paraId="24E54DB3" w14:textId="77777777" w:rsidR="00CB60B2" w:rsidRDefault="00CB60B2" w:rsidP="00CB60B2">
            <w:pPr>
              <w:pStyle w:val="Normaalweb"/>
              <w:rPr>
                <w:rFonts w:asciiTheme="minorHAnsi" w:hAnsiTheme="minorHAnsi" w:cstheme="minorHAnsi"/>
              </w:rPr>
            </w:pPr>
            <w:r w:rsidRPr="00B20AD5">
              <w:rPr>
                <w:rFonts w:asciiTheme="minorHAnsi" w:hAnsiTheme="minorHAnsi" w:cstheme="minorHAnsi"/>
              </w:rPr>
              <w:t>1.4.35 De leerling kent het verschil tussen democratie en andere vormen van bestuur</w:t>
            </w:r>
          </w:p>
          <w:p w14:paraId="0BE28307" w14:textId="77777777" w:rsidR="00CB60B2" w:rsidRPr="000F1AE2" w:rsidRDefault="00CB60B2" w:rsidP="00CB60B2">
            <w:pPr>
              <w:pStyle w:val="Normaalweb"/>
              <w:rPr>
                <w:rFonts w:asciiTheme="minorHAnsi" w:hAnsiTheme="minorHAnsi" w:cstheme="minorHAnsi"/>
              </w:rPr>
            </w:pPr>
            <w:r w:rsidRPr="000F1AE2">
              <w:rPr>
                <w:rFonts w:asciiTheme="minorHAnsi" w:hAnsiTheme="minorHAnsi" w:cstheme="minorHAnsi"/>
              </w:rPr>
              <w:t>1.5.36 De leerling benoemt meerderheid- en minderheidstandpunten</w:t>
            </w:r>
            <w:r>
              <w:rPr>
                <w:rFonts w:asciiTheme="minorHAnsi" w:hAnsiTheme="minorHAnsi" w:cstheme="minorHAnsi"/>
              </w:rPr>
              <w:t>.</w:t>
            </w:r>
          </w:p>
          <w:p w14:paraId="0BC96376" w14:textId="77777777" w:rsidR="00CB60B2" w:rsidRPr="000F1AE2" w:rsidRDefault="00CB60B2" w:rsidP="00CB60B2">
            <w:pPr>
              <w:pStyle w:val="Normaalweb"/>
              <w:rPr>
                <w:rFonts w:asciiTheme="minorHAnsi" w:hAnsiTheme="minorHAnsi" w:cstheme="minorHAnsi"/>
              </w:rPr>
            </w:pPr>
            <w:r w:rsidRPr="000F1AE2">
              <w:rPr>
                <w:rFonts w:asciiTheme="minorHAnsi" w:hAnsiTheme="minorHAnsi" w:cstheme="minorHAnsi"/>
              </w:rPr>
              <w:t>1.5.37 De leerling weegt verschillende belangen op korte en langere termijn af</w:t>
            </w:r>
            <w:r>
              <w:rPr>
                <w:rFonts w:asciiTheme="minorHAnsi" w:hAnsiTheme="minorHAnsi" w:cstheme="minorHAnsi"/>
              </w:rPr>
              <w:t>.</w:t>
            </w:r>
          </w:p>
          <w:p w14:paraId="47F95705" w14:textId="77777777" w:rsidR="00CB60B2" w:rsidRPr="000F1AE2" w:rsidRDefault="00CB60B2" w:rsidP="00CB60B2">
            <w:pPr>
              <w:pStyle w:val="Normaalweb"/>
              <w:rPr>
                <w:rFonts w:asciiTheme="minorHAnsi" w:hAnsiTheme="minorHAnsi" w:cstheme="minorHAnsi"/>
              </w:rPr>
            </w:pPr>
            <w:r w:rsidRPr="000F1AE2">
              <w:rPr>
                <w:rFonts w:asciiTheme="minorHAnsi" w:hAnsiTheme="minorHAnsi" w:cstheme="minorHAnsi"/>
              </w:rPr>
              <w:t>1.5.38 De leerling is in staat om voorstellen of argumenten genuanceerd te benaderen</w:t>
            </w:r>
            <w:r>
              <w:rPr>
                <w:rFonts w:asciiTheme="minorHAnsi" w:hAnsiTheme="minorHAnsi" w:cstheme="minorHAnsi"/>
              </w:rPr>
              <w:t>.</w:t>
            </w:r>
          </w:p>
          <w:p w14:paraId="438C3AA6" w14:textId="77777777" w:rsidR="00CB60B2" w:rsidRPr="000F1AE2" w:rsidRDefault="00CB60B2" w:rsidP="00CB60B2">
            <w:pPr>
              <w:autoSpaceDE w:val="0"/>
              <w:autoSpaceDN w:val="0"/>
              <w:adjustRightInd w:val="0"/>
              <w:spacing w:before="0" w:after="0" w:line="240" w:lineRule="auto"/>
              <w:rPr>
                <w:rFonts w:cstheme="minorHAnsi"/>
              </w:rPr>
            </w:pPr>
            <w:r w:rsidRPr="000F1AE2">
              <w:rPr>
                <w:rFonts w:cstheme="minorHAnsi"/>
              </w:rPr>
              <w:t>1.5.39 De leerling spant zich in om de belangstelling, de standpunten en de argumenten</w:t>
            </w:r>
            <w:r>
              <w:rPr>
                <w:rFonts w:cstheme="minorHAnsi"/>
              </w:rPr>
              <w:t xml:space="preserve"> </w:t>
            </w:r>
            <w:r w:rsidRPr="000F1AE2">
              <w:rPr>
                <w:rFonts w:cstheme="minorHAnsi"/>
              </w:rPr>
              <w:t xml:space="preserve">van anderen te respecteren. </w:t>
            </w:r>
          </w:p>
          <w:p w14:paraId="2A8E50B3" w14:textId="1A91B68E" w:rsidR="00CB60B2" w:rsidRPr="00CB60B2" w:rsidRDefault="00CB60B2" w:rsidP="00CB60B2">
            <w:pPr>
              <w:pStyle w:val="Normaalweb"/>
              <w:rPr>
                <w:rFonts w:asciiTheme="minorHAnsi" w:hAnsiTheme="minorHAnsi" w:cstheme="minorHAnsi"/>
              </w:rPr>
            </w:pPr>
            <w:r w:rsidRPr="00B20AD5">
              <w:rPr>
                <w:rFonts w:asciiTheme="minorHAnsi" w:hAnsiTheme="minorHAnsi" w:cstheme="minorHAnsi"/>
              </w:rPr>
              <w:t xml:space="preserve">8.1.2.11 De leerling is intrinsiek gemotiveerd, leergierig en leerbereid. </w:t>
            </w:r>
          </w:p>
        </w:tc>
      </w:tr>
    </w:tbl>
    <w:p w14:paraId="2393CE9F" w14:textId="2354CA14" w:rsidR="002D7675" w:rsidRDefault="002D7675" w:rsidP="00B66E34">
      <w:pPr>
        <w:rPr>
          <w:rFonts w:cstheme="minorHAnsi"/>
        </w:rPr>
      </w:pPr>
    </w:p>
    <w:p w14:paraId="26DC1FD0" w14:textId="248D3364" w:rsidR="00015898" w:rsidRPr="004969CD" w:rsidRDefault="00015898" w:rsidP="00015898">
      <w:pPr>
        <w:pStyle w:val="Kop1"/>
        <w:rPr>
          <w:rFonts w:cstheme="minorHAnsi"/>
        </w:rPr>
      </w:pPr>
      <w:r w:rsidRPr="004969CD">
        <w:rPr>
          <w:rFonts w:cstheme="minorHAnsi"/>
        </w:rPr>
        <w:lastRenderedPageBreak/>
        <w:t>Crea</w:t>
      </w:r>
    </w:p>
    <w:p w14:paraId="4380A3E8" w14:textId="57F95839" w:rsidR="00015898" w:rsidRPr="004969CD" w:rsidRDefault="00015898" w:rsidP="00015898">
      <w:pPr>
        <w:rPr>
          <w:rFonts w:cstheme="minorHAnsi"/>
        </w:rPr>
      </w:pPr>
    </w:p>
    <w:tbl>
      <w:tblPr>
        <w:tblStyle w:val="Tabelraster"/>
        <w:tblW w:w="0" w:type="auto"/>
        <w:tblLook w:val="04A0" w:firstRow="1" w:lastRow="0" w:firstColumn="1" w:lastColumn="0" w:noHBand="0" w:noVBand="1"/>
      </w:tblPr>
      <w:tblGrid>
        <w:gridCol w:w="4528"/>
        <w:gridCol w:w="4528"/>
      </w:tblGrid>
      <w:tr w:rsidR="00015898" w:rsidRPr="004969CD" w14:paraId="2B6A5B09" w14:textId="77777777" w:rsidTr="004D608A">
        <w:tc>
          <w:tcPr>
            <w:tcW w:w="4528" w:type="dxa"/>
            <w:shd w:val="clear" w:color="auto" w:fill="D0E4A6" w:themeFill="accent4" w:themeFillTint="66"/>
            <w:vAlign w:val="center"/>
          </w:tcPr>
          <w:p w14:paraId="54CE2599" w14:textId="3E38F8F9" w:rsidR="00015898" w:rsidRPr="004969CD" w:rsidRDefault="004D33BC" w:rsidP="004D608A">
            <w:pPr>
              <w:rPr>
                <w:rFonts w:cstheme="minorHAnsi"/>
              </w:rPr>
            </w:pPr>
            <w:proofErr w:type="spellStart"/>
            <w:r>
              <w:rPr>
                <w:rFonts w:cstheme="minorHAnsi"/>
                <w:sz w:val="32"/>
                <w:lang w:val="en-US"/>
              </w:rPr>
              <w:t>Muziek</w:t>
            </w:r>
            <w:proofErr w:type="spellEnd"/>
          </w:p>
        </w:tc>
        <w:tc>
          <w:tcPr>
            <w:tcW w:w="4528" w:type="dxa"/>
          </w:tcPr>
          <w:p w14:paraId="4DFA0B5E" w14:textId="6B077094" w:rsidR="00BD74D2" w:rsidRPr="00BD74D2" w:rsidRDefault="00BD74D2" w:rsidP="00015898">
            <w:pPr>
              <w:rPr>
                <w:rFonts w:ascii="Calibri" w:eastAsia="Times New Roman" w:hAnsi="Calibri" w:cs="Times New Roman"/>
                <w:color w:val="000000"/>
                <w:lang w:eastAsia="nl-BE"/>
              </w:rPr>
            </w:pPr>
            <w:r>
              <w:rPr>
                <w:rFonts w:ascii="Calibri" w:eastAsia="Times New Roman" w:hAnsi="Calibri" w:cs="Times New Roman"/>
                <w:color w:val="000000"/>
                <w:lang w:eastAsia="nl-BE"/>
              </w:rPr>
              <w:t>9.2.</w:t>
            </w:r>
            <w:r>
              <w:rPr>
                <w:rFonts w:ascii="Calibri" w:eastAsia="Times New Roman" w:hAnsi="Calibri" w:cs="Times New Roman"/>
                <w:color w:val="000000"/>
                <w:lang w:eastAsia="nl-BE"/>
              </w:rPr>
              <w:t>1.</w:t>
            </w:r>
            <w:r w:rsidRPr="007E2160">
              <w:rPr>
                <w:rFonts w:ascii="Calibri" w:eastAsia="Times New Roman" w:hAnsi="Calibri" w:cs="Times New Roman"/>
                <w:color w:val="000000"/>
                <w:lang w:eastAsia="nl-BE"/>
              </w:rPr>
              <w:t>12. De leerling doet in verschillende contexten een grote verscheidenheid aan zintuiglijke indrukken op, die hij verwerkt en waarop hij reflecteert.</w:t>
            </w:r>
          </w:p>
          <w:p w14:paraId="0ECEE061" w14:textId="745DCFCE" w:rsidR="00015898" w:rsidRPr="004D608A" w:rsidRDefault="004D608A" w:rsidP="00015898">
            <w:pPr>
              <w:rPr>
                <w:rFonts w:eastAsia="Times New Roman" w:cstheme="minorHAnsi"/>
              </w:rPr>
            </w:pPr>
            <w:r>
              <w:rPr>
                <w:rFonts w:eastAsia="Times New Roman" w:cstheme="minorHAnsi"/>
              </w:rPr>
              <w:t>9.2.1.</w:t>
            </w:r>
            <w:r w:rsidR="00015898" w:rsidRPr="004D608A">
              <w:rPr>
                <w:rFonts w:eastAsia="Times New Roman" w:cstheme="minorHAnsi"/>
              </w:rPr>
              <w:t xml:space="preserve">13 De leerling werkt samen met anderen aan een muzisch werk. </w:t>
            </w:r>
          </w:p>
          <w:p w14:paraId="7D6F0B5F" w14:textId="2BADC05B" w:rsidR="00015898" w:rsidRPr="004D608A" w:rsidRDefault="004D608A" w:rsidP="00015898">
            <w:pPr>
              <w:rPr>
                <w:rFonts w:eastAsia="Times New Roman" w:cstheme="minorHAnsi"/>
              </w:rPr>
            </w:pPr>
            <w:r>
              <w:rPr>
                <w:rFonts w:eastAsia="Times New Roman" w:cstheme="minorHAnsi"/>
              </w:rPr>
              <w:t>9.2.1.</w:t>
            </w:r>
            <w:r w:rsidR="00015898" w:rsidRPr="004D608A">
              <w:rPr>
                <w:rFonts w:eastAsia="Times New Roman" w:cstheme="minorHAnsi"/>
              </w:rPr>
              <w:t xml:space="preserve">14 De leerling geeft weer wat hij voelt bij een muzische ervaring. </w:t>
            </w:r>
          </w:p>
          <w:p w14:paraId="27F0D382" w14:textId="44520E45" w:rsidR="00015898" w:rsidRPr="004D608A" w:rsidRDefault="004D608A" w:rsidP="00015898">
            <w:pPr>
              <w:rPr>
                <w:rFonts w:eastAsia="Times New Roman" w:cstheme="minorHAnsi"/>
              </w:rPr>
            </w:pPr>
            <w:r>
              <w:rPr>
                <w:rFonts w:eastAsia="Times New Roman" w:cstheme="minorHAnsi"/>
              </w:rPr>
              <w:t>9.2.1.</w:t>
            </w:r>
            <w:r w:rsidR="00015898" w:rsidRPr="004D608A">
              <w:rPr>
                <w:rFonts w:eastAsia="Times New Roman" w:cstheme="minorHAnsi"/>
              </w:rPr>
              <w:t xml:space="preserve">15 De leerling maakt kennis met een grote verscheidenheid aan muzische uitingen. </w:t>
            </w:r>
          </w:p>
          <w:p w14:paraId="57180C0C" w14:textId="2DA60683" w:rsidR="00015898" w:rsidRPr="004D608A" w:rsidRDefault="004D608A" w:rsidP="00015898">
            <w:pPr>
              <w:rPr>
                <w:rFonts w:eastAsia="Times New Roman" w:cstheme="minorHAnsi"/>
              </w:rPr>
            </w:pPr>
            <w:r>
              <w:rPr>
                <w:rFonts w:eastAsia="Times New Roman" w:cstheme="minorHAnsi"/>
              </w:rPr>
              <w:t>9.2.1.</w:t>
            </w:r>
            <w:r w:rsidR="00015898" w:rsidRPr="004D608A">
              <w:rPr>
                <w:rFonts w:eastAsia="Times New Roman" w:cstheme="minorHAnsi"/>
              </w:rPr>
              <w:t xml:space="preserve">16 De leerling beoordeelt eigen en andermans muzisch werk op vooraf opgegeven aandachtspunten en brengt er verslag over uit. </w:t>
            </w:r>
          </w:p>
          <w:p w14:paraId="31B71C7D" w14:textId="01C5CFB1" w:rsidR="00015898" w:rsidRPr="004D608A" w:rsidRDefault="004D608A" w:rsidP="00015898">
            <w:pPr>
              <w:rPr>
                <w:rFonts w:eastAsia="Times New Roman" w:cstheme="minorHAnsi"/>
              </w:rPr>
            </w:pPr>
            <w:r>
              <w:rPr>
                <w:rFonts w:eastAsia="Times New Roman" w:cstheme="minorHAnsi"/>
              </w:rPr>
              <w:t>9.2.1.</w:t>
            </w:r>
            <w:r w:rsidR="00015898" w:rsidRPr="004D608A">
              <w:rPr>
                <w:rFonts w:eastAsia="Times New Roman" w:cstheme="minorHAnsi"/>
              </w:rPr>
              <w:t xml:space="preserve">17 De leerling heeft aandacht voor het muzisch werk van anderen, waardeert het en formuleert er een kritisch oordeel over. </w:t>
            </w:r>
          </w:p>
          <w:p w14:paraId="3D7B5B55" w14:textId="43A38DC1" w:rsidR="00015898" w:rsidRPr="004D608A" w:rsidRDefault="004D608A" w:rsidP="00015898">
            <w:pPr>
              <w:rPr>
                <w:rFonts w:eastAsia="Times New Roman" w:cstheme="minorHAnsi"/>
              </w:rPr>
            </w:pPr>
            <w:r>
              <w:rPr>
                <w:rFonts w:eastAsia="Times New Roman" w:cstheme="minorHAnsi"/>
              </w:rPr>
              <w:t>9.2.3.</w:t>
            </w:r>
            <w:r w:rsidR="00015898" w:rsidRPr="004D608A">
              <w:rPr>
                <w:rFonts w:eastAsia="Times New Roman" w:cstheme="minorHAnsi"/>
              </w:rPr>
              <w:t xml:space="preserve">23 De leerling zingt eenvoudige liederen en voert eenvoudige muziekstukken uit, eventueel met zelf gevonden voorwerpen en met zelfgemaakte instrumenten. </w:t>
            </w:r>
          </w:p>
          <w:p w14:paraId="7EC99E1B" w14:textId="4339C009" w:rsidR="00015898" w:rsidRPr="004D608A" w:rsidRDefault="004D608A" w:rsidP="00015898">
            <w:pPr>
              <w:rPr>
                <w:rFonts w:eastAsia="Times New Roman" w:cstheme="minorHAnsi"/>
              </w:rPr>
            </w:pPr>
            <w:r>
              <w:rPr>
                <w:rFonts w:eastAsia="Times New Roman" w:cstheme="minorHAnsi"/>
              </w:rPr>
              <w:t>9.2.3.</w:t>
            </w:r>
            <w:r w:rsidR="00015898" w:rsidRPr="004D608A">
              <w:rPr>
                <w:rFonts w:eastAsia="Times New Roman" w:cstheme="minorHAnsi"/>
              </w:rPr>
              <w:t xml:space="preserve">24 De leerling houdt bij het zingen en musiceren rekening met ritme, maat, tempo en volume. </w:t>
            </w:r>
          </w:p>
          <w:p w14:paraId="3D5BED0C" w14:textId="3A66E4B8" w:rsidR="00015898" w:rsidRPr="007F18B0" w:rsidRDefault="004D608A" w:rsidP="00015898">
            <w:pPr>
              <w:rPr>
                <w:rFonts w:eastAsia="Times New Roman" w:cstheme="minorHAnsi"/>
              </w:rPr>
            </w:pPr>
            <w:r w:rsidRPr="007F18B0">
              <w:rPr>
                <w:rFonts w:eastAsia="Times New Roman" w:cstheme="minorHAnsi"/>
              </w:rPr>
              <w:t>9.2.3.</w:t>
            </w:r>
            <w:r w:rsidR="00015898" w:rsidRPr="007F18B0">
              <w:rPr>
                <w:rFonts w:eastAsia="Times New Roman" w:cstheme="minorHAnsi"/>
              </w:rPr>
              <w:t xml:space="preserve">25 De leerling herkent verschillende soorten muziek en de sfeer die erdoor kan opgeroepen worden. </w:t>
            </w:r>
          </w:p>
          <w:p w14:paraId="2D18A0AE" w14:textId="77777777" w:rsidR="00015898" w:rsidRDefault="004D608A" w:rsidP="00015898">
            <w:pPr>
              <w:rPr>
                <w:rFonts w:eastAsia="Times New Roman" w:cstheme="minorHAnsi"/>
              </w:rPr>
            </w:pPr>
            <w:r w:rsidRPr="007F18B0">
              <w:rPr>
                <w:rFonts w:eastAsia="Times New Roman" w:cstheme="minorHAnsi"/>
              </w:rPr>
              <w:t>9.2.3.</w:t>
            </w:r>
            <w:r w:rsidR="00015898" w:rsidRPr="007F18B0">
              <w:rPr>
                <w:rFonts w:eastAsia="Times New Roman" w:cstheme="minorHAnsi"/>
              </w:rPr>
              <w:t xml:space="preserve">26 De leerling gaat na waar en hoe hij verschillende soorten muziek kan beluisteren, huren of kopen. </w:t>
            </w:r>
          </w:p>
          <w:p w14:paraId="1DDADF3E" w14:textId="77777777" w:rsidR="00BD74D2" w:rsidRDefault="00BD74D2" w:rsidP="00015898">
            <w:pPr>
              <w:rPr>
                <w:rFonts w:ascii="Calibri" w:eastAsia="Times New Roman" w:hAnsi="Calibri" w:cs="Times New Roman"/>
                <w:color w:val="000000"/>
                <w:lang w:eastAsia="nl-BE"/>
              </w:rPr>
            </w:pPr>
            <w:r>
              <w:rPr>
                <w:rFonts w:ascii="Calibri" w:eastAsia="Times New Roman" w:hAnsi="Calibri" w:cs="Times New Roman"/>
                <w:color w:val="000000"/>
                <w:lang w:eastAsia="nl-BE"/>
              </w:rPr>
              <w:t>9.3.</w:t>
            </w:r>
            <w:r w:rsidRPr="0071686D">
              <w:rPr>
                <w:rFonts w:ascii="Calibri" w:eastAsia="Times New Roman" w:hAnsi="Calibri" w:cs="Times New Roman"/>
                <w:color w:val="000000"/>
                <w:lang w:eastAsia="nl-BE"/>
              </w:rPr>
              <w:t>36. De leerling staat open voor het verkennen van muzische uitingen in zijn omgeving en voor het ontdekken van de erdoor gecreëerde meerwaarde.</w:t>
            </w:r>
          </w:p>
          <w:p w14:paraId="038549BC" w14:textId="3EEAF9FF" w:rsidR="00BD74D2" w:rsidRPr="004D608A" w:rsidRDefault="00BD74D2" w:rsidP="00015898">
            <w:pPr>
              <w:rPr>
                <w:rFonts w:eastAsia="Times New Roman" w:cstheme="minorHAnsi"/>
              </w:rPr>
            </w:pPr>
            <w:r>
              <w:rPr>
                <w:rFonts w:ascii="Calibri" w:eastAsia="Times New Roman" w:hAnsi="Calibri" w:cs="Times New Roman"/>
                <w:color w:val="000000"/>
                <w:lang w:eastAsia="nl-BE"/>
              </w:rPr>
              <w:t>9.3.</w:t>
            </w:r>
            <w:r w:rsidRPr="0071686D">
              <w:rPr>
                <w:rFonts w:ascii="Calibri" w:eastAsia="Times New Roman" w:hAnsi="Calibri" w:cs="Times New Roman"/>
                <w:color w:val="000000"/>
                <w:lang w:eastAsia="nl-BE"/>
              </w:rPr>
              <w:t xml:space="preserve"> </w:t>
            </w:r>
            <w:r w:rsidRPr="0071686D">
              <w:rPr>
                <w:rFonts w:ascii="Calibri" w:eastAsia="Times New Roman" w:hAnsi="Calibri" w:cs="Times New Roman"/>
                <w:color w:val="000000"/>
                <w:lang w:eastAsia="nl-BE"/>
              </w:rPr>
              <w:t>40. De leerling staat open voor en waardeert vrijetijdsvormen en muzische uitingen van anderen en andere culturen.</w:t>
            </w:r>
          </w:p>
        </w:tc>
      </w:tr>
    </w:tbl>
    <w:p w14:paraId="13BA54D5" w14:textId="77777777" w:rsidR="00015898" w:rsidRPr="004969CD" w:rsidRDefault="00015898" w:rsidP="00015898">
      <w:pPr>
        <w:rPr>
          <w:rFonts w:cstheme="minorHAnsi"/>
        </w:rPr>
      </w:pPr>
      <w:bookmarkStart w:id="0" w:name="_GoBack"/>
      <w:bookmarkEnd w:id="0"/>
    </w:p>
    <w:sectPr w:rsidR="00015898" w:rsidRPr="004969CD" w:rsidSect="004969CD">
      <w:pgSz w:w="11900" w:h="16840"/>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A1341"/>
    <w:multiLevelType w:val="multilevel"/>
    <w:tmpl w:val="C8169618"/>
    <w:lvl w:ilvl="0">
      <w:start w:val="2"/>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555DDC"/>
    <w:multiLevelType w:val="multilevel"/>
    <w:tmpl w:val="2F367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BE3C00"/>
    <w:multiLevelType w:val="multilevel"/>
    <w:tmpl w:val="0E7C2258"/>
    <w:lvl w:ilvl="0">
      <w:start w:val="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EE73AC"/>
    <w:multiLevelType w:val="multilevel"/>
    <w:tmpl w:val="C6869502"/>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D452C2"/>
    <w:multiLevelType w:val="multilevel"/>
    <w:tmpl w:val="480C756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0903DB"/>
    <w:multiLevelType w:val="multilevel"/>
    <w:tmpl w:val="3E70A34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491A71"/>
    <w:multiLevelType w:val="multilevel"/>
    <w:tmpl w:val="2F367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C773CF"/>
    <w:multiLevelType w:val="multilevel"/>
    <w:tmpl w:val="4BEC282E"/>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915ADA"/>
    <w:multiLevelType w:val="multilevel"/>
    <w:tmpl w:val="2754246E"/>
    <w:lvl w:ilvl="0">
      <w:start w:val="2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7792713"/>
    <w:multiLevelType w:val="multilevel"/>
    <w:tmpl w:val="D7EAB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0D1427"/>
    <w:multiLevelType w:val="multilevel"/>
    <w:tmpl w:val="88127E0A"/>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B6C78AA"/>
    <w:multiLevelType w:val="multilevel"/>
    <w:tmpl w:val="D12E764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C71A1F"/>
    <w:multiLevelType w:val="multilevel"/>
    <w:tmpl w:val="96E66BDC"/>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4C35B7"/>
    <w:multiLevelType w:val="multilevel"/>
    <w:tmpl w:val="FA10EAEC"/>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EC00AD"/>
    <w:multiLevelType w:val="multilevel"/>
    <w:tmpl w:val="45043C6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772597"/>
    <w:multiLevelType w:val="hybridMultilevel"/>
    <w:tmpl w:val="B91CD7B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7A3C1153"/>
    <w:multiLevelType w:val="multilevel"/>
    <w:tmpl w:val="8F60BAF8"/>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CBA48A3"/>
    <w:multiLevelType w:val="multilevel"/>
    <w:tmpl w:val="AB743282"/>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5"/>
  </w:num>
  <w:num w:numId="3">
    <w:abstractNumId w:val="12"/>
  </w:num>
  <w:num w:numId="4">
    <w:abstractNumId w:val="7"/>
  </w:num>
  <w:num w:numId="5">
    <w:abstractNumId w:val="16"/>
  </w:num>
  <w:num w:numId="6">
    <w:abstractNumId w:val="3"/>
  </w:num>
  <w:num w:numId="7">
    <w:abstractNumId w:val="14"/>
  </w:num>
  <w:num w:numId="8">
    <w:abstractNumId w:val="11"/>
  </w:num>
  <w:num w:numId="9">
    <w:abstractNumId w:val="10"/>
  </w:num>
  <w:num w:numId="10">
    <w:abstractNumId w:val="13"/>
  </w:num>
  <w:num w:numId="11">
    <w:abstractNumId w:val="17"/>
  </w:num>
  <w:num w:numId="12">
    <w:abstractNumId w:val="2"/>
  </w:num>
  <w:num w:numId="13">
    <w:abstractNumId w:val="4"/>
  </w:num>
  <w:num w:numId="14">
    <w:abstractNumId w:val="6"/>
    <w:lvlOverride w:ilvl="0">
      <w:startOverride w:val="29"/>
    </w:lvlOverride>
  </w:num>
  <w:num w:numId="15">
    <w:abstractNumId w:val="1"/>
  </w:num>
  <w:num w:numId="16">
    <w:abstractNumId w:val="15"/>
  </w:num>
  <w:num w:numId="17">
    <w:abstractNumId w:val="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E34"/>
    <w:rsid w:val="00013F66"/>
    <w:rsid w:val="00015898"/>
    <w:rsid w:val="000F1AE2"/>
    <w:rsid w:val="00105FEE"/>
    <w:rsid w:val="00167E5E"/>
    <w:rsid w:val="001739A4"/>
    <w:rsid w:val="00196CAB"/>
    <w:rsid w:val="001C10E5"/>
    <w:rsid w:val="001F6AD4"/>
    <w:rsid w:val="00235594"/>
    <w:rsid w:val="002436CE"/>
    <w:rsid w:val="002550C5"/>
    <w:rsid w:val="00285D8B"/>
    <w:rsid w:val="002D7675"/>
    <w:rsid w:val="002E2A65"/>
    <w:rsid w:val="002F2E83"/>
    <w:rsid w:val="00335E31"/>
    <w:rsid w:val="003559C5"/>
    <w:rsid w:val="00380093"/>
    <w:rsid w:val="00410507"/>
    <w:rsid w:val="00412630"/>
    <w:rsid w:val="004969CD"/>
    <w:rsid w:val="004D33BC"/>
    <w:rsid w:val="004D608A"/>
    <w:rsid w:val="004E753C"/>
    <w:rsid w:val="00550BB0"/>
    <w:rsid w:val="005553D4"/>
    <w:rsid w:val="00584B5C"/>
    <w:rsid w:val="005A5399"/>
    <w:rsid w:val="005E12AA"/>
    <w:rsid w:val="00607428"/>
    <w:rsid w:val="00642BEC"/>
    <w:rsid w:val="006700EE"/>
    <w:rsid w:val="006C7DDB"/>
    <w:rsid w:val="006F2FF7"/>
    <w:rsid w:val="00732F8F"/>
    <w:rsid w:val="007C5748"/>
    <w:rsid w:val="007D1CC6"/>
    <w:rsid w:val="007E44D4"/>
    <w:rsid w:val="007F18B0"/>
    <w:rsid w:val="00840146"/>
    <w:rsid w:val="008461CA"/>
    <w:rsid w:val="008859E3"/>
    <w:rsid w:val="008A1D2C"/>
    <w:rsid w:val="008D203F"/>
    <w:rsid w:val="0096391A"/>
    <w:rsid w:val="00997CFC"/>
    <w:rsid w:val="009C40A8"/>
    <w:rsid w:val="009C671F"/>
    <w:rsid w:val="00A455C7"/>
    <w:rsid w:val="00A56762"/>
    <w:rsid w:val="00AB790E"/>
    <w:rsid w:val="00AE090B"/>
    <w:rsid w:val="00B01C28"/>
    <w:rsid w:val="00B15553"/>
    <w:rsid w:val="00B20AD5"/>
    <w:rsid w:val="00B66E34"/>
    <w:rsid w:val="00BD74D2"/>
    <w:rsid w:val="00C77F60"/>
    <w:rsid w:val="00CB60B2"/>
    <w:rsid w:val="00CF29EE"/>
    <w:rsid w:val="00D067EA"/>
    <w:rsid w:val="00D16A9F"/>
    <w:rsid w:val="00DA667A"/>
    <w:rsid w:val="00EF2B73"/>
    <w:rsid w:val="00EF6774"/>
    <w:rsid w:val="00F83FC0"/>
    <w:rsid w:val="00F85B8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A0FD7"/>
  <w15:docId w15:val="{D76FB4AC-8623-DB46-BAF1-31FA9F0E4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BE" w:eastAsia="en-US" w:bidi="ar-SA"/>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969CD"/>
    <w:rPr>
      <w:sz w:val="20"/>
      <w:szCs w:val="20"/>
    </w:rPr>
  </w:style>
  <w:style w:type="paragraph" w:styleId="Kop1">
    <w:name w:val="heading 1"/>
    <w:basedOn w:val="Standaard"/>
    <w:next w:val="Standaard"/>
    <w:link w:val="Kop1Char"/>
    <w:uiPriority w:val="9"/>
    <w:qFormat/>
    <w:rsid w:val="004969CD"/>
    <w:pPr>
      <w:pBdr>
        <w:top w:val="single" w:sz="24" w:space="0" w:color="3891A7" w:themeColor="accent1"/>
        <w:left w:val="single" w:sz="24" w:space="0" w:color="3891A7" w:themeColor="accent1"/>
        <w:bottom w:val="single" w:sz="24" w:space="0" w:color="3891A7" w:themeColor="accent1"/>
        <w:right w:val="single" w:sz="24" w:space="0" w:color="3891A7" w:themeColor="accent1"/>
      </w:pBdr>
      <w:shd w:val="clear" w:color="auto" w:fill="3891A7" w:themeFill="accent1"/>
      <w:spacing w:after="0"/>
      <w:outlineLvl w:val="0"/>
    </w:pPr>
    <w:rPr>
      <w:b/>
      <w:bCs/>
      <w:caps/>
      <w:color w:val="FFFFFF" w:themeColor="background1"/>
      <w:spacing w:val="15"/>
      <w:sz w:val="22"/>
      <w:szCs w:val="22"/>
    </w:rPr>
  </w:style>
  <w:style w:type="paragraph" w:styleId="Kop2">
    <w:name w:val="heading 2"/>
    <w:basedOn w:val="Standaard"/>
    <w:next w:val="Standaard"/>
    <w:link w:val="Kop2Char"/>
    <w:uiPriority w:val="9"/>
    <w:semiHidden/>
    <w:unhideWhenUsed/>
    <w:qFormat/>
    <w:rsid w:val="004969CD"/>
    <w:pPr>
      <w:pBdr>
        <w:top w:val="single" w:sz="24" w:space="0" w:color="D3EAF0" w:themeColor="accent1" w:themeTint="33"/>
        <w:left w:val="single" w:sz="24" w:space="0" w:color="D3EAF0" w:themeColor="accent1" w:themeTint="33"/>
        <w:bottom w:val="single" w:sz="24" w:space="0" w:color="D3EAF0" w:themeColor="accent1" w:themeTint="33"/>
        <w:right w:val="single" w:sz="24" w:space="0" w:color="D3EAF0" w:themeColor="accent1" w:themeTint="33"/>
      </w:pBdr>
      <w:shd w:val="clear" w:color="auto" w:fill="D3EAF0" w:themeFill="accent1" w:themeFillTint="33"/>
      <w:spacing w:after="0"/>
      <w:outlineLvl w:val="1"/>
    </w:pPr>
    <w:rPr>
      <w:caps/>
      <w:spacing w:val="15"/>
      <w:sz w:val="22"/>
      <w:szCs w:val="22"/>
    </w:rPr>
  </w:style>
  <w:style w:type="paragraph" w:styleId="Kop3">
    <w:name w:val="heading 3"/>
    <w:basedOn w:val="Standaard"/>
    <w:next w:val="Standaard"/>
    <w:link w:val="Kop3Char"/>
    <w:uiPriority w:val="9"/>
    <w:semiHidden/>
    <w:unhideWhenUsed/>
    <w:qFormat/>
    <w:rsid w:val="004969CD"/>
    <w:pPr>
      <w:pBdr>
        <w:top w:val="single" w:sz="6" w:space="2" w:color="3891A7" w:themeColor="accent1"/>
        <w:left w:val="single" w:sz="6" w:space="2" w:color="3891A7" w:themeColor="accent1"/>
      </w:pBdr>
      <w:spacing w:before="300" w:after="0"/>
      <w:outlineLvl w:val="2"/>
    </w:pPr>
    <w:rPr>
      <w:caps/>
      <w:color w:val="1C4853" w:themeColor="accent1" w:themeShade="7F"/>
      <w:spacing w:val="15"/>
      <w:sz w:val="22"/>
      <w:szCs w:val="22"/>
    </w:rPr>
  </w:style>
  <w:style w:type="paragraph" w:styleId="Kop4">
    <w:name w:val="heading 4"/>
    <w:basedOn w:val="Standaard"/>
    <w:next w:val="Standaard"/>
    <w:link w:val="Kop4Char"/>
    <w:uiPriority w:val="9"/>
    <w:unhideWhenUsed/>
    <w:qFormat/>
    <w:rsid w:val="004969CD"/>
    <w:pPr>
      <w:pBdr>
        <w:top w:val="dotted" w:sz="6" w:space="2" w:color="3891A7" w:themeColor="accent1"/>
        <w:left w:val="dotted" w:sz="6" w:space="2" w:color="3891A7" w:themeColor="accent1"/>
      </w:pBdr>
      <w:spacing w:before="300" w:after="0"/>
      <w:outlineLvl w:val="3"/>
    </w:pPr>
    <w:rPr>
      <w:caps/>
      <w:color w:val="2A6C7D" w:themeColor="accent1" w:themeShade="BF"/>
      <w:spacing w:val="10"/>
      <w:sz w:val="22"/>
      <w:szCs w:val="22"/>
    </w:rPr>
  </w:style>
  <w:style w:type="paragraph" w:styleId="Kop5">
    <w:name w:val="heading 5"/>
    <w:basedOn w:val="Standaard"/>
    <w:next w:val="Standaard"/>
    <w:link w:val="Kop5Char"/>
    <w:uiPriority w:val="9"/>
    <w:semiHidden/>
    <w:unhideWhenUsed/>
    <w:qFormat/>
    <w:rsid w:val="004969CD"/>
    <w:pPr>
      <w:pBdr>
        <w:bottom w:val="single" w:sz="6" w:space="1" w:color="3891A7" w:themeColor="accent1"/>
      </w:pBdr>
      <w:spacing w:before="300" w:after="0"/>
      <w:outlineLvl w:val="4"/>
    </w:pPr>
    <w:rPr>
      <w:caps/>
      <w:color w:val="2A6C7D" w:themeColor="accent1" w:themeShade="BF"/>
      <w:spacing w:val="10"/>
      <w:sz w:val="22"/>
      <w:szCs w:val="22"/>
    </w:rPr>
  </w:style>
  <w:style w:type="paragraph" w:styleId="Kop6">
    <w:name w:val="heading 6"/>
    <w:basedOn w:val="Standaard"/>
    <w:next w:val="Standaard"/>
    <w:link w:val="Kop6Char"/>
    <w:uiPriority w:val="9"/>
    <w:semiHidden/>
    <w:unhideWhenUsed/>
    <w:qFormat/>
    <w:rsid w:val="004969CD"/>
    <w:pPr>
      <w:pBdr>
        <w:bottom w:val="dotted" w:sz="6" w:space="1" w:color="3891A7" w:themeColor="accent1"/>
      </w:pBdr>
      <w:spacing w:before="300" w:after="0"/>
      <w:outlineLvl w:val="5"/>
    </w:pPr>
    <w:rPr>
      <w:caps/>
      <w:color w:val="2A6C7D" w:themeColor="accent1" w:themeShade="BF"/>
      <w:spacing w:val="10"/>
      <w:sz w:val="22"/>
      <w:szCs w:val="22"/>
    </w:rPr>
  </w:style>
  <w:style w:type="paragraph" w:styleId="Kop7">
    <w:name w:val="heading 7"/>
    <w:basedOn w:val="Standaard"/>
    <w:next w:val="Standaard"/>
    <w:link w:val="Kop7Char"/>
    <w:uiPriority w:val="9"/>
    <w:semiHidden/>
    <w:unhideWhenUsed/>
    <w:qFormat/>
    <w:rsid w:val="004969CD"/>
    <w:pPr>
      <w:spacing w:before="300" w:after="0"/>
      <w:outlineLvl w:val="6"/>
    </w:pPr>
    <w:rPr>
      <w:caps/>
      <w:color w:val="2A6C7D" w:themeColor="accent1" w:themeShade="BF"/>
      <w:spacing w:val="10"/>
      <w:sz w:val="22"/>
      <w:szCs w:val="22"/>
    </w:rPr>
  </w:style>
  <w:style w:type="paragraph" w:styleId="Kop8">
    <w:name w:val="heading 8"/>
    <w:basedOn w:val="Standaard"/>
    <w:next w:val="Standaard"/>
    <w:link w:val="Kop8Char"/>
    <w:uiPriority w:val="9"/>
    <w:semiHidden/>
    <w:unhideWhenUsed/>
    <w:qFormat/>
    <w:rsid w:val="004969CD"/>
    <w:pPr>
      <w:spacing w:before="3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4969CD"/>
    <w:pPr>
      <w:spacing w:before="300" w:after="0"/>
      <w:outlineLvl w:val="8"/>
    </w:pPr>
    <w:rPr>
      <w:i/>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4969CD"/>
    <w:pPr>
      <w:spacing w:before="720"/>
    </w:pPr>
    <w:rPr>
      <w:caps/>
      <w:color w:val="3891A7" w:themeColor="accent1"/>
      <w:spacing w:val="10"/>
      <w:kern w:val="28"/>
      <w:sz w:val="52"/>
      <w:szCs w:val="52"/>
    </w:rPr>
  </w:style>
  <w:style w:type="character" w:customStyle="1" w:styleId="TitelChar">
    <w:name w:val="Titel Char"/>
    <w:basedOn w:val="Standaardalinea-lettertype"/>
    <w:link w:val="Titel"/>
    <w:uiPriority w:val="10"/>
    <w:rsid w:val="004969CD"/>
    <w:rPr>
      <w:caps/>
      <w:color w:val="3891A7" w:themeColor="accent1"/>
      <w:spacing w:val="10"/>
      <w:kern w:val="28"/>
      <w:sz w:val="52"/>
      <w:szCs w:val="52"/>
    </w:rPr>
  </w:style>
  <w:style w:type="character" w:customStyle="1" w:styleId="Kop1Char">
    <w:name w:val="Kop 1 Char"/>
    <w:basedOn w:val="Standaardalinea-lettertype"/>
    <w:link w:val="Kop1"/>
    <w:uiPriority w:val="9"/>
    <w:rsid w:val="004969CD"/>
    <w:rPr>
      <w:b/>
      <w:bCs/>
      <w:caps/>
      <w:color w:val="FFFFFF" w:themeColor="background1"/>
      <w:spacing w:val="15"/>
      <w:shd w:val="clear" w:color="auto" w:fill="3891A7" w:themeFill="accent1"/>
    </w:rPr>
  </w:style>
  <w:style w:type="paragraph" w:styleId="Ballontekst">
    <w:name w:val="Balloon Text"/>
    <w:basedOn w:val="Standaard"/>
    <w:link w:val="BallontekstChar"/>
    <w:uiPriority w:val="99"/>
    <w:semiHidden/>
    <w:unhideWhenUsed/>
    <w:rsid w:val="003559C5"/>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3559C5"/>
    <w:rPr>
      <w:rFonts w:ascii="Times New Roman" w:hAnsi="Times New Roman" w:cs="Times New Roman"/>
      <w:sz w:val="18"/>
      <w:szCs w:val="18"/>
    </w:rPr>
  </w:style>
  <w:style w:type="table" w:styleId="Tabelraster">
    <w:name w:val="Table Grid"/>
    <w:basedOn w:val="Standaardtabel"/>
    <w:uiPriority w:val="39"/>
    <w:rsid w:val="003559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3559C5"/>
    <w:pPr>
      <w:spacing w:before="100" w:beforeAutospacing="1" w:after="100" w:afterAutospacing="1"/>
    </w:pPr>
    <w:rPr>
      <w:rFonts w:ascii="Times New Roman" w:eastAsia="Times New Roman" w:hAnsi="Times New Roman" w:cs="Times New Roman"/>
    </w:rPr>
  </w:style>
  <w:style w:type="character" w:styleId="Verwijzingopmerking">
    <w:name w:val="annotation reference"/>
    <w:basedOn w:val="Standaardalinea-lettertype"/>
    <w:uiPriority w:val="99"/>
    <w:semiHidden/>
    <w:unhideWhenUsed/>
    <w:rsid w:val="00013F66"/>
    <w:rPr>
      <w:sz w:val="16"/>
      <w:szCs w:val="16"/>
    </w:rPr>
  </w:style>
  <w:style w:type="paragraph" w:styleId="Tekstopmerking">
    <w:name w:val="annotation text"/>
    <w:basedOn w:val="Standaard"/>
    <w:link w:val="TekstopmerkingChar"/>
    <w:uiPriority w:val="99"/>
    <w:semiHidden/>
    <w:unhideWhenUsed/>
    <w:rsid w:val="00013F66"/>
  </w:style>
  <w:style w:type="character" w:customStyle="1" w:styleId="TekstopmerkingChar">
    <w:name w:val="Tekst opmerking Char"/>
    <w:basedOn w:val="Standaardalinea-lettertype"/>
    <w:link w:val="Tekstopmerking"/>
    <w:uiPriority w:val="99"/>
    <w:semiHidden/>
    <w:rsid w:val="00013F66"/>
    <w:rPr>
      <w:rFonts w:eastAsiaTheme="minorEastAsia"/>
      <w:sz w:val="20"/>
      <w:szCs w:val="20"/>
    </w:rPr>
  </w:style>
  <w:style w:type="character" w:customStyle="1" w:styleId="Kop2Char">
    <w:name w:val="Kop 2 Char"/>
    <w:basedOn w:val="Standaardalinea-lettertype"/>
    <w:link w:val="Kop2"/>
    <w:uiPriority w:val="9"/>
    <w:semiHidden/>
    <w:rsid w:val="004969CD"/>
    <w:rPr>
      <w:caps/>
      <w:spacing w:val="15"/>
      <w:shd w:val="clear" w:color="auto" w:fill="D3EAF0" w:themeFill="accent1" w:themeFillTint="33"/>
    </w:rPr>
  </w:style>
  <w:style w:type="character" w:customStyle="1" w:styleId="Kop3Char">
    <w:name w:val="Kop 3 Char"/>
    <w:basedOn w:val="Standaardalinea-lettertype"/>
    <w:link w:val="Kop3"/>
    <w:uiPriority w:val="9"/>
    <w:semiHidden/>
    <w:rsid w:val="004969CD"/>
    <w:rPr>
      <w:caps/>
      <w:color w:val="1C4853" w:themeColor="accent1" w:themeShade="7F"/>
      <w:spacing w:val="15"/>
    </w:rPr>
  </w:style>
  <w:style w:type="character" w:customStyle="1" w:styleId="Kop4Char">
    <w:name w:val="Kop 4 Char"/>
    <w:basedOn w:val="Standaardalinea-lettertype"/>
    <w:link w:val="Kop4"/>
    <w:uiPriority w:val="9"/>
    <w:rsid w:val="004969CD"/>
    <w:rPr>
      <w:caps/>
      <w:color w:val="2A6C7D" w:themeColor="accent1" w:themeShade="BF"/>
      <w:spacing w:val="10"/>
    </w:rPr>
  </w:style>
  <w:style w:type="character" w:customStyle="1" w:styleId="Kop5Char">
    <w:name w:val="Kop 5 Char"/>
    <w:basedOn w:val="Standaardalinea-lettertype"/>
    <w:link w:val="Kop5"/>
    <w:uiPriority w:val="9"/>
    <w:semiHidden/>
    <w:rsid w:val="004969CD"/>
    <w:rPr>
      <w:caps/>
      <w:color w:val="2A6C7D" w:themeColor="accent1" w:themeShade="BF"/>
      <w:spacing w:val="10"/>
    </w:rPr>
  </w:style>
  <w:style w:type="character" w:customStyle="1" w:styleId="Kop6Char">
    <w:name w:val="Kop 6 Char"/>
    <w:basedOn w:val="Standaardalinea-lettertype"/>
    <w:link w:val="Kop6"/>
    <w:uiPriority w:val="9"/>
    <w:semiHidden/>
    <w:rsid w:val="004969CD"/>
    <w:rPr>
      <w:caps/>
      <w:color w:val="2A6C7D" w:themeColor="accent1" w:themeShade="BF"/>
      <w:spacing w:val="10"/>
    </w:rPr>
  </w:style>
  <w:style w:type="character" w:customStyle="1" w:styleId="Kop7Char">
    <w:name w:val="Kop 7 Char"/>
    <w:basedOn w:val="Standaardalinea-lettertype"/>
    <w:link w:val="Kop7"/>
    <w:uiPriority w:val="9"/>
    <w:semiHidden/>
    <w:rsid w:val="004969CD"/>
    <w:rPr>
      <w:caps/>
      <w:color w:val="2A6C7D" w:themeColor="accent1" w:themeShade="BF"/>
      <w:spacing w:val="10"/>
    </w:rPr>
  </w:style>
  <w:style w:type="character" w:customStyle="1" w:styleId="Kop8Char">
    <w:name w:val="Kop 8 Char"/>
    <w:basedOn w:val="Standaardalinea-lettertype"/>
    <w:link w:val="Kop8"/>
    <w:uiPriority w:val="9"/>
    <w:semiHidden/>
    <w:rsid w:val="004969CD"/>
    <w:rPr>
      <w:caps/>
      <w:spacing w:val="10"/>
      <w:sz w:val="18"/>
      <w:szCs w:val="18"/>
    </w:rPr>
  </w:style>
  <w:style w:type="character" w:customStyle="1" w:styleId="Kop9Char">
    <w:name w:val="Kop 9 Char"/>
    <w:basedOn w:val="Standaardalinea-lettertype"/>
    <w:link w:val="Kop9"/>
    <w:uiPriority w:val="9"/>
    <w:semiHidden/>
    <w:rsid w:val="004969CD"/>
    <w:rPr>
      <w:i/>
      <w:caps/>
      <w:spacing w:val="10"/>
      <w:sz w:val="18"/>
      <w:szCs w:val="18"/>
    </w:rPr>
  </w:style>
  <w:style w:type="paragraph" w:styleId="Bijschrift">
    <w:name w:val="caption"/>
    <w:basedOn w:val="Standaard"/>
    <w:next w:val="Standaard"/>
    <w:uiPriority w:val="35"/>
    <w:semiHidden/>
    <w:unhideWhenUsed/>
    <w:qFormat/>
    <w:rsid w:val="004969CD"/>
    <w:rPr>
      <w:b/>
      <w:bCs/>
      <w:color w:val="2A6C7D" w:themeColor="accent1" w:themeShade="BF"/>
      <w:sz w:val="16"/>
      <w:szCs w:val="16"/>
    </w:rPr>
  </w:style>
  <w:style w:type="paragraph" w:styleId="Ondertitel">
    <w:name w:val="Subtitle"/>
    <w:basedOn w:val="Standaard"/>
    <w:next w:val="Standaard"/>
    <w:link w:val="OndertitelChar"/>
    <w:uiPriority w:val="11"/>
    <w:qFormat/>
    <w:rsid w:val="004969CD"/>
    <w:pPr>
      <w:spacing w:after="1000" w:line="240" w:lineRule="auto"/>
    </w:pPr>
    <w:rPr>
      <w:caps/>
      <w:color w:val="595959" w:themeColor="text1" w:themeTint="A6"/>
      <w:spacing w:val="10"/>
      <w:sz w:val="24"/>
      <w:szCs w:val="24"/>
    </w:rPr>
  </w:style>
  <w:style w:type="character" w:customStyle="1" w:styleId="OndertitelChar">
    <w:name w:val="Ondertitel Char"/>
    <w:basedOn w:val="Standaardalinea-lettertype"/>
    <w:link w:val="Ondertitel"/>
    <w:uiPriority w:val="11"/>
    <w:rsid w:val="004969CD"/>
    <w:rPr>
      <w:caps/>
      <w:color w:val="595959" w:themeColor="text1" w:themeTint="A6"/>
      <w:spacing w:val="10"/>
      <w:sz w:val="24"/>
      <w:szCs w:val="24"/>
    </w:rPr>
  </w:style>
  <w:style w:type="character" w:styleId="Zwaar">
    <w:name w:val="Strong"/>
    <w:uiPriority w:val="22"/>
    <w:qFormat/>
    <w:rsid w:val="004969CD"/>
    <w:rPr>
      <w:b/>
      <w:bCs/>
    </w:rPr>
  </w:style>
  <w:style w:type="character" w:styleId="Nadruk">
    <w:name w:val="Emphasis"/>
    <w:uiPriority w:val="20"/>
    <w:qFormat/>
    <w:rsid w:val="004969CD"/>
    <w:rPr>
      <w:caps/>
      <w:color w:val="1C4853" w:themeColor="accent1" w:themeShade="7F"/>
      <w:spacing w:val="5"/>
    </w:rPr>
  </w:style>
  <w:style w:type="paragraph" w:styleId="Geenafstand">
    <w:name w:val="No Spacing"/>
    <w:basedOn w:val="Standaard"/>
    <w:link w:val="GeenafstandChar"/>
    <w:uiPriority w:val="1"/>
    <w:qFormat/>
    <w:rsid w:val="004969CD"/>
    <w:pPr>
      <w:spacing w:before="0" w:after="0" w:line="240" w:lineRule="auto"/>
    </w:pPr>
  </w:style>
  <w:style w:type="character" w:customStyle="1" w:styleId="GeenafstandChar">
    <w:name w:val="Geen afstand Char"/>
    <w:basedOn w:val="Standaardalinea-lettertype"/>
    <w:link w:val="Geenafstand"/>
    <w:uiPriority w:val="1"/>
    <w:rsid w:val="004969CD"/>
    <w:rPr>
      <w:sz w:val="20"/>
      <w:szCs w:val="20"/>
    </w:rPr>
  </w:style>
  <w:style w:type="paragraph" w:styleId="Lijstalinea">
    <w:name w:val="List Paragraph"/>
    <w:basedOn w:val="Standaard"/>
    <w:uiPriority w:val="34"/>
    <w:qFormat/>
    <w:rsid w:val="004969CD"/>
    <w:pPr>
      <w:ind w:left="720"/>
      <w:contextualSpacing/>
    </w:pPr>
  </w:style>
  <w:style w:type="paragraph" w:styleId="Citaat">
    <w:name w:val="Quote"/>
    <w:basedOn w:val="Standaard"/>
    <w:next w:val="Standaard"/>
    <w:link w:val="CitaatChar"/>
    <w:uiPriority w:val="29"/>
    <w:qFormat/>
    <w:rsid w:val="004969CD"/>
    <w:rPr>
      <w:i/>
      <w:iCs/>
    </w:rPr>
  </w:style>
  <w:style w:type="character" w:customStyle="1" w:styleId="CitaatChar">
    <w:name w:val="Citaat Char"/>
    <w:basedOn w:val="Standaardalinea-lettertype"/>
    <w:link w:val="Citaat"/>
    <w:uiPriority w:val="29"/>
    <w:rsid w:val="004969CD"/>
    <w:rPr>
      <w:i/>
      <w:iCs/>
      <w:sz w:val="20"/>
      <w:szCs w:val="20"/>
    </w:rPr>
  </w:style>
  <w:style w:type="paragraph" w:styleId="Duidelijkcitaat">
    <w:name w:val="Intense Quote"/>
    <w:basedOn w:val="Standaard"/>
    <w:next w:val="Standaard"/>
    <w:link w:val="DuidelijkcitaatChar"/>
    <w:uiPriority w:val="30"/>
    <w:qFormat/>
    <w:rsid w:val="004969CD"/>
    <w:pPr>
      <w:pBdr>
        <w:top w:val="single" w:sz="4" w:space="10" w:color="3891A7" w:themeColor="accent1"/>
        <w:left w:val="single" w:sz="4" w:space="10" w:color="3891A7" w:themeColor="accent1"/>
      </w:pBdr>
      <w:spacing w:after="0"/>
      <w:ind w:left="1296" w:right="1152"/>
      <w:jc w:val="both"/>
    </w:pPr>
    <w:rPr>
      <w:i/>
      <w:iCs/>
      <w:color w:val="3891A7" w:themeColor="accent1"/>
    </w:rPr>
  </w:style>
  <w:style w:type="character" w:customStyle="1" w:styleId="DuidelijkcitaatChar">
    <w:name w:val="Duidelijk citaat Char"/>
    <w:basedOn w:val="Standaardalinea-lettertype"/>
    <w:link w:val="Duidelijkcitaat"/>
    <w:uiPriority w:val="30"/>
    <w:rsid w:val="004969CD"/>
    <w:rPr>
      <w:i/>
      <w:iCs/>
      <w:color w:val="3891A7" w:themeColor="accent1"/>
      <w:sz w:val="20"/>
      <w:szCs w:val="20"/>
    </w:rPr>
  </w:style>
  <w:style w:type="character" w:styleId="Subtielebenadrukking">
    <w:name w:val="Subtle Emphasis"/>
    <w:uiPriority w:val="19"/>
    <w:qFormat/>
    <w:rsid w:val="004969CD"/>
    <w:rPr>
      <w:i/>
      <w:iCs/>
      <w:color w:val="1C4853" w:themeColor="accent1" w:themeShade="7F"/>
    </w:rPr>
  </w:style>
  <w:style w:type="character" w:styleId="Intensievebenadrukking">
    <w:name w:val="Intense Emphasis"/>
    <w:uiPriority w:val="21"/>
    <w:qFormat/>
    <w:rsid w:val="004969CD"/>
    <w:rPr>
      <w:b/>
      <w:bCs/>
      <w:caps/>
      <w:color w:val="1C4853" w:themeColor="accent1" w:themeShade="7F"/>
      <w:spacing w:val="10"/>
    </w:rPr>
  </w:style>
  <w:style w:type="character" w:styleId="Subtieleverwijzing">
    <w:name w:val="Subtle Reference"/>
    <w:uiPriority w:val="31"/>
    <w:qFormat/>
    <w:rsid w:val="004969CD"/>
    <w:rPr>
      <w:b/>
      <w:bCs/>
      <w:color w:val="3891A7" w:themeColor="accent1"/>
    </w:rPr>
  </w:style>
  <w:style w:type="character" w:styleId="Intensieveverwijzing">
    <w:name w:val="Intense Reference"/>
    <w:uiPriority w:val="32"/>
    <w:qFormat/>
    <w:rsid w:val="004969CD"/>
    <w:rPr>
      <w:b/>
      <w:bCs/>
      <w:i/>
      <w:iCs/>
      <w:caps/>
      <w:color w:val="3891A7" w:themeColor="accent1"/>
    </w:rPr>
  </w:style>
  <w:style w:type="character" w:styleId="Titelvanboek">
    <w:name w:val="Book Title"/>
    <w:uiPriority w:val="33"/>
    <w:qFormat/>
    <w:rsid w:val="004969CD"/>
    <w:rPr>
      <w:b/>
      <w:bCs/>
      <w:i/>
      <w:iCs/>
      <w:spacing w:val="9"/>
    </w:rPr>
  </w:style>
  <w:style w:type="paragraph" w:styleId="Kopvaninhoudsopgave">
    <w:name w:val="TOC Heading"/>
    <w:basedOn w:val="Kop1"/>
    <w:next w:val="Standaard"/>
    <w:uiPriority w:val="39"/>
    <w:semiHidden/>
    <w:unhideWhenUsed/>
    <w:qFormat/>
    <w:rsid w:val="004969CD"/>
    <w:pPr>
      <w:outlineLvl w:val="9"/>
    </w:pPr>
    <w:rPr>
      <w:lang w:bidi="en-US"/>
    </w:rPr>
  </w:style>
  <w:style w:type="paragraph" w:styleId="Onderwerpvanopmerking">
    <w:name w:val="annotation subject"/>
    <w:basedOn w:val="Tekstopmerking"/>
    <w:next w:val="Tekstopmerking"/>
    <w:link w:val="OnderwerpvanopmerkingChar"/>
    <w:uiPriority w:val="99"/>
    <w:semiHidden/>
    <w:unhideWhenUsed/>
    <w:rsid w:val="00A56762"/>
    <w:pPr>
      <w:spacing w:line="240" w:lineRule="auto"/>
    </w:pPr>
    <w:rPr>
      <w:b/>
      <w:bCs/>
    </w:rPr>
  </w:style>
  <w:style w:type="character" w:customStyle="1" w:styleId="OnderwerpvanopmerkingChar">
    <w:name w:val="Onderwerp van opmerking Char"/>
    <w:basedOn w:val="TekstopmerkingChar"/>
    <w:link w:val="Onderwerpvanopmerking"/>
    <w:uiPriority w:val="99"/>
    <w:semiHidden/>
    <w:rsid w:val="00A56762"/>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75707">
      <w:bodyDiv w:val="1"/>
      <w:marLeft w:val="0"/>
      <w:marRight w:val="0"/>
      <w:marTop w:val="0"/>
      <w:marBottom w:val="0"/>
      <w:divBdr>
        <w:top w:val="none" w:sz="0" w:space="0" w:color="auto"/>
        <w:left w:val="none" w:sz="0" w:space="0" w:color="auto"/>
        <w:bottom w:val="none" w:sz="0" w:space="0" w:color="auto"/>
        <w:right w:val="none" w:sz="0" w:space="0" w:color="auto"/>
      </w:divBdr>
    </w:div>
    <w:div w:id="572349366">
      <w:bodyDiv w:val="1"/>
      <w:marLeft w:val="0"/>
      <w:marRight w:val="0"/>
      <w:marTop w:val="0"/>
      <w:marBottom w:val="0"/>
      <w:divBdr>
        <w:top w:val="none" w:sz="0" w:space="0" w:color="auto"/>
        <w:left w:val="none" w:sz="0" w:space="0" w:color="auto"/>
        <w:bottom w:val="none" w:sz="0" w:space="0" w:color="auto"/>
        <w:right w:val="none" w:sz="0" w:space="0" w:color="auto"/>
      </w:divBdr>
    </w:div>
    <w:div w:id="1247300274">
      <w:bodyDiv w:val="1"/>
      <w:marLeft w:val="0"/>
      <w:marRight w:val="0"/>
      <w:marTop w:val="0"/>
      <w:marBottom w:val="0"/>
      <w:divBdr>
        <w:top w:val="none" w:sz="0" w:space="0" w:color="auto"/>
        <w:left w:val="none" w:sz="0" w:space="0" w:color="auto"/>
        <w:bottom w:val="none" w:sz="0" w:space="0" w:color="auto"/>
        <w:right w:val="none" w:sz="0" w:space="0" w:color="auto"/>
      </w:divBdr>
    </w:div>
    <w:div w:id="158861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Zonnewende">
      <a:dk1>
        <a:sysClr val="windowText" lastClr="000000"/>
      </a:dk1>
      <a:lt1>
        <a:sysClr val="window" lastClr="FFFFFF"/>
      </a:lt1>
      <a:dk2>
        <a:srgbClr val="4F271C"/>
      </a:dk2>
      <a:lt2>
        <a:srgbClr val="E7DEC9"/>
      </a:lt2>
      <a:accent1>
        <a:srgbClr val="3891A7"/>
      </a:accent1>
      <a:accent2>
        <a:srgbClr val="FEB80A"/>
      </a:accent2>
      <a:accent3>
        <a:srgbClr val="C32D2E"/>
      </a:accent3>
      <a:accent4>
        <a:srgbClr val="84AA33"/>
      </a:accent4>
      <a:accent5>
        <a:srgbClr val="964305"/>
      </a:accent5>
      <a:accent6>
        <a:srgbClr val="475A8D"/>
      </a:accent6>
      <a:hlink>
        <a:srgbClr val="8DC765"/>
      </a:hlink>
      <a:folHlink>
        <a:srgbClr val="AA8A1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C69BC7BC</Template>
  <TotalTime>463</TotalTime>
  <Pages>15</Pages>
  <Words>3251</Words>
  <Characters>17882</Characters>
  <Application>Microsoft Office Word</Application>
  <DocSecurity>0</DocSecurity>
  <Lines>149</Lines>
  <Paragraphs>42</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roef jolien [student]</dc:creator>
  <cp:lastModifiedBy>LK 02</cp:lastModifiedBy>
  <cp:revision>14</cp:revision>
  <cp:lastPrinted>2020-09-15T11:50:00Z</cp:lastPrinted>
  <dcterms:created xsi:type="dcterms:W3CDTF">2020-03-22T13:39:00Z</dcterms:created>
  <dcterms:modified xsi:type="dcterms:W3CDTF">2020-09-15T11:51:00Z</dcterms:modified>
</cp:coreProperties>
</file>